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4F" w:rsidRPr="00F43E1D" w:rsidRDefault="003D760F" w:rsidP="006075E4">
      <w:pPr>
        <w:spacing w:after="0" w:line="240" w:lineRule="auto"/>
        <w:jc w:val="center"/>
        <w:rPr>
          <w:rFonts w:ascii="Arial" w:hAnsi="Arial" w:cs="Arial"/>
          <w:b/>
          <w:color w:val="000000"/>
          <w:sz w:val="32"/>
          <w:szCs w:val="32"/>
        </w:rPr>
      </w:pPr>
      <w:bookmarkStart w:id="0" w:name="_GoBack"/>
      <w:bookmarkEnd w:id="0"/>
      <w:r w:rsidRPr="00F43E1D">
        <w:rPr>
          <w:rFonts w:ascii="Arial" w:hAnsi="Arial" w:cs="Arial"/>
          <w:b/>
          <w:sz w:val="32"/>
          <w:szCs w:val="32"/>
        </w:rPr>
        <w:t xml:space="preserve">LEY </w:t>
      </w:r>
      <w:r w:rsidR="00D07679" w:rsidRPr="00F43E1D">
        <w:rPr>
          <w:rFonts w:ascii="Arial" w:hAnsi="Arial" w:cs="Arial"/>
          <w:b/>
          <w:sz w:val="32"/>
          <w:szCs w:val="32"/>
        </w:rPr>
        <w:t xml:space="preserve">DE </w:t>
      </w:r>
      <w:r w:rsidR="00F43E1D" w:rsidRPr="00F43E1D">
        <w:rPr>
          <w:rFonts w:ascii="Arial" w:hAnsi="Arial" w:cs="Arial"/>
          <w:b/>
          <w:sz w:val="32"/>
          <w:szCs w:val="32"/>
        </w:rPr>
        <w:t>REINSERCIÓN SOCIAL Y SEGUIMIENTO DE MEDIDAS CAUTELARES</w:t>
      </w:r>
    </w:p>
    <w:p w:rsidR="008E23BB" w:rsidRPr="008E23BB" w:rsidRDefault="008E23BB" w:rsidP="00511A93">
      <w:pPr>
        <w:spacing w:after="0" w:line="240" w:lineRule="auto"/>
        <w:jc w:val="center"/>
        <w:rPr>
          <w:rStyle w:val="DefaultCar"/>
          <w:rFonts w:cs="Arial"/>
          <w:b/>
          <w:sz w:val="32"/>
          <w:szCs w:val="32"/>
        </w:rPr>
      </w:pPr>
    </w:p>
    <w:p w:rsidR="00511A93" w:rsidRPr="008E23BB" w:rsidRDefault="00897C31" w:rsidP="00511A93">
      <w:pPr>
        <w:spacing w:after="0" w:line="240" w:lineRule="auto"/>
        <w:jc w:val="center"/>
        <w:rPr>
          <w:rStyle w:val="DefaultCar"/>
          <w:rFonts w:cs="Arial"/>
          <w:b/>
          <w:sz w:val="32"/>
          <w:szCs w:val="32"/>
        </w:rPr>
      </w:pPr>
      <w:r w:rsidRPr="008E23BB">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167005</wp:posOffset>
                </wp:positionV>
                <wp:extent cx="7003415" cy="3308350"/>
                <wp:effectExtent l="0" t="0" r="6985" b="635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3308350"/>
                        </a:xfrm>
                        <a:prstGeom prst="rect">
                          <a:avLst/>
                        </a:prstGeom>
                        <a:solidFill>
                          <a:srgbClr val="FFFFFF"/>
                        </a:solidFill>
                        <a:ln w="12700">
                          <a:solidFill>
                            <a:srgbClr val="000000"/>
                          </a:solidFill>
                          <a:miter lim="800000"/>
                          <a:headEnd/>
                          <a:tailEnd/>
                        </a:ln>
                      </wps:spPr>
                      <wps:txbx>
                        <w:txbxContent>
                          <w:p w:rsidR="000419FE" w:rsidRPr="00F43E1D" w:rsidRDefault="00FC14D3" w:rsidP="005C61E9">
                            <w:pPr>
                              <w:spacing w:after="0" w:line="240" w:lineRule="auto"/>
                              <w:ind w:right="88"/>
                              <w:jc w:val="both"/>
                              <w:rPr>
                                <w:rFonts w:ascii="Arial" w:eastAsia="Times New Roman" w:hAnsi="Arial" w:cs="Arial"/>
                                <w:sz w:val="20"/>
                                <w:szCs w:val="20"/>
                                <w:lang w:val="es-ES_tradnl" w:eastAsia="es-ES"/>
                              </w:rPr>
                            </w:pPr>
                            <w:r>
                              <w:rPr>
                                <w:rFonts w:ascii="Arial" w:eastAsia="Times New Roman" w:hAnsi="Arial" w:cs="Arial"/>
                                <w:b/>
                                <w:sz w:val="20"/>
                                <w:szCs w:val="20"/>
                                <w:lang w:val="es-ES_tradnl" w:eastAsia="es-ES"/>
                              </w:rPr>
                              <w:t>OBSERVACIONES</w:t>
                            </w:r>
                            <w:r w:rsidR="000419FE" w:rsidRPr="00F43E1D">
                              <w:rPr>
                                <w:rFonts w:ascii="Arial" w:eastAsia="Times New Roman" w:hAnsi="Arial" w:cs="Arial"/>
                                <w:b/>
                                <w:sz w:val="20"/>
                                <w:szCs w:val="20"/>
                                <w:lang w:val="es-ES_tradnl" w:eastAsia="es-ES"/>
                              </w:rPr>
                              <w:t xml:space="preserve"> GENERAL</w:t>
                            </w:r>
                            <w:r>
                              <w:rPr>
                                <w:rFonts w:ascii="Arial" w:eastAsia="Times New Roman" w:hAnsi="Arial" w:cs="Arial"/>
                                <w:b/>
                                <w:sz w:val="20"/>
                                <w:szCs w:val="20"/>
                                <w:lang w:val="es-ES_tradnl" w:eastAsia="es-ES"/>
                              </w:rPr>
                              <w:t>ES</w:t>
                            </w:r>
                            <w:r w:rsidR="000419FE" w:rsidRPr="00F43E1D">
                              <w:rPr>
                                <w:rFonts w:ascii="Arial" w:eastAsia="Times New Roman" w:hAnsi="Arial" w:cs="Arial"/>
                                <w:b/>
                                <w:sz w:val="20"/>
                                <w:szCs w:val="20"/>
                                <w:lang w:val="es-ES_tradnl" w:eastAsia="es-ES"/>
                              </w:rPr>
                              <w:t>.-</w:t>
                            </w:r>
                            <w:r w:rsidR="000419FE" w:rsidRPr="00F43E1D">
                              <w:rPr>
                                <w:rFonts w:ascii="Arial" w:eastAsia="Times New Roman" w:hAnsi="Arial" w:cs="Arial"/>
                                <w:sz w:val="20"/>
                                <w:szCs w:val="20"/>
                                <w:lang w:val="es-ES_tradnl" w:eastAsia="es-ES"/>
                              </w:rPr>
                              <w:t xml:space="preserve">  Se reforma la fracción V del artículo 2; las fracciones III, IV, V, VII y XIII del artículo 3; el segundo párrafo del artículo 4; el tercer párrafo del artículo 5; el tercer párrafo del artículo 7; el segundo párrafo del artículo 8; las fracciones I y VII del artículo 10; el tercer párrafo del artículo 11; la fracción I del artículo 12; la denominación del Capítulo Tercero; el artículo 14; los dos primeros párrafos, el inciso b) de la fracción I y el inciso d) de la fracción III del artículo 15; los párrafos primero y segundo del artículo 16; los párrafos segundo y tercero del artículo 17; el segundo párrafo y las fracciones I, III y VIII del artículo 18; el párrafo tercero del artículo 19; el párrafo segundo del artículo 22; el artículo 24; los párrafos segundo y tercero del artículo 25; el párrafo segundo del artículo 26; el párrafo segundo del artículo 32; el párrafo segundo del artículo 33; el párrafo segundo del artículo 35; el párrafo segundo del artículo 36; el párrafo segundo del artículo 39; el párrafo segundo del artículo 41; el párrafo segundo y las fracciones III, IV, V, VI, y VIII del artículo 42; el párrafo segundo del artículo 43; el párrafo segundo del artículo 44; el artículo 45; la fracción II del artículo 46; el párrafo segundo del artículo 47; el párrafo segundo del artículo 50; las fracciones II, III y V del artículo 53; el párrafo segundo del artículo 63; el párrafo tercero del artículo 64; la fracción V del artículo 65; el párrafo segundo del artículo 66; el tercer párrafo del artículo 67; los párrafos segundo, cuarto y quinto del artículo 71; el párrafo segundo del artículo 73; el párrafo segundo del artículo 74; el párrafo segundo del artículo 89; el párrafo segundo del artículo 92; las fracciones I y III del artículo 94; el segundo párrafo del artículo 96; la fracción I del artículo 99; las fracciones I y II del artículo 112; el párrafo tercero del artículo 115; los párrafos tercero y cuarto del artículo 129; los párrafos primero y segundo del artículo 131; el párrafo segundo del artículo 132; el párrafo cuarto del artículo 134; el párrafo tercero del artículo 137; el párrafo segundo del artículo 138; el párrafo segundo del artículo 150; el párrafo tercero del artículo 156; el párrafo segundo del artículo 166; los párrafos tercero y cuarto del artículo 173; el párrafo cuarto del artículo 174; las fracciones I y II y los incisos a), d), e), h), i) y j) de la fracción III del artículo 177; los párrafos </w:t>
                            </w:r>
                          </w:p>
                          <w:p w:rsidR="000419FE" w:rsidRDefault="000419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3.15pt;width:551.45pt;height: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MJMAIAAEwEAAAOAAAAZHJzL2Uyb0RvYy54bWysVF2O0zAQfkfiDpbfadI/tkRNV6suRUgL&#10;rFg4gOM4iYXjMWO36XKbPQsXY+x2u13gCZEHa8Yz/vzNN+MsL/e9YTuFXoMt+XiUc6ashFrbtuRf&#10;v2xeLTjzQdhaGLCq5PfK88vVyxfLwRVqAh2YWiEjEOuLwZW8C8EVWeZlp3rhR+CUpWAD2ItALrZZ&#10;jWIg9N5kkzx/nQ2AtUOQynvavT4E+SrhN42S4VPTeBWYKTlxC2nFtFZxzVZLUbQoXKflkYb4Bxa9&#10;0JYuPUFdiyDYFvUfUL2WCB6aMJLQZ9A0WqpUA1Uzzn+r5q4TTqVaSBzvTjL5/wcrP+5ukemaeseZ&#10;FT216DOJ9vPBtlsDbJIUGpwvKPHO3WKs0bsbkN88s7DuhG3VFSIMnRI18RpHRbNnB6Lj6Sirhg9Q&#10;0wViGyCJtW+wj4AkA9unntyfeqL2gUnavMjz6Ww850xSbDrNF9N54pSJ4vG4Qx/eKehZNEqOxD/B&#10;i92ND5GOKB5TEn0wut5oY5KDbbU2yHaCBmSTvlQBVXmeZiwbqLgJsUnQz4L+HCNP398weh1o1I3u&#10;S744JYkiCvfW1mkQg9DmYBNnY49KRvHiQPsi7Ks9JUazgvqeNEU4jDQ9QTI6wB+cDTTOJffftwIV&#10;Z+a9pb68Gc9mcf6TM5tfUGMZnkeq84iwkqBKHjg7mOtweDNbh7rt6KZxksHCFfWy0UnlJ1ZH3jSy&#10;Sfzj84pv4txPWU8/gdUvAAAA//8DAFBLAwQUAAYACAAAACEAnRfxpeQAAAALAQAADwAAAGRycy9k&#10;b3ducmV2LnhtbEyPUUvDMBSF3wX/Q7iCL7KlXbVra9OhgvigCJvi8C1rYlrW3JQk2+q/9/qkj5f7&#10;cc536tVkB3bUPvQOBaTzBJjG1qkejYD3t8dZASxEiUoODrWAbx1g1Zyf1bJS7oRrfdxEwygEQyUF&#10;dDGOFeeh7bSVYe5GjfT7ct7KSKc3XHl5onA78EWS5NzKHqmhk6N+6HS73xysgPv9x/p1aYpnP+bl&#10;y9PV5zafzFaIy4vp7hZY1FP8g+FXn9ShIaedO6AKbBAwS9MyJVbAIs+AEVEWGY3ZCbi5XmbAm5r/&#10;39D8AAAA//8DAFBLAQItABQABgAIAAAAIQC2gziS/gAAAOEBAAATAAAAAAAAAAAAAAAAAAAAAABb&#10;Q29udGVudF9UeXBlc10ueG1sUEsBAi0AFAAGAAgAAAAhADj9If/WAAAAlAEAAAsAAAAAAAAAAAAA&#10;AAAALwEAAF9yZWxzLy5yZWxzUEsBAi0AFAAGAAgAAAAhAA0REwkwAgAATAQAAA4AAAAAAAAAAAAA&#10;AAAALgIAAGRycy9lMm9Eb2MueG1sUEsBAi0AFAAGAAgAAAAhAJ0X8aXkAAAACwEAAA8AAAAAAAAA&#10;AAAAAAAAigQAAGRycy9kb3ducmV2LnhtbFBLBQYAAAAABAAEAPMAAACbBQAAAAA=&#10;" strokeweight="1pt">
                <v:textbox>
                  <w:txbxContent>
                    <w:p w:rsidR="000419FE" w:rsidRPr="00F43E1D" w:rsidRDefault="00FC14D3" w:rsidP="005C61E9">
                      <w:pPr>
                        <w:spacing w:after="0" w:line="240" w:lineRule="auto"/>
                        <w:ind w:right="88"/>
                        <w:jc w:val="both"/>
                        <w:rPr>
                          <w:rFonts w:ascii="Arial" w:eastAsia="Times New Roman" w:hAnsi="Arial" w:cs="Arial"/>
                          <w:sz w:val="20"/>
                          <w:szCs w:val="20"/>
                          <w:lang w:val="es-ES_tradnl" w:eastAsia="es-ES"/>
                        </w:rPr>
                      </w:pPr>
                      <w:r>
                        <w:rPr>
                          <w:rFonts w:ascii="Arial" w:eastAsia="Times New Roman" w:hAnsi="Arial" w:cs="Arial"/>
                          <w:b/>
                          <w:sz w:val="20"/>
                          <w:szCs w:val="20"/>
                          <w:lang w:val="es-ES_tradnl" w:eastAsia="es-ES"/>
                        </w:rPr>
                        <w:t>OBSERVACIONES</w:t>
                      </w:r>
                      <w:r w:rsidR="000419FE" w:rsidRPr="00F43E1D">
                        <w:rPr>
                          <w:rFonts w:ascii="Arial" w:eastAsia="Times New Roman" w:hAnsi="Arial" w:cs="Arial"/>
                          <w:b/>
                          <w:sz w:val="20"/>
                          <w:szCs w:val="20"/>
                          <w:lang w:val="es-ES_tradnl" w:eastAsia="es-ES"/>
                        </w:rPr>
                        <w:t xml:space="preserve"> GENERAL</w:t>
                      </w:r>
                      <w:r>
                        <w:rPr>
                          <w:rFonts w:ascii="Arial" w:eastAsia="Times New Roman" w:hAnsi="Arial" w:cs="Arial"/>
                          <w:b/>
                          <w:sz w:val="20"/>
                          <w:szCs w:val="20"/>
                          <w:lang w:val="es-ES_tradnl" w:eastAsia="es-ES"/>
                        </w:rPr>
                        <w:t>ES</w:t>
                      </w:r>
                      <w:r w:rsidR="000419FE" w:rsidRPr="00F43E1D">
                        <w:rPr>
                          <w:rFonts w:ascii="Arial" w:eastAsia="Times New Roman" w:hAnsi="Arial" w:cs="Arial"/>
                          <w:b/>
                          <w:sz w:val="20"/>
                          <w:szCs w:val="20"/>
                          <w:lang w:val="es-ES_tradnl" w:eastAsia="es-ES"/>
                        </w:rPr>
                        <w:t>.-</w:t>
                      </w:r>
                      <w:r w:rsidR="000419FE" w:rsidRPr="00F43E1D">
                        <w:rPr>
                          <w:rFonts w:ascii="Arial" w:eastAsia="Times New Roman" w:hAnsi="Arial" w:cs="Arial"/>
                          <w:sz w:val="20"/>
                          <w:szCs w:val="20"/>
                          <w:lang w:val="es-ES_tradnl" w:eastAsia="es-ES"/>
                        </w:rPr>
                        <w:t xml:space="preserve">  Se reforma la fracción V del artículo 2; las fracciones III, IV, V, VII y XIII del artículo 3; el segundo párrafo del artículo 4; el tercer párrafo del artículo 5; el tercer párrafo del artículo 7; el segundo párrafo del artículo 8; las fracciones I y VII del artículo 10; el tercer párrafo del artículo 11; la fracción I del artículo 12; la denominación del Capítulo Tercero; el artículo 14; los dos primeros párrafos, el inciso b) de la fracción I y el inciso d) de la fracción III del artículo 15; los párrafos primero y segundo del artículo 16; los párrafos segundo y tercero del artículo 17; el segundo párrafo y las fracciones I, III y VIII del artículo 18; el párrafo tercero del artículo 19; el párrafo segundo del artículo 22; el artículo 24; los párrafos segundo y tercero del artículo 25; el párrafo segundo del artículo 26; el párrafo segundo del artículo 32; el párrafo segundo del artículo 33; el párrafo segundo del artículo 35; el párrafo segundo del artículo 36; el párrafo segundo del artículo 39; el párrafo segundo del artículo 41; el párrafo segundo y las fracciones III, IV, V, VI, y VIII del artículo 42; el párrafo segundo del artículo 43; el párrafo segundo del artículo 44; el artículo 45; la fracción II del artículo 46; el párrafo segundo del artículo 47; el párrafo segundo del artículo 50; las fracciones II, III y V del artículo 53; el párrafo segundo del artículo 63; el párrafo tercero del artículo 64; la fracción V del artículo 65; el párrafo segundo del artículo 66; el tercer párrafo del artículo 67; los párrafos segundo, cuarto y quinto del artículo 71; el párrafo segundo del artículo 73; el párrafo segundo del artículo 74; el párrafo segundo del artículo 89; el párrafo segundo del artículo 92; las fracciones I y III del artículo 94; el segundo párrafo del artículo 96; la fracción I del artículo 99; las fracciones I y II del artículo 112; el párrafo tercero del artículo 115; los párrafos tercero y cuarto del artículo 129; los párrafos primero y segundo del artículo 131; el párrafo segundo del artículo 132; el párrafo cuarto del artículo 134; el párrafo tercero del artículo 137; el párrafo segundo del artículo 138; el párrafo segundo del artículo 150; el párrafo tercero del artículo 156; el párrafo segundo del artículo 166; los párrafos tercero y cuarto del artículo 173; el párrafo cuarto del artículo 174; las fracciones I y II y los incisos a), d), e), h), i) y j) de la fracción III del artículo 177; los párrafos </w:t>
                      </w:r>
                    </w:p>
                    <w:p w:rsidR="000419FE" w:rsidRDefault="000419FE"/>
                  </w:txbxContent>
                </v:textbox>
              </v:rect>
            </w:pict>
          </mc:Fallback>
        </mc:AlternateContent>
      </w:r>
    </w:p>
    <w:p w:rsidR="00511A93" w:rsidRPr="00F43E1D" w:rsidRDefault="00511A93" w:rsidP="00511A93">
      <w:pPr>
        <w:spacing w:after="0" w:line="240" w:lineRule="auto"/>
        <w:jc w:val="center"/>
        <w:rPr>
          <w:rStyle w:val="DefaultCar"/>
          <w:rFonts w:cs="Arial"/>
          <w:b/>
        </w:rPr>
      </w:pPr>
    </w:p>
    <w:p w:rsidR="00511A93" w:rsidRPr="00F43E1D" w:rsidRDefault="00511A93" w:rsidP="00511A93">
      <w:pPr>
        <w:spacing w:after="0" w:line="240" w:lineRule="auto"/>
        <w:jc w:val="center"/>
        <w:rPr>
          <w:rStyle w:val="DefaultCar"/>
          <w:rFonts w:cs="Arial"/>
          <w:b/>
        </w:rPr>
      </w:pPr>
    </w:p>
    <w:p w:rsidR="00511A93" w:rsidRPr="00F43E1D" w:rsidRDefault="00511A93" w:rsidP="00511A93">
      <w:pPr>
        <w:rPr>
          <w:rFonts w:ascii="Arial" w:hAnsi="Arial" w:cs="Arial"/>
          <w:b/>
          <w:sz w:val="24"/>
          <w:szCs w:val="24"/>
        </w:rPr>
      </w:pPr>
    </w:p>
    <w:p w:rsidR="00511A93" w:rsidRPr="00F43E1D" w:rsidRDefault="00511A93" w:rsidP="00511A93">
      <w:pPr>
        <w:jc w:val="center"/>
        <w:rPr>
          <w:rStyle w:val="DefaultCar"/>
          <w:rFonts w:cs="Arial"/>
        </w:rPr>
      </w:pPr>
    </w:p>
    <w:p w:rsidR="00511A93" w:rsidRPr="00F43E1D" w:rsidRDefault="00511A93" w:rsidP="00511A93">
      <w:pPr>
        <w:spacing w:after="0" w:line="240" w:lineRule="auto"/>
        <w:rPr>
          <w:rStyle w:val="DefaultCar"/>
          <w:rFonts w:cs="Arial"/>
        </w:rPr>
      </w:pPr>
    </w:p>
    <w:p w:rsidR="00511A93" w:rsidRPr="00F43E1D" w:rsidRDefault="00511A93" w:rsidP="00511A93">
      <w:pPr>
        <w:spacing w:after="0" w:line="240" w:lineRule="auto"/>
        <w:rPr>
          <w:rStyle w:val="DefaultCar"/>
          <w:rFonts w:cs="Arial"/>
        </w:rPr>
      </w:pPr>
    </w:p>
    <w:p w:rsidR="00511A93" w:rsidRPr="00F43E1D" w:rsidRDefault="00511A93" w:rsidP="00511A93">
      <w:pPr>
        <w:spacing w:after="0" w:line="240" w:lineRule="auto"/>
        <w:jc w:val="both"/>
        <w:rPr>
          <w:rFonts w:ascii="Arial" w:eastAsia="Times New Roman" w:hAnsi="Arial" w:cs="Arial"/>
          <w:bCs/>
          <w:sz w:val="24"/>
          <w:szCs w:val="24"/>
          <w:lang w:eastAsia="es-ES"/>
        </w:rPr>
      </w:pPr>
    </w:p>
    <w:p w:rsidR="00511A93" w:rsidRPr="00F43E1D" w:rsidRDefault="00511A93" w:rsidP="00511A93">
      <w:pPr>
        <w:spacing w:after="0" w:line="240" w:lineRule="auto"/>
        <w:jc w:val="both"/>
        <w:rPr>
          <w:rFonts w:ascii="Arial" w:eastAsia="Times New Roman" w:hAnsi="Arial" w:cs="Arial"/>
          <w:bCs/>
          <w:sz w:val="24"/>
          <w:szCs w:val="24"/>
          <w:lang w:eastAsia="es-ES"/>
        </w:rPr>
      </w:pPr>
    </w:p>
    <w:p w:rsidR="00511A93" w:rsidRPr="00F43E1D" w:rsidRDefault="00511A93" w:rsidP="00511A93">
      <w:pPr>
        <w:spacing w:after="0" w:line="240" w:lineRule="auto"/>
        <w:jc w:val="both"/>
        <w:rPr>
          <w:rFonts w:ascii="Arial" w:eastAsia="Times New Roman" w:hAnsi="Arial" w:cs="Arial"/>
          <w:bCs/>
          <w:sz w:val="24"/>
          <w:szCs w:val="24"/>
          <w:lang w:eastAsia="es-ES"/>
        </w:rPr>
      </w:pPr>
    </w:p>
    <w:p w:rsidR="00511A93" w:rsidRPr="00F43E1D" w:rsidRDefault="00511A93" w:rsidP="00511A93">
      <w:pPr>
        <w:spacing w:after="0" w:line="240" w:lineRule="auto"/>
        <w:jc w:val="both"/>
        <w:rPr>
          <w:rFonts w:ascii="Arial" w:eastAsia="Times New Roman" w:hAnsi="Arial" w:cs="Arial"/>
          <w:bCs/>
          <w:sz w:val="24"/>
          <w:szCs w:val="24"/>
          <w:lang w:eastAsia="es-ES"/>
        </w:rPr>
      </w:pPr>
    </w:p>
    <w:p w:rsidR="00511A93" w:rsidRPr="00F43E1D" w:rsidRDefault="00511A93" w:rsidP="00511A93">
      <w:pPr>
        <w:spacing w:after="0" w:line="240" w:lineRule="auto"/>
        <w:jc w:val="both"/>
        <w:rPr>
          <w:rFonts w:ascii="Arial" w:eastAsia="Times New Roman" w:hAnsi="Arial" w:cs="Arial"/>
          <w:bCs/>
          <w:sz w:val="24"/>
          <w:szCs w:val="24"/>
          <w:lang w:eastAsia="es-ES"/>
        </w:rPr>
      </w:pPr>
    </w:p>
    <w:p w:rsidR="007C5324" w:rsidRPr="00F43E1D" w:rsidRDefault="007C5324" w:rsidP="00195B4F">
      <w:pPr>
        <w:spacing w:after="0" w:line="240" w:lineRule="auto"/>
        <w:jc w:val="both"/>
        <w:rPr>
          <w:rFonts w:ascii="Arial" w:hAnsi="Arial" w:cs="Arial"/>
          <w:sz w:val="24"/>
          <w:szCs w:val="24"/>
        </w:rPr>
      </w:pPr>
    </w:p>
    <w:p w:rsidR="007C5324" w:rsidRPr="00F43E1D" w:rsidRDefault="007C5324" w:rsidP="00195B4F">
      <w:pPr>
        <w:spacing w:after="0" w:line="240" w:lineRule="auto"/>
        <w:jc w:val="both"/>
        <w:rPr>
          <w:rFonts w:ascii="Arial" w:hAnsi="Arial" w:cs="Arial"/>
          <w:sz w:val="24"/>
          <w:szCs w:val="24"/>
        </w:rPr>
      </w:pPr>
    </w:p>
    <w:p w:rsidR="007C5324" w:rsidRPr="00F43E1D" w:rsidRDefault="007C5324" w:rsidP="00195B4F">
      <w:pPr>
        <w:spacing w:after="0" w:line="240" w:lineRule="auto"/>
        <w:jc w:val="both"/>
        <w:rPr>
          <w:rFonts w:ascii="Arial" w:hAnsi="Arial" w:cs="Arial"/>
          <w:sz w:val="24"/>
          <w:szCs w:val="24"/>
        </w:rPr>
      </w:pPr>
    </w:p>
    <w:p w:rsidR="007C5324" w:rsidRPr="00F43E1D" w:rsidRDefault="007C5324" w:rsidP="00195B4F">
      <w:pPr>
        <w:spacing w:after="0" w:line="240" w:lineRule="auto"/>
        <w:jc w:val="both"/>
        <w:rPr>
          <w:rFonts w:ascii="Arial" w:hAnsi="Arial" w:cs="Arial"/>
          <w:sz w:val="24"/>
          <w:szCs w:val="24"/>
        </w:rPr>
      </w:pPr>
    </w:p>
    <w:p w:rsidR="007C5324" w:rsidRPr="00F43E1D" w:rsidRDefault="007C5324" w:rsidP="00195B4F">
      <w:pPr>
        <w:spacing w:after="0" w:line="240" w:lineRule="auto"/>
        <w:jc w:val="both"/>
        <w:rPr>
          <w:rFonts w:ascii="Arial" w:hAnsi="Arial" w:cs="Arial"/>
          <w:sz w:val="24"/>
          <w:szCs w:val="24"/>
        </w:rPr>
      </w:pPr>
    </w:p>
    <w:p w:rsidR="000F5FAC" w:rsidRPr="00F43E1D" w:rsidRDefault="000F5FAC" w:rsidP="000F5FAC">
      <w:pPr>
        <w:pStyle w:val="Sangradetextonormal"/>
        <w:widowControl w:val="0"/>
        <w:tabs>
          <w:tab w:val="left" w:pos="1014"/>
        </w:tabs>
        <w:spacing w:line="240" w:lineRule="atLeast"/>
        <w:ind w:left="0"/>
        <w:rPr>
          <w:rFonts w:ascii="Arial" w:hAnsi="Arial" w:cs="Arial"/>
          <w:sz w:val="24"/>
          <w:szCs w:val="24"/>
        </w:rPr>
      </w:pPr>
    </w:p>
    <w:p w:rsidR="008C0A11" w:rsidRDefault="008C0A11" w:rsidP="005C61E9">
      <w:pPr>
        <w:tabs>
          <w:tab w:val="left" w:pos="142"/>
          <w:tab w:val="left" w:pos="1014"/>
        </w:tabs>
        <w:spacing w:after="0" w:line="240" w:lineRule="auto"/>
        <w:ind w:left="-993" w:right="-943"/>
        <w:jc w:val="both"/>
        <w:rPr>
          <w:rFonts w:ascii="Arial" w:eastAsia="Times New Roman" w:hAnsi="Arial" w:cs="Arial"/>
          <w:bCs/>
          <w:spacing w:val="-4"/>
          <w:sz w:val="20"/>
          <w:szCs w:val="20"/>
          <w:lang w:eastAsia="es-ES"/>
        </w:rPr>
      </w:pPr>
      <w:r w:rsidRPr="00F43E1D">
        <w:rPr>
          <w:rFonts w:ascii="Arial" w:eastAsia="Times New Roman" w:hAnsi="Arial" w:cs="Arial"/>
          <w:sz w:val="20"/>
          <w:szCs w:val="20"/>
          <w:lang w:val="es-ES_tradnl" w:eastAsia="es-ES"/>
        </w:rPr>
        <w:t>primero y tercero del artículo 179; los párrafos primero y tercero del artículo 180; el segundo párrafo y la fracción VI del artículo 181; el párrafo segundo del artículo 182; el párrafo segundo del artículo 183; el párrafo segundo del artículo 184; el párrafo segundo del artículo 185; los párrafos segundo y tercero del artículo 188; y el párrafo segundo del artículo 189; y se adicionan dos últimos párrafos al artículo 177; por artículo Segundo del Decreto No. 490 publicado en el Periódico Oficial “Tierra y Libertad” No. 5085 de fecha 2013/04/24. Vigencia 2013/04/25.</w:t>
      </w:r>
    </w:p>
    <w:p w:rsidR="00092718" w:rsidRDefault="00092718" w:rsidP="005C61E9">
      <w:pPr>
        <w:tabs>
          <w:tab w:val="left" w:pos="142"/>
          <w:tab w:val="left" w:pos="1014"/>
        </w:tabs>
        <w:spacing w:after="0" w:line="240" w:lineRule="auto"/>
        <w:ind w:left="-993" w:right="-943"/>
        <w:jc w:val="both"/>
        <w:rPr>
          <w:rFonts w:ascii="Arial" w:eastAsia="Times New Roman" w:hAnsi="Arial" w:cs="Arial"/>
          <w:bCs/>
          <w:spacing w:val="-4"/>
          <w:sz w:val="20"/>
          <w:szCs w:val="20"/>
          <w:lang w:eastAsia="es-ES"/>
        </w:rPr>
      </w:pPr>
      <w:r w:rsidRPr="00092718">
        <w:rPr>
          <w:rFonts w:ascii="Arial" w:eastAsia="Times New Roman" w:hAnsi="Arial" w:cs="Arial"/>
          <w:bCs/>
          <w:spacing w:val="-4"/>
          <w:sz w:val="20"/>
          <w:szCs w:val="20"/>
          <w:lang w:eastAsia="es-ES"/>
        </w:rPr>
        <w:t>- Se reforman la fracción IV, del artículo 18; el artículo 28; el inciso h, de la fracción III, del artículo 177; así como el s</w:t>
      </w:r>
      <w:r>
        <w:rPr>
          <w:rFonts w:ascii="Arial" w:eastAsia="Times New Roman" w:hAnsi="Arial" w:cs="Arial"/>
          <w:bCs/>
          <w:spacing w:val="-4"/>
          <w:sz w:val="20"/>
          <w:szCs w:val="20"/>
          <w:lang w:eastAsia="es-ES"/>
        </w:rPr>
        <w:t>egundo párrafo del artículo 199 por artículo Décimo Tercero del Decreto No. 1310,  publicado en el Periódico Oficial “Tierra y Libertad” No. 5172 de fecha 2014/03/26. Vigencia 2014/03/27.</w:t>
      </w:r>
    </w:p>
    <w:p w:rsidR="008B685A" w:rsidRDefault="008B685A" w:rsidP="005C61E9">
      <w:pPr>
        <w:tabs>
          <w:tab w:val="left" w:pos="142"/>
          <w:tab w:val="left" w:pos="1014"/>
        </w:tabs>
        <w:spacing w:after="0" w:line="240" w:lineRule="auto"/>
        <w:ind w:left="-993" w:right="-943"/>
        <w:jc w:val="both"/>
        <w:rPr>
          <w:rFonts w:ascii="Arial" w:eastAsia="Times New Roman" w:hAnsi="Arial" w:cs="Arial"/>
          <w:bCs/>
          <w:spacing w:val="-4"/>
          <w:sz w:val="20"/>
          <w:szCs w:val="20"/>
          <w:lang w:eastAsia="es-ES"/>
        </w:rPr>
      </w:pPr>
      <w:r>
        <w:rPr>
          <w:rFonts w:ascii="Arial" w:eastAsia="Times New Roman" w:hAnsi="Arial" w:cs="Arial"/>
          <w:bCs/>
          <w:spacing w:val="-4"/>
          <w:sz w:val="20"/>
          <w:szCs w:val="20"/>
          <w:lang w:eastAsia="es-ES"/>
        </w:rPr>
        <w:t xml:space="preserve">- </w:t>
      </w:r>
      <w:r w:rsidR="00E00500" w:rsidRPr="00E00500">
        <w:rPr>
          <w:rFonts w:ascii="Arial" w:eastAsia="Times New Roman" w:hAnsi="Arial" w:cs="Arial"/>
          <w:bCs/>
          <w:spacing w:val="-4"/>
          <w:sz w:val="20"/>
          <w:szCs w:val="20"/>
          <w:lang w:eastAsia="es-ES"/>
        </w:rPr>
        <w:t>Se reforman las fracciones III y VIII del artículo 3; la fracción VI del artículo 9; las fracciones IV y V del artículo 10; la fracción II del artículo 12; los incisos a), b), c) y d) de la fracción I del artículo 15; el segundo párrafo del artículo 16; los artículos 19; 20; 21; 23 y 25; la denominación de la Sección 5 del Capítulo Segundo del Título Tercero para quedar como “SOMETIMIENTO AL CUIDADO O VIGILANCIA DE UNA PERSONA O INSTITUCIÓN DETERMINADA O INTERNAMIENTO A INSTITUCIÓN DETERMINADA”; la denominación de la Sección 6 del Capítulo Segundo del Título Tercero para quedar como “RESGUARDO DOMICILIARIO” y sus artículos 26 y 27; la denominación de la Sección 7 del Capítulo Segundo del Título Tercero para quedar como “PROHIBICIÓN DE CONCURRIR A DETERMINADAS REUNIONES, O ACERCARSE A CIERTOS LUGARES” y su artículo 29; la denominación de la Sección 8 del Capítulo Segundo del Título Tercero para quedar como “PROHIBICIÓN DE CONVIVIR, ACERCARSE O COMUNICARSE CON DETERMINADAS PERSONAS, CON LAS VÍCTIMAS U OFENDIDOS O TESTIGOS, SIEMPRE QUE NO SE AFECTE EL DERECHO DE DEFENSA” y su artículo 30; la denominación de la Sección 1 del Capítulo Tercero del Título Tercero para quedar como “SEPARACIÓN INMEDIATA DEL DOMICILIO” y su artículo 31; los artículos 41; 42; 43; 44; 45 y 62, así como el segundo párrafo del artículo 94; se adicionan la Sección 9 al Capítulo Segundo del Título Tercero denominada “OTRAS MEDIDAS CAUTELARES” y sus artículos 30 Bis y 30 Ter; así como el artículo 41 Bis al Capítulo Cuarto del Título Tercero; y se derogan el artículo 24; las Secciones 2, 3 y 4 del Capítulo Tercero del Título Tercero y sus artículos 32, 33 y 34</w:t>
      </w:r>
      <w:r w:rsidR="00E00500" w:rsidRPr="00E00500">
        <w:t xml:space="preserve"> </w:t>
      </w:r>
      <w:r w:rsidR="00E00500" w:rsidRPr="00E00500">
        <w:rPr>
          <w:rFonts w:ascii="Arial" w:eastAsia="Times New Roman" w:hAnsi="Arial" w:cs="Arial"/>
          <w:bCs/>
          <w:spacing w:val="-4"/>
          <w:sz w:val="20"/>
          <w:szCs w:val="20"/>
          <w:lang w:eastAsia="es-ES"/>
        </w:rPr>
        <w:t xml:space="preserve">por artículo </w:t>
      </w:r>
      <w:r w:rsidR="008C0A11">
        <w:rPr>
          <w:rFonts w:ascii="Arial" w:eastAsia="Times New Roman" w:hAnsi="Arial" w:cs="Arial"/>
          <w:bCs/>
          <w:spacing w:val="-4"/>
          <w:sz w:val="20"/>
          <w:szCs w:val="20"/>
          <w:lang w:eastAsia="es-ES"/>
        </w:rPr>
        <w:t>décimo</w:t>
      </w:r>
      <w:r w:rsidR="008C0A11" w:rsidRPr="00E00500">
        <w:rPr>
          <w:rFonts w:ascii="Arial" w:eastAsia="Times New Roman" w:hAnsi="Arial" w:cs="Arial"/>
          <w:bCs/>
          <w:spacing w:val="-4"/>
          <w:sz w:val="20"/>
          <w:szCs w:val="20"/>
          <w:lang w:eastAsia="es-ES"/>
        </w:rPr>
        <w:t xml:space="preserve"> </w:t>
      </w:r>
      <w:r w:rsidR="00E00500" w:rsidRPr="00E00500">
        <w:rPr>
          <w:rFonts w:ascii="Arial" w:eastAsia="Times New Roman" w:hAnsi="Arial" w:cs="Arial"/>
          <w:bCs/>
          <w:spacing w:val="-4"/>
          <w:sz w:val="20"/>
          <w:szCs w:val="20"/>
          <w:lang w:eastAsia="es-ES"/>
        </w:rPr>
        <w:t>del Decreto No. 2048, publicado en el Periódico Oficial “Tierra y Libertad”</w:t>
      </w:r>
      <w:r w:rsidR="008C0A11">
        <w:rPr>
          <w:rFonts w:ascii="Arial" w:eastAsia="Times New Roman" w:hAnsi="Arial" w:cs="Arial"/>
          <w:bCs/>
          <w:spacing w:val="-4"/>
          <w:sz w:val="20"/>
          <w:szCs w:val="20"/>
          <w:lang w:eastAsia="es-ES"/>
        </w:rPr>
        <w:t>,</w:t>
      </w:r>
      <w:r w:rsidR="00E00500" w:rsidRPr="00E00500">
        <w:rPr>
          <w:rFonts w:ascii="Arial" w:eastAsia="Times New Roman" w:hAnsi="Arial" w:cs="Arial"/>
          <w:bCs/>
          <w:spacing w:val="-4"/>
          <w:sz w:val="20"/>
          <w:szCs w:val="20"/>
          <w:lang w:eastAsia="es-ES"/>
        </w:rPr>
        <w:t xml:space="preserve"> No. 5243 Alcance</w:t>
      </w:r>
      <w:r w:rsidR="008C0A11">
        <w:rPr>
          <w:rFonts w:ascii="Arial" w:eastAsia="Times New Roman" w:hAnsi="Arial" w:cs="Arial"/>
          <w:bCs/>
          <w:spacing w:val="-4"/>
          <w:sz w:val="20"/>
          <w:szCs w:val="20"/>
          <w:lang w:eastAsia="es-ES"/>
        </w:rPr>
        <w:t>,</w:t>
      </w:r>
      <w:r w:rsidR="00E00500" w:rsidRPr="00E00500">
        <w:rPr>
          <w:rFonts w:ascii="Arial" w:eastAsia="Times New Roman" w:hAnsi="Arial" w:cs="Arial"/>
          <w:bCs/>
          <w:spacing w:val="-4"/>
          <w:sz w:val="20"/>
          <w:szCs w:val="20"/>
          <w:lang w:eastAsia="es-ES"/>
        </w:rPr>
        <w:t xml:space="preserve"> de fecha 2014/12/10.</w:t>
      </w:r>
    </w:p>
    <w:p w:rsidR="00572781" w:rsidRPr="00092718" w:rsidRDefault="00572781" w:rsidP="005C61E9">
      <w:pPr>
        <w:tabs>
          <w:tab w:val="left" w:pos="142"/>
          <w:tab w:val="left" w:pos="1014"/>
        </w:tabs>
        <w:spacing w:after="0" w:line="240" w:lineRule="auto"/>
        <w:ind w:left="-993" w:right="-943"/>
        <w:jc w:val="both"/>
        <w:rPr>
          <w:rFonts w:ascii="Arial" w:eastAsia="Times New Roman" w:hAnsi="Arial" w:cs="Arial"/>
          <w:bCs/>
          <w:spacing w:val="-4"/>
          <w:sz w:val="20"/>
          <w:szCs w:val="20"/>
          <w:lang w:eastAsia="es-ES"/>
        </w:rPr>
      </w:pPr>
      <w:r>
        <w:rPr>
          <w:rFonts w:ascii="Arial" w:eastAsia="Times New Roman" w:hAnsi="Arial" w:cs="Arial"/>
          <w:bCs/>
          <w:sz w:val="20"/>
          <w:szCs w:val="20"/>
          <w:lang w:val="es-ES" w:eastAsia="es-ES"/>
        </w:rPr>
        <w:t xml:space="preserve">- </w:t>
      </w:r>
      <w:r w:rsidRPr="00572781">
        <w:rPr>
          <w:rFonts w:ascii="Arial" w:eastAsia="Times New Roman" w:hAnsi="Arial" w:cs="Arial"/>
          <w:bCs/>
          <w:sz w:val="20"/>
          <w:szCs w:val="20"/>
          <w:lang w:val="es-ES" w:eastAsia="es-ES"/>
        </w:rPr>
        <w:t>Se reforma el artículo 14</w:t>
      </w:r>
      <w:r>
        <w:rPr>
          <w:rFonts w:ascii="Arial" w:eastAsia="Times New Roman" w:hAnsi="Arial" w:cs="Arial"/>
          <w:bCs/>
          <w:sz w:val="20"/>
          <w:szCs w:val="20"/>
          <w:lang w:val="es-ES" w:eastAsia="es-ES"/>
        </w:rPr>
        <w:t>, por artículo segundo del Decreto No. 583, publicado en el Periódico Oficial “Tierra y Libertad”</w:t>
      </w:r>
      <w:r w:rsidR="00A339BD">
        <w:rPr>
          <w:rFonts w:ascii="Arial" w:eastAsia="Times New Roman" w:hAnsi="Arial" w:cs="Arial"/>
          <w:bCs/>
          <w:sz w:val="20"/>
          <w:szCs w:val="20"/>
          <w:lang w:val="es-ES" w:eastAsia="es-ES"/>
        </w:rPr>
        <w:t>,</w:t>
      </w:r>
      <w:r>
        <w:rPr>
          <w:rFonts w:ascii="Arial" w:eastAsia="Times New Roman" w:hAnsi="Arial" w:cs="Arial"/>
          <w:bCs/>
          <w:sz w:val="20"/>
          <w:szCs w:val="20"/>
          <w:lang w:val="es-ES" w:eastAsia="es-ES"/>
        </w:rPr>
        <w:t xml:space="preserve"> No. 5401</w:t>
      </w:r>
      <w:r w:rsidR="00A339BD">
        <w:rPr>
          <w:rFonts w:ascii="Arial" w:eastAsia="Times New Roman" w:hAnsi="Arial" w:cs="Arial"/>
          <w:bCs/>
          <w:sz w:val="20"/>
          <w:szCs w:val="20"/>
          <w:lang w:val="es-ES" w:eastAsia="es-ES"/>
        </w:rPr>
        <w:t>,</w:t>
      </w:r>
      <w:r>
        <w:rPr>
          <w:rFonts w:ascii="Arial" w:eastAsia="Times New Roman" w:hAnsi="Arial" w:cs="Arial"/>
          <w:bCs/>
          <w:sz w:val="20"/>
          <w:szCs w:val="20"/>
          <w:lang w:val="es-ES" w:eastAsia="es-ES"/>
        </w:rPr>
        <w:t xml:space="preserve"> de fecha 2016/06/01. Vigencia 2016/06/02. </w:t>
      </w:r>
    </w:p>
    <w:p w:rsidR="00092718" w:rsidRDefault="00092718" w:rsidP="00F43E1D">
      <w:pPr>
        <w:tabs>
          <w:tab w:val="left" w:pos="1014"/>
        </w:tabs>
        <w:spacing w:after="0" w:line="240" w:lineRule="auto"/>
        <w:jc w:val="both"/>
        <w:rPr>
          <w:rFonts w:ascii="Arial" w:eastAsia="Times New Roman" w:hAnsi="Arial" w:cs="Arial"/>
          <w:bCs/>
          <w:spacing w:val="-4"/>
          <w:sz w:val="24"/>
          <w:szCs w:val="24"/>
          <w:lang w:eastAsia="es-ES"/>
        </w:rPr>
      </w:pPr>
    </w:p>
    <w:p w:rsidR="00092718" w:rsidRDefault="00092718" w:rsidP="00F43E1D">
      <w:pPr>
        <w:tabs>
          <w:tab w:val="left" w:pos="1014"/>
        </w:tabs>
        <w:spacing w:after="0" w:line="240" w:lineRule="auto"/>
        <w:jc w:val="both"/>
        <w:rPr>
          <w:rFonts w:ascii="Arial" w:eastAsia="Times New Roman" w:hAnsi="Arial" w:cs="Arial"/>
          <w:bCs/>
          <w:spacing w:val="-4"/>
          <w:sz w:val="24"/>
          <w:szCs w:val="24"/>
          <w:lang w:eastAsia="es-ES"/>
        </w:rPr>
      </w:pPr>
    </w:p>
    <w:p w:rsidR="00092718" w:rsidRDefault="00092718" w:rsidP="00F43E1D">
      <w:pPr>
        <w:tabs>
          <w:tab w:val="left" w:pos="1014"/>
        </w:tabs>
        <w:spacing w:after="0" w:line="240" w:lineRule="auto"/>
        <w:jc w:val="both"/>
        <w:rPr>
          <w:rFonts w:ascii="Arial" w:eastAsia="Times New Roman" w:hAnsi="Arial" w:cs="Arial"/>
          <w:bCs/>
          <w:spacing w:val="-4"/>
          <w:sz w:val="24"/>
          <w:szCs w:val="24"/>
          <w:lang w:eastAsia="es-ES"/>
        </w:rPr>
      </w:pPr>
    </w:p>
    <w:p w:rsidR="00092718" w:rsidRDefault="00092718" w:rsidP="00F43E1D">
      <w:pPr>
        <w:tabs>
          <w:tab w:val="left" w:pos="1014"/>
        </w:tabs>
        <w:spacing w:after="0" w:line="240" w:lineRule="auto"/>
        <w:jc w:val="both"/>
        <w:rPr>
          <w:rFonts w:ascii="Arial" w:eastAsia="Times New Roman" w:hAnsi="Arial" w:cs="Arial"/>
          <w:bCs/>
          <w:spacing w:val="-4"/>
          <w:sz w:val="24"/>
          <w:szCs w:val="24"/>
          <w:lang w:eastAsia="es-ES"/>
        </w:rPr>
      </w:pPr>
    </w:p>
    <w:p w:rsidR="00092718" w:rsidRDefault="00092718" w:rsidP="00F43E1D">
      <w:pPr>
        <w:tabs>
          <w:tab w:val="left" w:pos="1014"/>
        </w:tabs>
        <w:spacing w:after="0" w:line="240" w:lineRule="auto"/>
        <w:jc w:val="both"/>
        <w:rPr>
          <w:rFonts w:ascii="Arial" w:eastAsia="Times New Roman" w:hAnsi="Arial" w:cs="Arial"/>
          <w:bCs/>
          <w:spacing w:val="-4"/>
          <w:sz w:val="24"/>
          <w:szCs w:val="24"/>
          <w:lang w:eastAsia="es-ES"/>
        </w:rPr>
      </w:pPr>
    </w:p>
    <w:p w:rsidR="00092718" w:rsidRDefault="00092718" w:rsidP="00F43E1D">
      <w:pPr>
        <w:tabs>
          <w:tab w:val="left" w:pos="1014"/>
        </w:tabs>
        <w:spacing w:after="0" w:line="240" w:lineRule="auto"/>
        <w:jc w:val="both"/>
        <w:rPr>
          <w:rFonts w:ascii="Arial" w:eastAsia="Times New Roman" w:hAnsi="Arial" w:cs="Arial"/>
          <w:bCs/>
          <w:spacing w:val="-4"/>
          <w:sz w:val="24"/>
          <w:szCs w:val="24"/>
          <w:lang w:eastAsia="es-ES"/>
        </w:rPr>
      </w:pPr>
    </w:p>
    <w:p w:rsidR="005C61E9" w:rsidRDefault="005C61E9" w:rsidP="00F43E1D">
      <w:pPr>
        <w:tabs>
          <w:tab w:val="left" w:pos="1014"/>
        </w:tabs>
        <w:spacing w:after="0" w:line="240" w:lineRule="auto"/>
        <w:jc w:val="both"/>
        <w:rPr>
          <w:rFonts w:ascii="Arial" w:eastAsia="Times New Roman" w:hAnsi="Arial" w:cs="Arial"/>
          <w:bCs/>
          <w:spacing w:val="-4"/>
          <w:sz w:val="24"/>
          <w:szCs w:val="24"/>
          <w:lang w:eastAsia="es-ES"/>
        </w:rPr>
      </w:pPr>
    </w:p>
    <w:p w:rsidR="005C61E9" w:rsidRDefault="005C61E9" w:rsidP="00F43E1D">
      <w:pPr>
        <w:tabs>
          <w:tab w:val="left" w:pos="1014"/>
        </w:tabs>
        <w:spacing w:after="0" w:line="240" w:lineRule="auto"/>
        <w:jc w:val="both"/>
        <w:rPr>
          <w:rFonts w:ascii="Arial" w:eastAsia="Times New Roman" w:hAnsi="Arial" w:cs="Arial"/>
          <w:bCs/>
          <w:spacing w:val="-4"/>
          <w:sz w:val="24"/>
          <w:szCs w:val="24"/>
          <w:lang w:eastAsia="es-ES"/>
        </w:rPr>
      </w:pPr>
    </w:p>
    <w:p w:rsidR="005C61E9" w:rsidRDefault="005C61E9" w:rsidP="00F43E1D">
      <w:pPr>
        <w:tabs>
          <w:tab w:val="left" w:pos="1014"/>
        </w:tabs>
        <w:spacing w:after="0" w:line="240" w:lineRule="auto"/>
        <w:jc w:val="both"/>
        <w:rPr>
          <w:rFonts w:ascii="Arial" w:eastAsia="Times New Roman" w:hAnsi="Arial" w:cs="Arial"/>
          <w:bCs/>
          <w:spacing w:val="-4"/>
          <w:sz w:val="24"/>
          <w:szCs w:val="24"/>
          <w:lang w:eastAsia="es-ES"/>
        </w:rPr>
      </w:pPr>
    </w:p>
    <w:p w:rsidR="00092718" w:rsidRDefault="00092718" w:rsidP="00F43E1D">
      <w:pPr>
        <w:tabs>
          <w:tab w:val="left" w:pos="1014"/>
        </w:tabs>
        <w:spacing w:after="0" w:line="240" w:lineRule="auto"/>
        <w:jc w:val="both"/>
        <w:rPr>
          <w:rFonts w:ascii="Arial" w:eastAsia="Times New Roman" w:hAnsi="Arial" w:cs="Arial"/>
          <w:bCs/>
          <w:spacing w:val="-4"/>
          <w:sz w:val="24"/>
          <w:szCs w:val="24"/>
          <w:lang w:eastAsia="es-ES"/>
        </w:rPr>
      </w:pPr>
    </w:p>
    <w:p w:rsidR="00092718" w:rsidRDefault="00092718" w:rsidP="00F43E1D">
      <w:pPr>
        <w:tabs>
          <w:tab w:val="left" w:pos="1014"/>
        </w:tabs>
        <w:spacing w:after="0" w:line="240" w:lineRule="auto"/>
        <w:jc w:val="both"/>
        <w:rPr>
          <w:rFonts w:ascii="Arial" w:eastAsia="Times New Roman" w:hAnsi="Arial" w:cs="Arial"/>
          <w:bCs/>
          <w:spacing w:val="-4"/>
          <w:sz w:val="24"/>
          <w:szCs w:val="24"/>
          <w:lang w:eastAsia="es-ES"/>
        </w:rPr>
      </w:pPr>
    </w:p>
    <w:p w:rsidR="00092718" w:rsidRDefault="00092718" w:rsidP="00F43E1D">
      <w:pPr>
        <w:tabs>
          <w:tab w:val="left" w:pos="1014"/>
        </w:tabs>
        <w:spacing w:after="0" w:line="240" w:lineRule="auto"/>
        <w:jc w:val="both"/>
        <w:rPr>
          <w:rFonts w:ascii="Arial" w:eastAsia="Times New Roman" w:hAnsi="Arial" w:cs="Arial"/>
          <w:bCs/>
          <w:spacing w:val="-4"/>
          <w:sz w:val="24"/>
          <w:szCs w:val="24"/>
          <w:lang w:eastAsia="es-ES"/>
        </w:rPr>
      </w:pPr>
    </w:p>
    <w:p w:rsidR="00F43E1D" w:rsidRDefault="00F43E1D" w:rsidP="00F43E1D">
      <w:pPr>
        <w:tabs>
          <w:tab w:val="left" w:pos="1014"/>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pacing w:val="-4"/>
          <w:sz w:val="24"/>
          <w:szCs w:val="24"/>
          <w:lang w:eastAsia="es-ES"/>
        </w:rPr>
        <w:t>MTRO. MARCO ANTONIO ADAME CASTILLO,</w:t>
      </w:r>
      <w:r w:rsidRPr="00F43E1D">
        <w:rPr>
          <w:rFonts w:ascii="Arial" w:eastAsia="Times New Roman" w:hAnsi="Arial" w:cs="Arial"/>
          <w:bCs/>
          <w:sz w:val="24"/>
          <w:szCs w:val="24"/>
          <w:lang w:eastAsia="es-ES"/>
        </w:rPr>
        <w:t xml:space="preserve"> GOBERNADOR CONSTITUCIONAL DEL ESTADO LIBRE Y SOBERANO DE MORELOS A SUS HABITANTES SABED:</w:t>
      </w:r>
    </w:p>
    <w:p w:rsidR="00295B88" w:rsidRPr="00F43E1D" w:rsidRDefault="00295B88" w:rsidP="00F43E1D">
      <w:pPr>
        <w:tabs>
          <w:tab w:val="left" w:pos="1014"/>
        </w:tabs>
        <w:spacing w:after="0" w:line="240" w:lineRule="auto"/>
        <w:jc w:val="both"/>
        <w:rPr>
          <w:rFonts w:ascii="Arial" w:eastAsia="Times New Roman" w:hAnsi="Arial" w:cs="Arial"/>
          <w:bCs/>
          <w:sz w:val="24"/>
          <w:szCs w:val="24"/>
          <w:lang w:eastAsia="es-ES"/>
        </w:rPr>
      </w:pPr>
    </w:p>
    <w:p w:rsidR="00F43E1D" w:rsidRDefault="00F43E1D" w:rsidP="00F43E1D">
      <w:pPr>
        <w:tabs>
          <w:tab w:val="left" w:pos="1014"/>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Que el Congreso del Estado se ha servido enviarme para su promulgación lo siguiente:</w:t>
      </w:r>
    </w:p>
    <w:p w:rsidR="00295B88" w:rsidRPr="00F43E1D" w:rsidRDefault="00295B88" w:rsidP="00F43E1D">
      <w:pPr>
        <w:tabs>
          <w:tab w:val="left" w:pos="1014"/>
        </w:tabs>
        <w:spacing w:after="0" w:line="240" w:lineRule="auto"/>
        <w:jc w:val="both"/>
        <w:rPr>
          <w:rFonts w:ascii="Arial" w:eastAsia="Times New Roman" w:hAnsi="Arial" w:cs="Arial"/>
          <w:bCs/>
          <w:sz w:val="24"/>
          <w:szCs w:val="24"/>
          <w:lang w:eastAsia="es-ES"/>
        </w:rPr>
      </w:pPr>
    </w:p>
    <w:p w:rsidR="00F43E1D" w:rsidRDefault="00F43E1D" w:rsidP="00F43E1D">
      <w:pPr>
        <w:tabs>
          <w:tab w:val="left" w:pos="1014"/>
        </w:tabs>
        <w:spacing w:after="0" w:line="240" w:lineRule="auto"/>
        <w:jc w:val="both"/>
        <w:rPr>
          <w:rFonts w:ascii="Arial" w:eastAsia="Times New Roman" w:hAnsi="Arial" w:cs="Arial"/>
          <w:bCs/>
          <w:sz w:val="24"/>
          <w:szCs w:val="24"/>
          <w:lang w:eastAsia="es-ES"/>
        </w:rPr>
      </w:pPr>
      <w:smartTag w:uri="urn:schemas-microsoft-com:office:smarttags" w:element="PersonName">
        <w:smartTagPr>
          <w:attr w:name="ProductID" w:val="LA QUINCUAG￉SIMA LEGISLATURA"/>
        </w:smartTagPr>
        <w:r w:rsidRPr="00F43E1D">
          <w:rPr>
            <w:rFonts w:ascii="Arial" w:eastAsia="Times New Roman" w:hAnsi="Arial" w:cs="Arial"/>
            <w:bCs/>
            <w:sz w:val="24"/>
            <w:szCs w:val="24"/>
            <w:lang w:eastAsia="es-ES"/>
          </w:rPr>
          <w:t>LA QUINCUAGÉSIMA LEGISLATURA</w:t>
        </w:r>
      </w:smartTag>
      <w:r w:rsidRPr="00F43E1D">
        <w:rPr>
          <w:rFonts w:ascii="Arial" w:eastAsia="Times New Roman" w:hAnsi="Arial" w:cs="Arial"/>
          <w:bCs/>
          <w:sz w:val="24"/>
          <w:szCs w:val="24"/>
          <w:lang w:eastAsia="es-ES"/>
        </w:rPr>
        <w:t xml:space="preserve"> DEL CONGRESO DEL ESTADO LIBRE Y SOBERANO DE MORELOS, EN EJERCICIO DE LAS FACULTADES QUE LE OTORGA EL ARTÍCULO 40, FRACCIÓN II, DE </w:t>
      </w:r>
      <w:smartTag w:uri="urn:schemas-microsoft-com:office:smarttags" w:element="PersonName">
        <w:smartTagPr>
          <w:attr w:name="ProductID" w:val="LA CONSTITUCIￓN POLￍTICA"/>
        </w:smartTagPr>
        <w:r w:rsidRPr="00F43E1D">
          <w:rPr>
            <w:rFonts w:ascii="Arial" w:eastAsia="Times New Roman" w:hAnsi="Arial" w:cs="Arial"/>
            <w:bCs/>
            <w:sz w:val="24"/>
            <w:szCs w:val="24"/>
            <w:lang w:eastAsia="es-ES"/>
          </w:rPr>
          <w:t>LA CONSTITUCIÓN POLÍTICA</w:t>
        </w:r>
      </w:smartTag>
      <w:r w:rsidRPr="00F43E1D">
        <w:rPr>
          <w:rFonts w:ascii="Arial" w:eastAsia="Times New Roman" w:hAnsi="Arial" w:cs="Arial"/>
          <w:bCs/>
          <w:sz w:val="24"/>
          <w:szCs w:val="24"/>
          <w:lang w:eastAsia="es-ES"/>
        </w:rPr>
        <w:t xml:space="preserve"> LOCAL, Y,</w:t>
      </w:r>
    </w:p>
    <w:p w:rsidR="00295B88" w:rsidRPr="00F43E1D" w:rsidRDefault="00295B88" w:rsidP="00F43E1D">
      <w:pPr>
        <w:tabs>
          <w:tab w:val="left" w:pos="1014"/>
        </w:tabs>
        <w:spacing w:after="0" w:line="240" w:lineRule="auto"/>
        <w:jc w:val="both"/>
        <w:rPr>
          <w:rFonts w:ascii="Arial" w:eastAsia="Times New Roman" w:hAnsi="Arial" w:cs="Arial"/>
          <w:bCs/>
          <w:sz w:val="24"/>
          <w:szCs w:val="24"/>
          <w:lang w:eastAsia="es-ES"/>
        </w:rPr>
      </w:pPr>
    </w:p>
    <w:p w:rsidR="00F43E1D" w:rsidRDefault="00F43E1D" w:rsidP="008E23BB">
      <w:pPr>
        <w:tabs>
          <w:tab w:val="left" w:pos="5400"/>
          <w:tab w:val="left" w:pos="8078"/>
          <w:tab w:val="left" w:pos="8789"/>
          <w:tab w:val="left" w:pos="9694"/>
        </w:tabs>
        <w:spacing w:after="0" w:line="240" w:lineRule="auto"/>
        <w:jc w:val="center"/>
        <w:rPr>
          <w:rFonts w:ascii="Arial" w:eastAsia="Times New Roman" w:hAnsi="Arial" w:cs="Arial"/>
          <w:sz w:val="24"/>
          <w:szCs w:val="24"/>
          <w:lang w:eastAsia="es-ES"/>
        </w:rPr>
      </w:pPr>
      <w:r w:rsidRPr="00F43E1D">
        <w:rPr>
          <w:rFonts w:ascii="Arial" w:eastAsia="Times New Roman" w:hAnsi="Arial" w:cs="Arial"/>
          <w:sz w:val="24"/>
          <w:szCs w:val="24"/>
          <w:lang w:eastAsia="es-ES"/>
        </w:rPr>
        <w:t>I. DEL PROCESO LEGISLATIVO</w:t>
      </w:r>
    </w:p>
    <w:p w:rsidR="008E23BB" w:rsidRPr="00F43E1D" w:rsidRDefault="008E23BB" w:rsidP="00F43E1D">
      <w:pPr>
        <w:tabs>
          <w:tab w:val="left" w:pos="5400"/>
          <w:tab w:val="left" w:pos="8078"/>
          <w:tab w:val="left" w:pos="8789"/>
          <w:tab w:val="left" w:pos="9694"/>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a) En sesión celebrada el 10 de julio del año en curso, el Gobernador Constitucional del Estado de Morelos, Maestro Marco Antonio Adame Castillo, presentó a la consideración del Congreso, la iniciativa de </w:t>
      </w:r>
      <w:r w:rsidRPr="00F43E1D">
        <w:rPr>
          <w:rFonts w:ascii="Arial" w:eastAsia="Times New Roman" w:hAnsi="Arial" w:cs="Arial"/>
          <w:sz w:val="24"/>
          <w:szCs w:val="24"/>
          <w:lang w:eastAsia="es-ES"/>
        </w:rPr>
        <w:t xml:space="preserve">Ley de Reinserción Social y Seguimiento de Medidas Cautelares y se extingue el organismo público descentralizado denominado Patronato para </w:t>
      </w:r>
      <w:smartTag w:uri="urn:schemas-microsoft-com:office:smarttags" w:element="PersonName">
        <w:smartTagPr>
          <w:attr w:name="ProductID" w:val="la Readaptaci￳n"/>
        </w:smartTagPr>
        <w:r w:rsidRPr="00F43E1D">
          <w:rPr>
            <w:rFonts w:ascii="Arial" w:eastAsia="Times New Roman" w:hAnsi="Arial" w:cs="Arial"/>
            <w:sz w:val="24"/>
            <w:szCs w:val="24"/>
            <w:lang w:eastAsia="es-ES"/>
          </w:rPr>
          <w:t>la Readaptación</w:t>
        </w:r>
      </w:smartTag>
      <w:r w:rsidRPr="00F43E1D">
        <w:rPr>
          <w:rFonts w:ascii="Arial" w:eastAsia="Times New Roman" w:hAnsi="Arial" w:cs="Arial"/>
          <w:sz w:val="24"/>
          <w:szCs w:val="24"/>
          <w:lang w:eastAsia="es-ES"/>
        </w:rPr>
        <w:t xml:space="preserve"> y </w:t>
      </w:r>
      <w:smartTag w:uri="urn:schemas-microsoft-com:office:smarttags" w:element="PersonName">
        <w:smartTagPr>
          <w:attr w:name="ProductID" w:val="la Reincorporaci￳n Social"/>
        </w:smartTagPr>
        <w:r w:rsidRPr="00F43E1D">
          <w:rPr>
            <w:rFonts w:ascii="Arial" w:eastAsia="Times New Roman" w:hAnsi="Arial" w:cs="Arial"/>
            <w:sz w:val="24"/>
            <w:szCs w:val="24"/>
            <w:lang w:eastAsia="es-ES"/>
          </w:rPr>
          <w:t>la Reincorporación Social</w:t>
        </w:r>
      </w:smartTag>
      <w:r w:rsidRPr="00F43E1D">
        <w:rPr>
          <w:rFonts w:ascii="Arial" w:eastAsia="Times New Roman" w:hAnsi="Arial" w:cs="Arial"/>
          <w:sz w:val="24"/>
          <w:szCs w:val="24"/>
          <w:lang w:eastAsia="es-ES"/>
        </w:rPr>
        <w:t xml:space="preserve"> por el Empleo y </w:t>
      </w:r>
      <w:smartTag w:uri="urn:schemas-microsoft-com:office:smarttags" w:element="PersonName">
        <w:smartTagPr>
          <w:attr w:name="ProductID" w:val="la Industria Penitenciaria"/>
        </w:smartTagPr>
        <w:r w:rsidRPr="00F43E1D">
          <w:rPr>
            <w:rFonts w:ascii="Arial" w:eastAsia="Times New Roman" w:hAnsi="Arial" w:cs="Arial"/>
            <w:sz w:val="24"/>
            <w:szCs w:val="24"/>
            <w:lang w:eastAsia="es-ES"/>
          </w:rPr>
          <w:t>la Industria Penitenciaria</w:t>
        </w:r>
      </w:smartTag>
      <w:r w:rsidRPr="00F43E1D">
        <w:rPr>
          <w:rFonts w:ascii="Arial" w:eastAsia="Times New Roman" w:hAnsi="Arial" w:cs="Arial"/>
          <w:sz w:val="24"/>
          <w:szCs w:val="24"/>
          <w:lang w:eastAsia="es-ES"/>
        </w:rPr>
        <w:t xml:space="preserve"> del Estado de Morelos.</w:t>
      </w:r>
    </w:p>
    <w:p w:rsidR="00F43E1D" w:rsidRPr="00F43E1D" w:rsidRDefault="00F43E1D" w:rsidP="00F43E1D">
      <w:pPr>
        <w:tabs>
          <w:tab w:val="left" w:pos="5400"/>
          <w:tab w:val="left" w:pos="8078"/>
          <w:tab w:val="left" w:pos="8789"/>
          <w:tab w:val="left" w:pos="9694"/>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b) Con esta misma fecha, dicha iniciativa fue turnada a </w:t>
      </w:r>
      <w:smartTag w:uri="urn:schemas-microsoft-com:office:smarttags" w:element="PersonName">
        <w:smartTagPr>
          <w:attr w:name="ProductID" w:val="la Comisi￳n"/>
        </w:smartTagPr>
        <w:r w:rsidRPr="00F43E1D">
          <w:rPr>
            <w:rFonts w:ascii="Arial" w:eastAsia="Times New Roman" w:hAnsi="Arial" w:cs="Arial"/>
            <w:sz w:val="24"/>
            <w:szCs w:val="24"/>
            <w:lang w:eastAsia="es-ES"/>
          </w:rPr>
          <w:t>la Comisión</w:t>
        </w:r>
      </w:smartTag>
      <w:r w:rsidRPr="00F43E1D">
        <w:rPr>
          <w:rFonts w:ascii="Arial" w:eastAsia="Times New Roman" w:hAnsi="Arial" w:cs="Arial"/>
          <w:sz w:val="24"/>
          <w:szCs w:val="24"/>
          <w:lang w:eastAsia="es-ES"/>
        </w:rPr>
        <w:t xml:space="preserve"> de Puntos Constitucionales y Legislación, por </w:t>
      </w:r>
      <w:smartTag w:uri="urn:schemas-microsoft-com:office:smarttags" w:element="PersonName">
        <w:smartTagPr>
          <w:attr w:name="ProductID" w:val="la Presidencia"/>
        </w:smartTagPr>
        <w:r w:rsidRPr="00F43E1D">
          <w:rPr>
            <w:rFonts w:ascii="Arial" w:eastAsia="Times New Roman" w:hAnsi="Arial" w:cs="Arial"/>
            <w:sz w:val="24"/>
            <w:szCs w:val="24"/>
            <w:lang w:eastAsia="es-ES"/>
          </w:rPr>
          <w:t>la Presidencia</w:t>
        </w:r>
      </w:smartTag>
      <w:r w:rsidRPr="00F43E1D">
        <w:rPr>
          <w:rFonts w:ascii="Arial" w:eastAsia="Times New Roman" w:hAnsi="Arial" w:cs="Arial"/>
          <w:sz w:val="24"/>
          <w:szCs w:val="24"/>
          <w:lang w:eastAsia="es-ES"/>
        </w:rPr>
        <w:t xml:space="preserve"> de </w:t>
      </w:r>
      <w:smartTag w:uri="urn:schemas-microsoft-com:office:smarttags" w:element="PersonName">
        <w:smartTagPr>
          <w:attr w:name="ProductID" w:val="la Mesa Directiva"/>
        </w:smartTagPr>
        <w:r w:rsidRPr="00F43E1D">
          <w:rPr>
            <w:rFonts w:ascii="Arial" w:eastAsia="Times New Roman" w:hAnsi="Arial" w:cs="Arial"/>
            <w:sz w:val="24"/>
            <w:szCs w:val="24"/>
            <w:lang w:eastAsia="es-ES"/>
          </w:rPr>
          <w:t>la Mesa Directiva</w:t>
        </w:r>
      </w:smartTag>
      <w:r w:rsidRPr="00F43E1D">
        <w:rPr>
          <w:rFonts w:ascii="Arial" w:eastAsia="Times New Roman" w:hAnsi="Arial" w:cs="Arial"/>
          <w:sz w:val="24"/>
          <w:szCs w:val="24"/>
          <w:lang w:eastAsia="es-ES"/>
        </w:rPr>
        <w:t xml:space="preserve"> del Congreso. De esta forma </w:t>
      </w:r>
      <w:smartTag w:uri="urn:schemas-microsoft-com:office:smarttags" w:element="PersonName">
        <w:smartTagPr>
          <w:attr w:name="ProductID" w:val="la Comisi￳n Dictaminadora"/>
        </w:smartTagPr>
        <w:r w:rsidRPr="00F43E1D">
          <w:rPr>
            <w:rFonts w:ascii="Arial" w:eastAsia="Times New Roman" w:hAnsi="Arial" w:cs="Arial"/>
            <w:sz w:val="24"/>
            <w:szCs w:val="24"/>
            <w:lang w:eastAsia="es-ES"/>
          </w:rPr>
          <w:t>la Comisión Dictaminadora</w:t>
        </w:r>
      </w:smartTag>
      <w:r w:rsidRPr="00F43E1D">
        <w:rPr>
          <w:rFonts w:ascii="Arial" w:eastAsia="Times New Roman" w:hAnsi="Arial" w:cs="Arial"/>
          <w:sz w:val="24"/>
          <w:szCs w:val="24"/>
          <w:lang w:eastAsia="es-ES"/>
        </w:rPr>
        <w:t xml:space="preserve"> se dio a la tarea de analizar la misma, con el fin de dictaminar de acuerdo a las facultades que le otorga </w:t>
      </w:r>
      <w:smartTag w:uri="urn:schemas-microsoft-com:office:smarttags" w:element="PersonName">
        <w:smartTagPr>
          <w:attr w:name="ProductID" w:val="la Ley Org￡nica"/>
        </w:smartTagPr>
        <w:r w:rsidRPr="00F43E1D">
          <w:rPr>
            <w:rFonts w:ascii="Arial" w:eastAsia="Times New Roman" w:hAnsi="Arial" w:cs="Arial"/>
            <w:sz w:val="24"/>
            <w:szCs w:val="24"/>
            <w:lang w:eastAsia="es-ES"/>
          </w:rPr>
          <w:t>la Ley Orgánica</w:t>
        </w:r>
      </w:smartTag>
      <w:r w:rsidRPr="00F43E1D">
        <w:rPr>
          <w:rFonts w:ascii="Arial" w:eastAsia="Times New Roman" w:hAnsi="Arial" w:cs="Arial"/>
          <w:sz w:val="24"/>
          <w:szCs w:val="24"/>
          <w:lang w:eastAsia="es-ES"/>
        </w:rPr>
        <w:t xml:space="preserve"> para el Congreso del Estado de Morelos.</w:t>
      </w:r>
    </w:p>
    <w:p w:rsidR="00F43E1D" w:rsidRDefault="00F43E1D" w:rsidP="00F43E1D">
      <w:pPr>
        <w:tabs>
          <w:tab w:val="left" w:pos="5400"/>
          <w:tab w:val="left" w:pos="8078"/>
          <w:tab w:val="left" w:pos="8789"/>
          <w:tab w:val="left" w:pos="9694"/>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c) En sesión de comisión, declarado el quórum reglamentario, fue aprobado el dictamen para ser sometido a consideración de esta Asamblea.</w:t>
      </w:r>
    </w:p>
    <w:p w:rsidR="00295B88" w:rsidRPr="00F43E1D" w:rsidRDefault="00295B88" w:rsidP="00F43E1D">
      <w:pPr>
        <w:tabs>
          <w:tab w:val="left" w:pos="5400"/>
          <w:tab w:val="left" w:pos="8078"/>
          <w:tab w:val="left" w:pos="8789"/>
          <w:tab w:val="left" w:pos="9694"/>
        </w:tabs>
        <w:spacing w:after="0" w:line="240" w:lineRule="auto"/>
        <w:jc w:val="both"/>
        <w:rPr>
          <w:rFonts w:ascii="Arial" w:eastAsia="Times New Roman" w:hAnsi="Arial" w:cs="Arial"/>
          <w:sz w:val="24"/>
          <w:szCs w:val="24"/>
          <w:lang w:eastAsia="es-ES"/>
        </w:rPr>
      </w:pPr>
    </w:p>
    <w:p w:rsidR="00F43E1D" w:rsidRDefault="00F43E1D" w:rsidP="008E23BB">
      <w:pPr>
        <w:tabs>
          <w:tab w:val="left" w:pos="5400"/>
          <w:tab w:val="left" w:pos="8078"/>
          <w:tab w:val="left" w:pos="8789"/>
          <w:tab w:val="left" w:pos="9694"/>
        </w:tabs>
        <w:spacing w:after="0" w:line="240" w:lineRule="auto"/>
        <w:jc w:val="center"/>
        <w:rPr>
          <w:rFonts w:ascii="Arial" w:eastAsia="Times New Roman" w:hAnsi="Arial" w:cs="Arial"/>
          <w:sz w:val="24"/>
          <w:szCs w:val="24"/>
          <w:lang w:eastAsia="es-ES"/>
        </w:rPr>
      </w:pPr>
      <w:r w:rsidRPr="00F43E1D">
        <w:rPr>
          <w:rFonts w:ascii="Arial" w:eastAsia="Times New Roman" w:hAnsi="Arial" w:cs="Arial"/>
          <w:sz w:val="24"/>
          <w:szCs w:val="24"/>
          <w:lang w:eastAsia="es-ES"/>
        </w:rPr>
        <w:t>II. MATERIA DE LA INICIATIVA</w:t>
      </w:r>
    </w:p>
    <w:p w:rsidR="008E23BB" w:rsidRPr="00F43E1D" w:rsidRDefault="008E23BB" w:rsidP="00F43E1D">
      <w:pPr>
        <w:tabs>
          <w:tab w:val="left" w:pos="5400"/>
          <w:tab w:val="left" w:pos="8078"/>
          <w:tab w:val="left" w:pos="8789"/>
          <w:tab w:val="left" w:pos="9694"/>
        </w:tabs>
        <w:spacing w:after="0" w:line="240" w:lineRule="auto"/>
        <w:jc w:val="both"/>
        <w:rPr>
          <w:rFonts w:ascii="Arial" w:eastAsia="Times New Roman" w:hAnsi="Arial" w:cs="Arial"/>
          <w:sz w:val="24"/>
          <w:szCs w:val="24"/>
          <w:lang w:eastAsia="es-ES"/>
        </w:rPr>
      </w:pPr>
    </w:p>
    <w:p w:rsidR="00F43E1D" w:rsidRDefault="00F43E1D" w:rsidP="00F43E1D">
      <w:pPr>
        <w:tabs>
          <w:tab w:val="left" w:pos="5400"/>
          <w:tab w:val="left" w:pos="8078"/>
          <w:tab w:val="left" w:pos="8789"/>
          <w:tab w:val="left" w:pos="9694"/>
        </w:tabs>
        <w:spacing w:after="0" w:line="240" w:lineRule="auto"/>
        <w:jc w:val="both"/>
        <w:rPr>
          <w:rFonts w:ascii="Arial" w:eastAsia="Times New Roman" w:hAnsi="Arial" w:cs="Arial"/>
          <w:sz w:val="24"/>
          <w:szCs w:val="24"/>
          <w:lang w:eastAsia="es-MX"/>
        </w:rPr>
      </w:pPr>
      <w:r w:rsidRPr="00F43E1D">
        <w:rPr>
          <w:rFonts w:ascii="Arial" w:eastAsia="Times New Roman" w:hAnsi="Arial" w:cs="Arial"/>
          <w:sz w:val="24"/>
          <w:szCs w:val="24"/>
          <w:lang w:eastAsia="es-ES"/>
        </w:rPr>
        <w:t xml:space="preserve">La iniciativa pretende </w:t>
      </w:r>
      <w:r w:rsidRPr="00F43E1D">
        <w:rPr>
          <w:rFonts w:ascii="Arial" w:eastAsia="Times New Roman" w:hAnsi="Arial" w:cs="Arial"/>
          <w:sz w:val="24"/>
          <w:szCs w:val="24"/>
          <w:lang w:eastAsia="es-MX"/>
        </w:rPr>
        <w:t xml:space="preserve">lograr verdaderamente una readaptación, instrumentando acciones para la profesionalización del personal penitenciario, y dar un trato humano a las personas que se encuentran privadas de su libertad, esencialmente se concentran los elementos y estrategias en el que prevalece desarrollar al interior de las cárceles un proyecto de vida saludable, con perspectiva de género, </w:t>
      </w:r>
      <w:r w:rsidRPr="00F43E1D">
        <w:rPr>
          <w:rFonts w:ascii="Arial" w:eastAsia="Times New Roman" w:hAnsi="Arial" w:cs="Arial"/>
          <w:sz w:val="24"/>
          <w:szCs w:val="24"/>
          <w:lang w:eastAsia="es-MX"/>
        </w:rPr>
        <w:lastRenderedPageBreak/>
        <w:t>contemplando los derechos humanos, éticos y legales de los internos, las internas y los menores hijos que convivan en ellos en reclusión.</w:t>
      </w:r>
    </w:p>
    <w:p w:rsidR="00295B88" w:rsidRPr="00F43E1D" w:rsidRDefault="00295B88" w:rsidP="00F43E1D">
      <w:pPr>
        <w:tabs>
          <w:tab w:val="left" w:pos="5400"/>
          <w:tab w:val="left" w:pos="8078"/>
          <w:tab w:val="left" w:pos="8789"/>
          <w:tab w:val="left" w:pos="9694"/>
        </w:tabs>
        <w:spacing w:after="0" w:line="240" w:lineRule="auto"/>
        <w:jc w:val="both"/>
        <w:rPr>
          <w:rFonts w:ascii="Arial" w:eastAsia="Times New Roman" w:hAnsi="Arial" w:cs="Arial"/>
          <w:sz w:val="24"/>
          <w:szCs w:val="24"/>
          <w:lang w:eastAsia="es-MX"/>
        </w:rPr>
      </w:pPr>
    </w:p>
    <w:p w:rsidR="00F43E1D" w:rsidRDefault="00F43E1D" w:rsidP="008E23BB">
      <w:pPr>
        <w:tabs>
          <w:tab w:val="left" w:pos="8078"/>
          <w:tab w:val="left" w:pos="8789"/>
        </w:tabs>
        <w:spacing w:after="0" w:line="240" w:lineRule="auto"/>
        <w:jc w:val="center"/>
        <w:rPr>
          <w:rFonts w:ascii="Arial" w:eastAsia="Times New Roman" w:hAnsi="Arial" w:cs="Arial"/>
          <w:sz w:val="24"/>
          <w:szCs w:val="24"/>
          <w:lang w:eastAsia="es-ES"/>
        </w:rPr>
      </w:pPr>
      <w:r w:rsidRPr="00F43E1D">
        <w:rPr>
          <w:rFonts w:ascii="Arial" w:eastAsia="Times New Roman" w:hAnsi="Arial" w:cs="Arial"/>
          <w:sz w:val="24"/>
          <w:szCs w:val="24"/>
          <w:lang w:eastAsia="es-ES"/>
        </w:rPr>
        <w:t>III. CONSIDERACIONES</w:t>
      </w:r>
    </w:p>
    <w:p w:rsidR="008E23BB" w:rsidRPr="00F43E1D" w:rsidRDefault="008E23BB" w:rsidP="00F43E1D">
      <w:pPr>
        <w:tabs>
          <w:tab w:val="left" w:pos="8078"/>
          <w:tab w:val="left" w:pos="8789"/>
        </w:tabs>
        <w:spacing w:after="0" w:line="240" w:lineRule="auto"/>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iniciador manifiesta que en atención al Nuevo Sistema de Justicia Acusatorio Adversarial; así como la reforma constitucional de fecha 18 de junio de 2008, cuyo  artículo 18 sienta las bases del sistema penitenciario, bajo los principios rectores del Derecho Penitenciario, que alberga las máximas disposiciones relativas a la ejecución de penas en nuestro país, y ordena que el trabajo, la capacitación para el mismo, la educación, la salud y el deporte, serán los medios para lograr la reinserción del sentenciado a la sociedad y procurar que no vuelva a delinquir, observando los beneficios que para éste prevé la ley.</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“Artículo 18. ...</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sistema penitenciario se organizará sobre la base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w:t>
      </w:r>
    </w:p>
    <w:p w:rsid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MX"/>
        </w:rPr>
      </w:pPr>
      <w:r w:rsidRPr="00F43E1D">
        <w:rPr>
          <w:rFonts w:ascii="Arial" w:eastAsia="Times New Roman" w:hAnsi="Arial" w:cs="Arial"/>
          <w:bCs/>
          <w:sz w:val="24"/>
          <w:szCs w:val="24"/>
          <w:lang w:eastAsia="es-MX"/>
        </w:rPr>
        <w:t xml:space="preserve">Así mismo, manifiesta que dentro del proceso de consulta pública para </w:t>
      </w:r>
      <w:smartTag w:uri="urn:schemas-microsoft-com:office:smarttags" w:element="PersonName">
        <w:smartTagPr>
          <w:attr w:name="ProductID" w:val="la Integraci￳n"/>
        </w:smartTagPr>
        <w:r w:rsidRPr="00F43E1D">
          <w:rPr>
            <w:rFonts w:ascii="Arial" w:eastAsia="Times New Roman" w:hAnsi="Arial" w:cs="Arial"/>
            <w:bCs/>
            <w:sz w:val="24"/>
            <w:szCs w:val="24"/>
            <w:lang w:eastAsia="es-MX"/>
          </w:rPr>
          <w:t>la Integración</w:t>
        </w:r>
      </w:smartTag>
      <w:r w:rsidRPr="00F43E1D">
        <w:rPr>
          <w:rFonts w:ascii="Arial" w:eastAsia="Times New Roman" w:hAnsi="Arial" w:cs="Arial"/>
          <w:bCs/>
          <w:sz w:val="24"/>
          <w:szCs w:val="24"/>
          <w:lang w:eastAsia="es-MX"/>
        </w:rPr>
        <w:t xml:space="preserve"> del Plan Estatal de Desarrollo 2007-2012, se realizaron foros de debate ciudadano sobre Política, Seguridad y Justicia; una de las mesas de trabajo de éste Foro se denominó Reinserción Social, de la cual se obtuvieron importantes conclusiones que dieron origen a la política pública establecida en el Plan Estatal de Desarrollo y que se han retomado en la iniciativa que se dictamina. Dicha mesa obtuvo entre otras las siguientes conclusiones:</w:t>
      </w:r>
    </w:p>
    <w:p w:rsidR="00295B88" w:rsidRPr="00F43E1D" w:rsidRDefault="00295B88" w:rsidP="00F43E1D">
      <w:pPr>
        <w:tabs>
          <w:tab w:val="left" w:pos="8078"/>
          <w:tab w:val="left" w:pos="8789"/>
        </w:tabs>
        <w:spacing w:after="0" w:line="240" w:lineRule="auto"/>
        <w:jc w:val="both"/>
        <w:rPr>
          <w:rFonts w:ascii="Arial" w:eastAsia="Times New Roman" w:hAnsi="Arial" w:cs="Arial"/>
          <w:bCs/>
          <w:sz w:val="24"/>
          <w:szCs w:val="24"/>
          <w:lang w:eastAsia="es-MX"/>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MX"/>
        </w:rPr>
      </w:pPr>
      <w:r w:rsidRPr="00F43E1D">
        <w:rPr>
          <w:rFonts w:ascii="Arial" w:eastAsia="Times New Roman" w:hAnsi="Arial" w:cs="Arial"/>
          <w:sz w:val="24"/>
          <w:szCs w:val="24"/>
          <w:lang w:eastAsia="es-MX"/>
        </w:rPr>
        <w:t xml:space="preserve">1. “Se propone que para lograr verdaderamente una readaptación, debemos de analizar nuevamente la reforma que se hizo en el mes de junio del año 2004, porque con ésta algunos internos no tienen derecho a la libertad preparatoria y la remisión parcial. Esto afecta su readaptación porque el hecho de saber que no tienen derecho a algún tipo de beneficio por el delito que cometieron no ponen empeño en los programas de readaptación, como lo establece el artículo 18 constitucional, es decir, la educación, el trabajo y la capacitación para este, que </w:t>
      </w:r>
      <w:r w:rsidRPr="00F43E1D">
        <w:rPr>
          <w:rFonts w:ascii="Arial" w:eastAsia="Times New Roman" w:hAnsi="Arial" w:cs="Arial"/>
          <w:sz w:val="24"/>
          <w:szCs w:val="24"/>
          <w:lang w:eastAsia="es-MX"/>
        </w:rPr>
        <w:lastRenderedPageBreak/>
        <w:t>son las bases para lograr la reinserción social que se busca. Con lo anterior lograremos formar internos con valores y con esto fortalecer al patronato que colabora en la readaptación y reincorporación social para el empleo en beneficio de sus familias y sobre todo del Estado de Morelos, formando mejores ciudadanos”.</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MX"/>
        </w:rPr>
      </w:pPr>
      <w:r w:rsidRPr="00F43E1D">
        <w:rPr>
          <w:rFonts w:ascii="Arial" w:eastAsia="Times New Roman" w:hAnsi="Arial" w:cs="Arial"/>
          <w:sz w:val="24"/>
          <w:szCs w:val="24"/>
          <w:lang w:eastAsia="es-MX"/>
        </w:rPr>
        <w:t>2. “Instrumentar acciones para la profesionalización del personal  penitenciario con la finalidad de que brinden un mejor desempeño en las actividades que les correspondan, es decir un trato humano a las personas que se encuentran privadas de su libertad, inclusive para mejorar las relaciones humanas del personal que labora en los centros de readaptación social”.</w:t>
      </w: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MX"/>
        </w:rPr>
      </w:pPr>
      <w:r w:rsidRPr="00F43E1D">
        <w:rPr>
          <w:rFonts w:ascii="Arial" w:eastAsia="Times New Roman" w:hAnsi="Arial" w:cs="Arial"/>
          <w:sz w:val="24"/>
          <w:szCs w:val="24"/>
          <w:lang w:eastAsia="es-MX"/>
        </w:rPr>
        <w:t>3. “Se propone la creación de un programa de información y sensibilización coordinado por la subsecretaria de readaptación social, con la finalidad de evitar la discriminación o estigmatización de las personas internas tanto como de aquellas que han alcanzado su libertad, para que puedan ejercer plenamente sus derechos”.</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MX"/>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Es de destacar que se contempla en nuestros días el concepto de reinserción o los sistemas de reinserción social, dejando de lado el de readaptación social; este nuevo anteproyecto de Ley de Reinserción Social y Seguimiento de Medidas Cautelares, contempla e inserta este nuevo concepto, cuyo propósito es modificar las tendencias delictivas a través del trabajo, capacitación, educación, salud y deporte con el fin de preparar al sentenciado para que al momento de obtener su libertad cuente con las herramientas necesarias y suficientes para tener un mejor desempeño en sociedad y por ende no vuelva a delinquir; se busca no castigar al sentenciado sino ayudarle a dejar los hábitos que lo llevaron a delinquir y brindarle ayuda para que se transforme en un ser humano que sea de utilidad para la sociedad.</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Para enfrentar los nuevos retos del sistema penitenciario en el Estado Mexicano y cumplir cabalmente con el mandato constitucional que permita dar sustento al Ejecutivo en su tarea de limitarse únicamente a la administración de prisiones y otorgar la facultad de ejecutar lo juzgado al Poder Judicial se crea la figura del Juez de Ejecución de Sanciones, con lo que se vuelve pertinente dar vida a esta nueva Ley de Reinserción Social y Seguimiento de Medidas Cautelares,  que abrogue la anterior y con ello dar certeza jurídica a todo el sistema de justicia </w:t>
      </w:r>
      <w:r w:rsidRPr="00F43E1D">
        <w:rPr>
          <w:rFonts w:ascii="Arial" w:eastAsia="Times New Roman" w:hAnsi="Arial" w:cs="Arial"/>
          <w:sz w:val="24"/>
          <w:szCs w:val="24"/>
          <w:lang w:eastAsia="es-ES"/>
        </w:rPr>
        <w:lastRenderedPageBreak/>
        <w:t>penal en la que se garanticen el respeto a los derechos humanos y garantías individuales de imputados y sentenciados.</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sistema penitenciario enfrenta una problemática, que durante mucho tiempo se ha traducido en un importante costo social y económico para la ciudadanía y para las propias entidades de gobierno; las repercusiones en torno a ella, deben ser valoradas y evaluadas desde diferentes perspectivas; primeramente, en función del daño social que genera y por otra parte, debe ser analizada en base a las necesidades de reinserción social del sentenciado, y el funcionamiento de los establecimientos penitenciarios.</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Al respecto, el Ejecutivo del Estado ha destinado una importante cantidad de programas y recursos, para abatir la problemática que se ha venido suscitando en torno al sistema penitenciario; de tal modo, ha dedicado importantes esfuerzos a la disminución de la sobrepoblación y hacinamiento en los establecimientos penitenciarios así como a la capacitación y entrenamiento de personal altamente calificado y con el perfil adecuado para las necesidades de la reinserción social. Se pretende que en esta nueva Ley se concentran esencialmente los elementos y estrategias validados en el Plan Estatal de Desarrollo 2007- 2012 en el que prevalece desarrollar al interior de las cárceles un proyecto de vida saludable, con perspectiva de género, contemplando los derechos humanos, éticos y legales de los internos, las internas y los menores hijos que convivan con ellos en reclusión; es importante analizar como impacta dicha reforma constitucional en el eje de reinserción social, donde basados en el Nuevo Sistema de Justicia Adversarial, el principio de presunción de inocencia, implica un cambio de paradigma en relación con el sistema tradicional; con la implementación de los juicios orales, se pretende que sean los menos, quienes tengan que ingresar a una cárcel, pero también serán necesario crear nuevos espacios de ingreso con características especiales para los sujetos activos de las conductas delictivas calificadas como graves, que tengan que ser encarcelados, bajo una nueva perspectiva, sin clasificación y con elementos de seguridad y custodia, que realicen su traslado a las diligencias con un nuevo concepto y un enfoque hacia la protección de los derechos de los mismos por su calidad de encierro, sin estigmatización de ningún tipo, siempre con la prevalencia de la presunción de inocencia hasta en tanto no se demuestre lo contrario, es decir, la culpabilidad.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 xml:space="preserve">Así mismo el ordenamiento legal que se propone, impone la necesidad de contar con espacios o secciones para quienes se atribuya la realización de una conducta tipificada como delito por las leyes penales y tengan entre doce años cumplidos y menos de dieciocho años de edad, estableciendo un área específica que albergue a esta población cuyos procesos serán efectuados con las variables contextuales del Código de Procedimientos Penales vigente a partir del 30 de octubre del dos mil ocho, a través de los cuáles se garanticen sus derechos fundamentales como individuos y aquellos derechos específicos que por su condición de personas en desarrollo les han sido reconocidos, solo estando sujetos a rehabilitación y asistencia social. Derivado de lo anterior y tomando en consideración lo que proveen los instrumentos internacionales y la misma Constitución Política de los Estados Unidos Mexicanos respecto a que los menores de 18 años no deben de estar privados de su libertad a menos de que no haya otra opción mas que el internamiento, se utilizará sólo como medida extrema y por el tiempo más breve que proceda, en tales consideraciones y en congruencia con la legislación aplicable y con la finalidad de que todas las autoridades involucradas en la ejecución de sanciones, medidas de seguridad y medidas para adolescentes, se contempla que el Centro de Ejecución de Medidas para Adolescentes esté integrado en la estructura orgánica de </w:t>
      </w:r>
      <w:smartTag w:uri="urn:schemas-microsoft-com:office:smarttags" w:element="PersonName">
        <w:smartTagPr>
          <w:attr w:name="ProductID" w:val="la Subsecretar￭a"/>
        </w:smartTagPr>
        <w:r w:rsidRPr="00F43E1D">
          <w:rPr>
            <w:rFonts w:ascii="Arial" w:eastAsia="Times New Roman" w:hAnsi="Arial" w:cs="Arial"/>
            <w:sz w:val="24"/>
            <w:szCs w:val="24"/>
            <w:lang w:eastAsia="es-ES"/>
          </w:rPr>
          <w:t>la Subsecretaría</w:t>
        </w:r>
      </w:smartTag>
      <w:r w:rsidRPr="00F43E1D">
        <w:rPr>
          <w:rFonts w:ascii="Arial" w:eastAsia="Times New Roman" w:hAnsi="Arial" w:cs="Arial"/>
          <w:sz w:val="24"/>
          <w:szCs w:val="24"/>
          <w:lang w:eastAsia="es-ES"/>
        </w:rPr>
        <w:t xml:space="preserve"> de Reinserción Social, otorgándole a la misma la atribución de vigilar la aplicación de las medidas de orientación, protección y tratamiento a los menores a quienes se les atribuya la realización de una conducta tipificada como delito, así como proponer los programas de atención integral y seguimiento requeridos para la ejecución de las medidas sancionadoras.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Los anteriores apuntes, demandan la reorganización de las instituciones integrantes del Sistema de Seguridad y Justicia Penal del Estado, para dar cumplimiento puntual a los mandatos contenidos en el artículo 18 de </w:t>
      </w:r>
      <w:smartTag w:uri="urn:schemas-microsoft-com:office:smarttags" w:element="PersonName">
        <w:smartTagPr>
          <w:attr w:name="ProductID" w:val="la Constituci￳n Pol￭tica"/>
        </w:smartTagPr>
        <w:r w:rsidRPr="00F43E1D">
          <w:rPr>
            <w:rFonts w:ascii="Arial" w:eastAsia="Times New Roman" w:hAnsi="Arial" w:cs="Arial"/>
            <w:sz w:val="24"/>
            <w:szCs w:val="24"/>
            <w:lang w:eastAsia="es-ES"/>
          </w:rPr>
          <w:t>la Constitución Política</w:t>
        </w:r>
      </w:smartTag>
      <w:r w:rsidRPr="00F43E1D">
        <w:rPr>
          <w:rFonts w:ascii="Arial" w:eastAsia="Times New Roman" w:hAnsi="Arial" w:cs="Arial"/>
          <w:sz w:val="24"/>
          <w:szCs w:val="24"/>
          <w:lang w:eastAsia="es-ES"/>
        </w:rPr>
        <w:t xml:space="preserve"> de los Estados Unidos Mexicanos.</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Otra de las nuevas medidas que se incluyen son los establecimientos penitenciarios especiales de reclusión preventiva y extinción de sentencias que contará con medidas de vigilancia especial para sentenciados de la delincuencia organizada; previniendo la reforma que la privación de la libertad deberá ser el último recurso que sólo debe aplicarse para delitos graves. Al respecto el artículo </w:t>
      </w:r>
      <w:r w:rsidRPr="00F43E1D">
        <w:rPr>
          <w:rFonts w:ascii="Arial" w:eastAsia="Times New Roman" w:hAnsi="Arial" w:cs="Arial"/>
          <w:sz w:val="24"/>
          <w:szCs w:val="24"/>
          <w:lang w:eastAsia="es-ES"/>
        </w:rPr>
        <w:lastRenderedPageBreak/>
        <w:t xml:space="preserve">18 de </w:t>
      </w:r>
      <w:smartTag w:uri="urn:schemas-microsoft-com:office:smarttags" w:element="PersonName">
        <w:smartTagPr>
          <w:attr w:name="ProductID" w:val="la Constituci￳n Pol￭tica"/>
        </w:smartTagPr>
        <w:r w:rsidRPr="00F43E1D">
          <w:rPr>
            <w:rFonts w:ascii="Arial" w:eastAsia="Times New Roman" w:hAnsi="Arial" w:cs="Arial"/>
            <w:sz w:val="24"/>
            <w:szCs w:val="24"/>
            <w:lang w:eastAsia="es-ES"/>
          </w:rPr>
          <w:t>la Constitución Política</w:t>
        </w:r>
      </w:smartTag>
      <w:r w:rsidRPr="00F43E1D">
        <w:rPr>
          <w:rFonts w:ascii="Arial" w:eastAsia="Times New Roman" w:hAnsi="Arial" w:cs="Arial"/>
          <w:sz w:val="24"/>
          <w:szCs w:val="24"/>
          <w:lang w:eastAsia="es-ES"/>
        </w:rPr>
        <w:t xml:space="preserve"> de los Estados Unidos Mexicanos apunta en su párrafo noveno:</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magnitud de </w:t>
      </w:r>
      <w:smartTag w:uri="urn:schemas-microsoft-com:office:smarttags" w:element="PersonName">
        <w:smartTagPr>
          <w:attr w:name="ProductID" w:val="la Reforma Constitucional"/>
        </w:smartTagPr>
        <w:r w:rsidRPr="00F43E1D">
          <w:rPr>
            <w:rFonts w:ascii="Arial" w:eastAsia="Times New Roman" w:hAnsi="Arial" w:cs="Arial"/>
            <w:sz w:val="24"/>
            <w:szCs w:val="24"/>
            <w:lang w:eastAsia="es-ES"/>
          </w:rPr>
          <w:t>la Reforma Constitucional</w:t>
        </w:r>
      </w:smartTag>
      <w:r w:rsidRPr="00F43E1D">
        <w:rPr>
          <w:rFonts w:ascii="Arial" w:eastAsia="Times New Roman" w:hAnsi="Arial" w:cs="Arial"/>
          <w:sz w:val="24"/>
          <w:szCs w:val="24"/>
          <w:lang w:eastAsia="es-ES"/>
        </w:rPr>
        <w:t xml:space="preserve"> en materia de Seguridad y Justicia Penal, propicia la modificación de prácticamente la totalidad de los ordenamientos jurídicos vinculados con la prevención del delito.</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modalidad de cumplimiento o ejecución de la pena privativa de la libertad ha sido objeto de mutaciones a lo largo de la historia, fundamentalmente basadas en un discurso humanizador, resocializador, y reeducador del sentenciado de tal manera que corresponde al Estado determinar el régimen penitenciario relativo al conjunto de normas legislativas o administrativas encaminadas a determinar los diferentes sistemas adoptados para que los sentenciados cumplan sus penas. Es preciso a través de una nueva Ley de Reinserción Social y Seguimiento de Medidas Cautelares, que la actividad del Estado se encamine a obtener la mayor eficacia en la  reinserción social de los delincuentes, ya que la finalidad de las penas privativas de libertad es la de redimir y reinsertar en la sociedad a las personas que han cometido un delito.</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sistema progresivo es una modalidad de ejecución de la pena en el cual se prevé la atenuación progresiva de las condiciones del encierro de tal manera que la persona privada de su libertad, a medida que transcurre la ejecución, va recuperando progresivamente los derechos restringidos por la medida de encierro hasta alcanzar la plena restitución y goce de los mismos.</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Cabe destacar que el sistema progresivo se distingue porque contempla distintas etapas en los métodos de ejecución hasta el completo reintegro del individuo en sociedad. El modelo clásico se caracteriza por tres periodos; en el régimen del </w:t>
      </w:r>
      <w:r w:rsidRPr="00F43E1D">
        <w:rPr>
          <w:rFonts w:ascii="Arial" w:eastAsia="Times New Roman" w:hAnsi="Arial" w:cs="Arial"/>
          <w:sz w:val="24"/>
          <w:szCs w:val="24"/>
          <w:lang w:eastAsia="es-ES"/>
        </w:rPr>
        <w:lastRenderedPageBreak/>
        <w:t>Estado de Morelos se establecen cinco periodos: a) de Observación y Clasificación; b) de Estudio y Diagnostico; c) Tratamiento; d) Prueba y e) Reinserción.</w:t>
      </w:r>
    </w:p>
    <w:p w:rsidR="008E23BB" w:rsidRPr="00F43E1D"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En esta Ley se contempla un régimen diferenciado para imputados y sentenciados. El régimen para imputados es eminentemente asistencial, bajo una modalidad que permite evidenciar factores que intervenga o evidencien dificultades de convivencia con riesgo inmediato para sí, para terceros y para seguridad del establecimiento. El régimen para sentenciados se caracteriza por la asistencia y/o tratamiento.</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Derivado de la armonización y concordancia que la norma debe tener con </w:t>
      </w:r>
      <w:smartTag w:uri="urn:schemas-microsoft-com:office:smarttags" w:element="PersonName">
        <w:smartTagPr>
          <w:attr w:name="ProductID" w:val="la Constituci￳n Pol￭tica"/>
        </w:smartTagPr>
        <w:r w:rsidRPr="00F43E1D">
          <w:rPr>
            <w:rFonts w:ascii="Arial" w:eastAsia="Times New Roman" w:hAnsi="Arial" w:cs="Arial"/>
            <w:sz w:val="24"/>
            <w:szCs w:val="24"/>
            <w:lang w:eastAsia="es-ES"/>
          </w:rPr>
          <w:t>la Constitución Política</w:t>
        </w:r>
      </w:smartTag>
      <w:r w:rsidRPr="00F43E1D">
        <w:rPr>
          <w:rFonts w:ascii="Arial" w:eastAsia="Times New Roman" w:hAnsi="Arial" w:cs="Arial"/>
          <w:sz w:val="24"/>
          <w:szCs w:val="24"/>
          <w:lang w:eastAsia="es-ES"/>
        </w:rPr>
        <w:t xml:space="preserve"> de los Estados Unidos Mexicanos, que incluyen aquellas del sistema penitenciario en las cuales se le adicionan dos ejes que son salud y deporte como base para la reinserción social del sentenciado, es que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que someto a esta Soberanía, contempla el eje de la salud en los servicios médicos de los establecimientos penitenciarios los cuales velarán por la salud física y mental de la población interna y en lo que respecta al eje del deporte se contempla como objetivos fundamentales, el impulso de la actividad deportiva como causa generadora de hábitos favorecedores de la reinserción social y de fomento de la solidaridad; se destaca la práctica deportiva como elemento fundamental del sistema educativo, sanitario y de calidad de vida. En cuanto a la ejecución de sanciones se crea un título especial dentro de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tomando en consideración que en el nuevo Código de Procedimientos Penales en el Estado entró en vigor el pasado treinta y uno de octubre del dos mil ocho, se omite el apartado correspondiente a la ejecución, se ha considerado necesario incluir dentro de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que se propone lo referente al procedimiento de ejecución de sanciones y lograr con ello la armonización de la misma.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Por otra parte, si bien es cierto que la ley vigente en la materia contempla los beneficios de libertad anticipada, ésta no estable el cómputo de las penas, situación que se corrige en este proyecto, que ya se contempla criterios de cómputo como son: la acumulación de penas, el orden de cumplimiento de las penas, el cómputo simultáneo tratándose de prisión preventiva y el sucesivo.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De igual relevancia es la propuesta de contemplar en el proyecto lo relativo a la libertad definitiva o anticipada, previendo al efecto los beneficios de libertad anticipada, los cuales se denominan remisión parcial de la pena y libertad anticipada, los requisitos de ambas, y el procedimiento para su otorgamiento.</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legislación no podía estar apartada de las tecnologías de avanzada para contribuir con el cumplimiento de la ley, por lo tanto se contempla el monitoreo electrónico a distancia sobre los sentenciados que gocen de algún beneficio de libertad o medida cautelar.</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Por último se implementa la asistencia social a los liberados con la finalidad de prevenir la reincidencia considerando como obligación del Estado el proporcionar ayuda al liberado; como figura relevante de asistencia social se considera a un nuevo Patronato el cual para su debido desempeño contará con un Consejo de Patronos como órgano consultivo y de decisión del Patronato y una unidad administrativa dependiente de </w:t>
      </w:r>
      <w:smartTag w:uri="urn:schemas-microsoft-com:office:smarttags" w:element="PersonName">
        <w:smartTagPr>
          <w:attr w:name="ProductID" w:val="la Subsecretar￭a"/>
        </w:smartTagPr>
        <w:r w:rsidRPr="00F43E1D">
          <w:rPr>
            <w:rFonts w:ascii="Arial" w:eastAsia="Times New Roman" w:hAnsi="Arial" w:cs="Arial"/>
            <w:sz w:val="24"/>
            <w:szCs w:val="24"/>
            <w:lang w:eastAsia="es-ES"/>
          </w:rPr>
          <w:t>la Subsecretaría</w:t>
        </w:r>
      </w:smartTag>
      <w:r w:rsidRPr="00F43E1D">
        <w:rPr>
          <w:rFonts w:ascii="Arial" w:eastAsia="Times New Roman" w:hAnsi="Arial" w:cs="Arial"/>
          <w:sz w:val="24"/>
          <w:szCs w:val="24"/>
          <w:lang w:eastAsia="es-ES"/>
        </w:rPr>
        <w:t xml:space="preserve"> de Reinserción Social para llevar a cabo las labores ejecutivas y administrativas para el logro de los fines del Patronato.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régimen transitorio de la iniciativa contempla la abrogación de la actual Ley de Ejecución de Sanciones y Medidas de Seguridad, Privativas y Restrictivas de </w:t>
      </w:r>
      <w:smartTag w:uri="urn:schemas-microsoft-com:office:smarttags" w:element="PersonName">
        <w:smartTagPr>
          <w:attr w:name="ProductID" w:val="la Libertad"/>
        </w:smartTagPr>
        <w:r w:rsidRPr="00F43E1D">
          <w:rPr>
            <w:rFonts w:ascii="Arial" w:eastAsia="Times New Roman" w:hAnsi="Arial" w:cs="Arial"/>
            <w:sz w:val="24"/>
            <w:szCs w:val="24"/>
            <w:lang w:eastAsia="es-ES"/>
          </w:rPr>
          <w:t>la Libertad</w:t>
        </w:r>
      </w:smartTag>
      <w:r w:rsidRPr="00F43E1D">
        <w:rPr>
          <w:rFonts w:ascii="Arial" w:eastAsia="Times New Roman" w:hAnsi="Arial" w:cs="Arial"/>
          <w:sz w:val="24"/>
          <w:szCs w:val="24"/>
          <w:lang w:eastAsia="es-ES"/>
        </w:rPr>
        <w:t xml:space="preserve"> para el Estado de Morelos, publicada el veintiuno de marzo de mil novecientos setenta y tres, previendo un plazo de noventa días naturales para la expedición del Reglamento de la ley por parte del Poder Ejecutivo.</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5400"/>
          <w:tab w:val="left" w:pos="8078"/>
          <w:tab w:val="left" w:pos="8789"/>
          <w:tab w:val="left" w:pos="9694"/>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En virtud de las consideraciones y razonamientos expuesto, los diputados integrantes de </w:t>
      </w:r>
      <w:smartTag w:uri="urn:schemas-microsoft-com:office:smarttags" w:element="PersonName">
        <w:smartTagPr>
          <w:attr w:name="ProductID" w:val="la Comisi￳n"/>
        </w:smartTagPr>
        <w:r w:rsidRPr="00F43E1D">
          <w:rPr>
            <w:rFonts w:ascii="Arial" w:eastAsia="Times New Roman" w:hAnsi="Arial" w:cs="Arial"/>
            <w:sz w:val="24"/>
            <w:szCs w:val="24"/>
            <w:lang w:eastAsia="es-ES"/>
          </w:rPr>
          <w:t>la Comisión</w:t>
        </w:r>
      </w:smartTag>
      <w:r w:rsidRPr="00F43E1D">
        <w:rPr>
          <w:rFonts w:ascii="Arial" w:eastAsia="Times New Roman" w:hAnsi="Arial" w:cs="Arial"/>
          <w:sz w:val="24"/>
          <w:szCs w:val="24"/>
          <w:lang w:eastAsia="es-ES"/>
        </w:rPr>
        <w:t xml:space="preserve"> dictaminadora coinciden en la necesidad de crear Ley de Reinserción Social y Seguimiento de Medidas Cautelares, para </w:t>
      </w:r>
      <w:r w:rsidRPr="00F43E1D">
        <w:rPr>
          <w:rFonts w:ascii="Arial" w:eastAsia="Times New Roman" w:hAnsi="Arial" w:cs="Arial"/>
          <w:sz w:val="24"/>
          <w:szCs w:val="24"/>
          <w:lang w:eastAsia="es-MX"/>
        </w:rPr>
        <w:t xml:space="preserve">desarrollar al interior de las cárceles un proyecto de vida saludable, con perspectiva de género, contemplando los derechos humanos, éticos y legales de los internos, las internas y los menores hijos que convivan en ellos en reclusión, con la profesionalización del personal penitenciario. Sin embargo, en cuanto a la extinción del Patronato </w:t>
      </w:r>
      <w:r w:rsidRPr="00F43E1D">
        <w:rPr>
          <w:rFonts w:ascii="Arial" w:eastAsia="Times New Roman" w:hAnsi="Arial" w:cs="Arial"/>
          <w:sz w:val="24"/>
          <w:szCs w:val="24"/>
          <w:lang w:eastAsia="es-ES"/>
        </w:rPr>
        <w:t xml:space="preserve">para </w:t>
      </w:r>
      <w:smartTag w:uri="urn:schemas-microsoft-com:office:smarttags" w:element="PersonName">
        <w:smartTagPr>
          <w:attr w:name="ProductID" w:val="la Readaptaci￳n"/>
        </w:smartTagPr>
        <w:r w:rsidRPr="00F43E1D">
          <w:rPr>
            <w:rFonts w:ascii="Arial" w:eastAsia="Times New Roman" w:hAnsi="Arial" w:cs="Arial"/>
            <w:sz w:val="24"/>
            <w:szCs w:val="24"/>
            <w:lang w:eastAsia="es-ES"/>
          </w:rPr>
          <w:t>la Readaptación</w:t>
        </w:r>
      </w:smartTag>
      <w:r w:rsidRPr="00F43E1D">
        <w:rPr>
          <w:rFonts w:ascii="Arial" w:eastAsia="Times New Roman" w:hAnsi="Arial" w:cs="Arial"/>
          <w:sz w:val="24"/>
          <w:szCs w:val="24"/>
          <w:lang w:eastAsia="es-ES"/>
        </w:rPr>
        <w:t xml:space="preserve"> y </w:t>
      </w:r>
      <w:smartTag w:uri="urn:schemas-microsoft-com:office:smarttags" w:element="PersonName">
        <w:smartTagPr>
          <w:attr w:name="ProductID" w:val="la Reincorporaci￳n Social"/>
        </w:smartTagPr>
        <w:r w:rsidRPr="00F43E1D">
          <w:rPr>
            <w:rFonts w:ascii="Arial" w:eastAsia="Times New Roman" w:hAnsi="Arial" w:cs="Arial"/>
            <w:sz w:val="24"/>
            <w:szCs w:val="24"/>
            <w:lang w:eastAsia="es-ES"/>
          </w:rPr>
          <w:t>la Reincorporación Social</w:t>
        </w:r>
      </w:smartTag>
      <w:r w:rsidRPr="00F43E1D">
        <w:rPr>
          <w:rFonts w:ascii="Arial" w:eastAsia="Times New Roman" w:hAnsi="Arial" w:cs="Arial"/>
          <w:sz w:val="24"/>
          <w:szCs w:val="24"/>
          <w:lang w:eastAsia="es-ES"/>
        </w:rPr>
        <w:t xml:space="preserve"> por el Empleo y </w:t>
      </w:r>
      <w:smartTag w:uri="urn:schemas-microsoft-com:office:smarttags" w:element="PersonName">
        <w:smartTagPr>
          <w:attr w:name="ProductID" w:val="la Industria Penitenciaria"/>
        </w:smartTagPr>
        <w:r w:rsidRPr="00F43E1D">
          <w:rPr>
            <w:rFonts w:ascii="Arial" w:eastAsia="Times New Roman" w:hAnsi="Arial" w:cs="Arial"/>
            <w:sz w:val="24"/>
            <w:szCs w:val="24"/>
            <w:lang w:eastAsia="es-ES"/>
          </w:rPr>
          <w:t>la Industria Penitenciaria</w:t>
        </w:r>
      </w:smartTag>
      <w:r w:rsidRPr="00F43E1D">
        <w:rPr>
          <w:rFonts w:ascii="Arial" w:eastAsia="Times New Roman" w:hAnsi="Arial" w:cs="Arial"/>
          <w:sz w:val="24"/>
          <w:szCs w:val="24"/>
          <w:lang w:eastAsia="es-ES"/>
        </w:rPr>
        <w:t xml:space="preserve"> del Estado de Morelos creado por </w:t>
      </w:r>
      <w:smartTag w:uri="urn:schemas-microsoft-com:office:smarttags" w:element="PersonName">
        <w:smartTagPr>
          <w:attr w:name="ProductID" w:val="la Ley"/>
        </w:smartTagPr>
        <w:r w:rsidRPr="00F43E1D">
          <w:rPr>
            <w:rFonts w:ascii="Arial" w:eastAsia="Times New Roman" w:hAnsi="Arial" w:cs="Arial"/>
            <w:sz w:val="24"/>
            <w:szCs w:val="24"/>
            <w:lang w:eastAsia="es-ES"/>
          </w:rPr>
          <w:t xml:space="preserve">la </w:t>
        </w:r>
        <w:r w:rsidRPr="00F43E1D">
          <w:rPr>
            <w:rFonts w:ascii="Arial" w:eastAsia="Arial Unicode MS" w:hAnsi="Arial" w:cs="Arial"/>
            <w:snapToGrid w:val="0"/>
            <w:sz w:val="24"/>
            <w:szCs w:val="24"/>
            <w:lang w:eastAsia="es-ES"/>
          </w:rPr>
          <w:t>Ley</w:t>
        </w:r>
      </w:smartTag>
      <w:r w:rsidRPr="00F43E1D">
        <w:rPr>
          <w:rFonts w:ascii="Arial" w:eastAsia="Arial Unicode MS" w:hAnsi="Arial" w:cs="Arial"/>
          <w:snapToGrid w:val="0"/>
          <w:sz w:val="24"/>
          <w:szCs w:val="24"/>
          <w:lang w:eastAsia="es-ES"/>
        </w:rPr>
        <w:t xml:space="preserve"> de Ejecución de Sanciones y Medidas de Seguridad, Privativas y Restrictivas de </w:t>
      </w:r>
      <w:smartTag w:uri="urn:schemas-microsoft-com:office:smarttags" w:element="PersonName">
        <w:smartTagPr>
          <w:attr w:name="ProductID" w:val="la Libertad"/>
        </w:smartTagPr>
        <w:r w:rsidRPr="00F43E1D">
          <w:rPr>
            <w:rFonts w:ascii="Arial" w:eastAsia="Arial Unicode MS" w:hAnsi="Arial" w:cs="Arial"/>
            <w:snapToGrid w:val="0"/>
            <w:sz w:val="24"/>
            <w:szCs w:val="24"/>
            <w:lang w:eastAsia="es-ES"/>
          </w:rPr>
          <w:t>la Libertad</w:t>
        </w:r>
      </w:smartTag>
      <w:r w:rsidRPr="00F43E1D">
        <w:rPr>
          <w:rFonts w:ascii="Arial" w:eastAsia="Arial Unicode MS" w:hAnsi="Arial" w:cs="Arial"/>
          <w:snapToGrid w:val="0"/>
          <w:sz w:val="24"/>
          <w:szCs w:val="24"/>
          <w:lang w:eastAsia="es-ES"/>
        </w:rPr>
        <w:t xml:space="preserve"> para el Estado de Morelos, </w:t>
      </w:r>
      <w:r w:rsidRPr="00F43E1D">
        <w:rPr>
          <w:rFonts w:ascii="Arial" w:eastAsia="Times New Roman" w:hAnsi="Arial" w:cs="Arial"/>
          <w:sz w:val="24"/>
          <w:szCs w:val="24"/>
          <w:lang w:eastAsia="es-ES"/>
        </w:rPr>
        <w:t xml:space="preserve">Promulgada el 20 de marzo  de 1973, y vigente desde el 21 de marzo de </w:t>
      </w:r>
      <w:r w:rsidRPr="00F43E1D">
        <w:rPr>
          <w:rFonts w:ascii="Arial" w:eastAsia="Times New Roman" w:hAnsi="Arial" w:cs="Arial"/>
          <w:sz w:val="24"/>
          <w:szCs w:val="24"/>
          <w:lang w:eastAsia="es-ES"/>
        </w:rPr>
        <w:lastRenderedPageBreak/>
        <w:t xml:space="preserve">1973, </w:t>
      </w:r>
      <w:smartTag w:uri="urn:schemas-microsoft-com:office:smarttags" w:element="PersonName">
        <w:smartTagPr>
          <w:attr w:name="ProductID" w:val="la Comisi￳n"/>
        </w:smartTagPr>
        <w:r w:rsidRPr="00F43E1D">
          <w:rPr>
            <w:rFonts w:ascii="Arial" w:eastAsia="Times New Roman" w:hAnsi="Arial" w:cs="Arial"/>
            <w:sz w:val="24"/>
            <w:szCs w:val="24"/>
            <w:lang w:eastAsia="es-ES"/>
          </w:rPr>
          <w:t>la Comisión</w:t>
        </w:r>
      </w:smartTag>
      <w:r w:rsidRPr="00F43E1D">
        <w:rPr>
          <w:rFonts w:ascii="Arial" w:eastAsia="Times New Roman" w:hAnsi="Arial" w:cs="Arial"/>
          <w:sz w:val="24"/>
          <w:szCs w:val="24"/>
          <w:lang w:eastAsia="es-ES"/>
        </w:rPr>
        <w:t xml:space="preserve"> considera que no debe ser parte de los artículos de la ley como se plantea en la iniciativa, sino como parte de las disposiciones transitorias por lo que se incluye como una disposición transitoria.</w:t>
      </w:r>
    </w:p>
    <w:p w:rsidR="00295B88" w:rsidRPr="00F43E1D" w:rsidRDefault="00295B88" w:rsidP="00F43E1D">
      <w:pPr>
        <w:tabs>
          <w:tab w:val="left" w:pos="5400"/>
          <w:tab w:val="left" w:pos="8078"/>
          <w:tab w:val="left" w:pos="8789"/>
          <w:tab w:val="left" w:pos="9694"/>
        </w:tabs>
        <w:spacing w:after="0" w:line="240" w:lineRule="auto"/>
        <w:jc w:val="both"/>
        <w:rPr>
          <w:rFonts w:ascii="Arial" w:eastAsia="Times New Roman" w:hAnsi="Arial" w:cs="Arial"/>
          <w:sz w:val="24"/>
          <w:szCs w:val="24"/>
          <w:lang w:eastAsia="es-MX"/>
        </w:rPr>
      </w:pPr>
    </w:p>
    <w:p w:rsidR="00F43E1D" w:rsidRDefault="00F43E1D" w:rsidP="00F43E1D">
      <w:pPr>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Por lo anteriormente expuesto, esta Soberanía ha tenido a bien expedir la siguiente:</w:t>
      </w:r>
    </w:p>
    <w:p w:rsidR="008E23BB" w:rsidRPr="00F43E1D" w:rsidRDefault="008E23BB" w:rsidP="00F43E1D">
      <w:pPr>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center"/>
        <w:rPr>
          <w:rFonts w:ascii="Arial" w:eastAsia="Times New Roman" w:hAnsi="Arial" w:cs="Arial"/>
          <w:bCs/>
          <w:sz w:val="24"/>
          <w:szCs w:val="24"/>
          <w:lang w:eastAsia="es-ES"/>
        </w:rPr>
      </w:pPr>
      <w:r w:rsidRPr="00F43E1D">
        <w:rPr>
          <w:rFonts w:ascii="Arial" w:eastAsia="Times New Roman" w:hAnsi="Arial" w:cs="Arial"/>
          <w:sz w:val="24"/>
          <w:szCs w:val="24"/>
          <w:lang w:eastAsia="es-ES"/>
        </w:rPr>
        <w:t>LEY DE REINSERCIÓN SOCIAL Y SEGUIMIENTO DE MEDIDAS CAUTELARES</w:t>
      </w:r>
      <w:r w:rsidRPr="00F43E1D">
        <w:rPr>
          <w:rFonts w:ascii="Arial" w:eastAsia="Times New Roman" w:hAnsi="Arial" w:cs="Arial"/>
          <w:bCs/>
          <w:sz w:val="24"/>
          <w:szCs w:val="24"/>
          <w:lang w:eastAsia="es-ES"/>
        </w:rPr>
        <w:t>.</w:t>
      </w:r>
    </w:p>
    <w:p w:rsidR="008E23BB" w:rsidRPr="00F43E1D" w:rsidRDefault="008E23BB" w:rsidP="00F43E1D">
      <w:pPr>
        <w:tabs>
          <w:tab w:val="left" w:pos="8078"/>
          <w:tab w:val="left" w:pos="8789"/>
        </w:tabs>
        <w:spacing w:after="0" w:line="240" w:lineRule="auto"/>
        <w:jc w:val="center"/>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8E23BB">
        <w:rPr>
          <w:rFonts w:ascii="Arial" w:eastAsia="Times New Roman" w:hAnsi="Arial" w:cs="Arial"/>
          <w:sz w:val="24"/>
          <w:szCs w:val="24"/>
          <w:lang w:eastAsia="es-ES"/>
        </w:rPr>
        <w:t>ARTÍCULO ÚNICO:</w:t>
      </w:r>
      <w:r w:rsidRPr="00F43E1D">
        <w:rPr>
          <w:rFonts w:ascii="Arial" w:eastAsia="Times New Roman" w:hAnsi="Arial" w:cs="Arial"/>
          <w:b/>
          <w:sz w:val="24"/>
          <w:szCs w:val="24"/>
          <w:lang w:eastAsia="es-ES"/>
        </w:rPr>
        <w:t xml:space="preserve"> </w:t>
      </w:r>
      <w:r w:rsidRPr="00F43E1D">
        <w:rPr>
          <w:rFonts w:ascii="Arial" w:eastAsia="Times New Roman" w:hAnsi="Arial" w:cs="Arial"/>
          <w:sz w:val="24"/>
          <w:szCs w:val="24"/>
          <w:lang w:eastAsia="es-ES"/>
        </w:rPr>
        <w:t xml:space="preserve">Se expide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de Reinserción Social y Seguimiento de Medidas Cautelares, para quedar como sigue:</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LEY DE REINSERCIÓN SOCIAL Y SEGUIMIENTO DE MEDIDAS CAUTELARES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TÍTULO PRIMERO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DISPOSICIONES GENERALES</w:t>
      </w:r>
    </w:p>
    <w:p w:rsidR="008E23BB" w:rsidRDefault="008E23BB"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CAPÍTULO ÚNICO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DEL OBJETIVO Y APLICACIÓN DE LA LEY</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
          <w:sz w:val="24"/>
          <w:szCs w:val="24"/>
          <w:lang w:eastAsia="es-ES"/>
        </w:rPr>
        <w:t>Artículo 1</w:t>
      </w:r>
      <w:r w:rsidRPr="00F43E1D">
        <w:rPr>
          <w:rFonts w:ascii="Arial" w:eastAsia="Times New Roman" w:hAnsi="Arial" w:cs="Arial"/>
          <w:b/>
          <w:bCs/>
          <w:sz w:val="24"/>
          <w:szCs w:val="24"/>
          <w:lang w:eastAsia="es-ES"/>
        </w:rPr>
        <w:t>.-</w:t>
      </w:r>
      <w:r w:rsidRPr="00F43E1D">
        <w:rPr>
          <w:rFonts w:ascii="Arial" w:eastAsia="Times New Roman" w:hAnsi="Arial" w:cs="Arial"/>
          <w:bCs/>
          <w:sz w:val="24"/>
          <w:szCs w:val="24"/>
          <w:lang w:eastAsia="es-ES"/>
        </w:rPr>
        <w:t xml:space="preserve"> Objeto de la Ley.</w:t>
      </w:r>
    </w:p>
    <w:p w:rsidR="00C369DF" w:rsidRPr="00F43E1D" w:rsidRDefault="00C369DF"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Las disposiciones contenidas en esta Ley son de orden público y de interés social y su aplicación corresponde, en el ámbito de sus respectivas competencias, a  los Poderes Judicial y Ejecutivo del Estado así como a las autoridades auxiliares a que hace referencia el presente ordenamiento.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*2.-</w:t>
      </w:r>
      <w:r w:rsidRPr="00F43E1D">
        <w:rPr>
          <w:rFonts w:ascii="Arial" w:eastAsia="Times New Roman" w:hAnsi="Arial" w:cs="Arial"/>
          <w:sz w:val="24"/>
          <w:szCs w:val="24"/>
          <w:lang w:eastAsia="es-ES"/>
        </w:rPr>
        <w:t xml:space="preserve"> Aplicación de la ley.</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Este ordenamiento tiene por objeto establecer las bases para la coordinación entre autoridades judiciales y administrativas en las siguientes materias: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La administración, ejecución y vigilancia de las medidas cautelares y el cumplimiento de las condiciones impuestas con motivo de la suspensión condicional del proceso;</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 xml:space="preserve">II.- La ejecución y vigilancia de las penas y medidas de seguridad impuestas mediante sentencia que haya causado ejecutoria;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La ejecución y vigilancia de los sustitutivos penales y la condena condicional;</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IV. Lo relativo a la concesión, revocación y vigilancia del tratamiento preliberacional, libertad preparatoria y remisión parcial de la sanción;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V.- La reinserción social de los sentenciados, con respeto a la dignidad de las personas, brindando atención complementaria a los familiares o dependientes de los mismos, mediante la aplicación de políticas transversales en su beneficio;</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VI.- Las bases generales del Sistema Estatal Penitenciario, así como la organización, funcionamiento y régimen interno de los establecimientos penitenciarios en </w:t>
      </w:r>
      <w:smartTag w:uri="urn:schemas-microsoft-com:office:smarttags" w:element="PersonName">
        <w:smartTagPr>
          <w:attr w:name="ProductID" w:val="la Entidad"/>
        </w:smartTagPr>
        <w:r w:rsidRPr="00F43E1D">
          <w:rPr>
            <w:rFonts w:ascii="Arial" w:eastAsia="Times New Roman" w:hAnsi="Arial" w:cs="Arial"/>
            <w:sz w:val="24"/>
            <w:szCs w:val="24"/>
            <w:lang w:eastAsia="es-ES"/>
          </w:rPr>
          <w:t>la Entidad</w:t>
        </w:r>
      </w:smartTag>
      <w:r w:rsidRPr="00F43E1D">
        <w:rPr>
          <w:rFonts w:ascii="Arial" w:eastAsia="Times New Roman" w:hAnsi="Arial" w:cs="Arial"/>
          <w:sz w:val="24"/>
          <w:szCs w:val="24"/>
          <w:lang w:eastAsia="es-ES"/>
        </w:rPr>
        <w:t>;</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VII.- Los tratamientos y programas encaminados a prevenir la reincidencia delictiva;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VIII.- Las facultades, derechos y obligaciones de las autoridades encargadas de la aplicación de esta ley, y</w:t>
      </w:r>
    </w:p>
    <w:p w:rsidR="00F43E1D" w:rsidRPr="00F43E1D" w:rsidRDefault="00F43E1D" w:rsidP="00F50DF0">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IX.- La aplicación, ejecución y supervisión del cumplimiento de las medidas cautelares privativas de la libertad y de ejecución de las medidas sancionadoras para adolescentes.</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Reformada la fracción</w:t>
      </w:r>
      <w:r w:rsidRPr="00295B88">
        <w:rPr>
          <w:rFonts w:ascii="Arial" w:eastAsia="Times New Roman" w:hAnsi="Arial" w:cs="Arial"/>
          <w:b/>
          <w:bCs/>
          <w:sz w:val="20"/>
          <w:szCs w:val="20"/>
          <w:lang w:eastAsia="es-ES"/>
        </w:rPr>
        <w:t xml:space="preserve"> </w:t>
      </w:r>
      <w:r w:rsidRPr="00295B88">
        <w:rPr>
          <w:rFonts w:ascii="Arial" w:eastAsia="Times New Roman" w:hAnsi="Arial" w:cs="Arial"/>
          <w:bCs/>
          <w:sz w:val="20"/>
          <w:szCs w:val="20"/>
          <w:lang w:eastAsia="es-ES"/>
        </w:rPr>
        <w:t xml:space="preserve">V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 xml:space="preserve">V.- La reinserción social de los sentenciados; </w:t>
      </w:r>
    </w:p>
    <w:p w:rsidR="00F43E1D" w:rsidRPr="00F43E1D" w:rsidRDefault="00F43E1D" w:rsidP="00F43E1D">
      <w:pPr>
        <w:tabs>
          <w:tab w:val="left" w:pos="8078"/>
          <w:tab w:val="left" w:pos="8789"/>
        </w:tabs>
        <w:spacing w:after="0" w:line="240" w:lineRule="auto"/>
        <w:jc w:val="both"/>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bCs/>
          <w:sz w:val="24"/>
          <w:szCs w:val="24"/>
          <w:lang w:eastAsia="es-ES"/>
        </w:rPr>
        <w:t>Artículo *3</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Definiciones.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Para los efectos de la presente Ley, se entenderá por: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Ley.-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de Reinserción Social y Seguimiento de Medidas Cautelares;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Código Penal.- El Código Penal del Estado de Morelos vigente;</w:t>
      </w:r>
    </w:p>
    <w:p w:rsidR="00123DAD" w:rsidRDefault="00123DAD" w:rsidP="00F43E1D">
      <w:pPr>
        <w:tabs>
          <w:tab w:val="left" w:pos="8789"/>
        </w:tabs>
        <w:spacing w:after="0" w:line="240" w:lineRule="auto"/>
        <w:ind w:left="284"/>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III.- </w:t>
      </w:r>
      <w:r w:rsidRPr="00123DAD">
        <w:rPr>
          <w:rFonts w:ascii="Arial" w:eastAsia="Times New Roman" w:hAnsi="Arial" w:cs="Arial"/>
          <w:sz w:val="24"/>
          <w:szCs w:val="24"/>
          <w:lang w:eastAsia="es-ES"/>
        </w:rPr>
        <w:t>Código.- La codificación procedimiental penal aplicable;</w:t>
      </w:r>
    </w:p>
    <w:p w:rsidR="00F43E1D" w:rsidRPr="00F43E1D" w:rsidRDefault="00F43E1D" w:rsidP="00F43E1D">
      <w:pPr>
        <w:tabs>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IV. La Secretaría.- La Secretaría de Gobierno del Poder Ejecutivo del Estado de Morelos; </w:t>
      </w:r>
    </w:p>
    <w:p w:rsidR="00F43E1D" w:rsidRPr="00F43E1D" w:rsidRDefault="00F43E1D" w:rsidP="00F43E1D">
      <w:pPr>
        <w:tabs>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V.- Unidad  de Reinserción.- La unidad u órgano administrativo encargado de atender la Reinserción Social, asignada a la Secretaría de Gobierno;</w:t>
      </w:r>
    </w:p>
    <w:p w:rsidR="00F43E1D" w:rsidRPr="00F43E1D" w:rsidRDefault="00F43E1D" w:rsidP="00F43E1D">
      <w:pPr>
        <w:tabs>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VI.- Sistema.- El Sistema Estatal Penitenciario;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VII.- Establecimientos penitenciarios.- Los Centros de Reinserción Social, en sus áreas varoniles y femenil, así como los centros especiales para la reclusión preventiva;</w:t>
      </w:r>
    </w:p>
    <w:p w:rsidR="00123DAD" w:rsidRDefault="00123DAD" w:rsidP="00F43E1D">
      <w:pPr>
        <w:tabs>
          <w:tab w:val="left" w:pos="8789"/>
        </w:tabs>
        <w:spacing w:after="0" w:line="240" w:lineRule="auto"/>
        <w:ind w:left="284"/>
        <w:jc w:val="both"/>
        <w:rPr>
          <w:rFonts w:ascii="Arial" w:eastAsia="Times New Roman" w:hAnsi="Arial" w:cs="Arial"/>
          <w:sz w:val="24"/>
          <w:szCs w:val="24"/>
          <w:lang w:eastAsia="es-ES"/>
        </w:rPr>
      </w:pPr>
      <w:r w:rsidRPr="00123DAD">
        <w:rPr>
          <w:rFonts w:ascii="Arial" w:eastAsia="Times New Roman" w:hAnsi="Arial" w:cs="Arial"/>
          <w:sz w:val="24"/>
          <w:szCs w:val="24"/>
          <w:lang w:eastAsia="es-ES"/>
        </w:rPr>
        <w:t>VIII.- Medidas Cautelares y condiciones.- Las medidas cautelares personales, reales y las condiciones por cumplir restrictivas de la libertad personal o de otros derechos durante la suspensión condicional del proceso a prueba, así como las medidas de seguridad, impuestas por la autoridad judicial;</w:t>
      </w:r>
    </w:p>
    <w:p w:rsidR="00F43E1D" w:rsidRPr="00F43E1D" w:rsidRDefault="00F43E1D" w:rsidP="00F43E1D">
      <w:pPr>
        <w:tabs>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IX.- Consejo.- El Consejo Técnico Interdisciplinario; </w:t>
      </w:r>
    </w:p>
    <w:p w:rsidR="00F43E1D" w:rsidRPr="00F43E1D" w:rsidRDefault="00F43E1D" w:rsidP="00F43E1D">
      <w:pPr>
        <w:tabs>
          <w:tab w:val="left" w:pos="426"/>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X. Estudios de personalidad.- Los estudios practicados por el Consejo Técnico Interdisciplinario en las áreas jurídica, médica, psicológica, psiquiátrica, educativa, criminológica, de trabajo social, deportiva y de seguridad y custodia;</w:t>
      </w:r>
    </w:p>
    <w:p w:rsidR="00F43E1D" w:rsidRPr="00F43E1D" w:rsidRDefault="00F43E1D" w:rsidP="00F43E1D">
      <w:pPr>
        <w:tabs>
          <w:tab w:val="left" w:pos="426"/>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XI.- Reglamento.- El Reglamento de la presente Ley, </w:t>
      </w:r>
    </w:p>
    <w:p w:rsidR="00F43E1D" w:rsidRPr="00F43E1D" w:rsidRDefault="00F43E1D" w:rsidP="00F43E1D">
      <w:pPr>
        <w:tabs>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XII.- Patronato.- El Patronato de Asistencia a Liberados</w:t>
      </w:r>
    </w:p>
    <w:p w:rsidR="00F43E1D" w:rsidRPr="00F43E1D" w:rsidRDefault="00F43E1D" w:rsidP="00F43E1D">
      <w:pPr>
        <w:tabs>
          <w:tab w:val="left" w:pos="426"/>
          <w:tab w:val="left" w:pos="8789"/>
        </w:tabs>
        <w:spacing w:after="0" w:line="240" w:lineRule="auto"/>
        <w:ind w:left="284"/>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XIII.- Área de Adolescentes.- La unidad administrativa encargada de la ejecución de medidas para adolescentes;</w:t>
      </w:r>
    </w:p>
    <w:p w:rsidR="00F43E1D" w:rsidRPr="00F43E1D" w:rsidRDefault="00F43E1D" w:rsidP="00F43E1D">
      <w:pPr>
        <w:tabs>
          <w:tab w:val="left" w:pos="426"/>
          <w:tab w:val="left" w:pos="8789"/>
        </w:tabs>
        <w:spacing w:after="0" w:line="240" w:lineRule="auto"/>
        <w:ind w:left="284"/>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XIV.- CEMPLA.- Centro Especializado de Ejecución de Medidas Privativas de  Libertad de Adolescentes,</w:t>
      </w:r>
    </w:p>
    <w:p w:rsidR="00F43E1D" w:rsidRPr="00E00500" w:rsidRDefault="00F43E1D" w:rsidP="00E00500">
      <w:pPr>
        <w:tabs>
          <w:tab w:val="left" w:pos="8078"/>
          <w:tab w:val="left" w:pos="8789"/>
        </w:tabs>
        <w:spacing w:after="0" w:line="240" w:lineRule="auto"/>
        <w:ind w:left="284"/>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XV.- </w:t>
      </w:r>
      <w:r w:rsidRPr="00F43E1D">
        <w:rPr>
          <w:rFonts w:ascii="Arial" w:eastAsia="Times New Roman" w:hAnsi="Arial" w:cs="Arial"/>
          <w:sz w:val="24"/>
          <w:szCs w:val="24"/>
          <w:lang w:eastAsia="es-ES"/>
        </w:rPr>
        <w:t>Ley de Adolescentes.- Ley de Justicia para Adolescentes del Estado de Morelos publicada el 18 de agosto de 2008;</w:t>
      </w:r>
    </w:p>
    <w:p w:rsidR="00E00500" w:rsidRPr="00E00500" w:rsidRDefault="00E00500" w:rsidP="00E00500">
      <w:pPr>
        <w:spacing w:after="0" w:line="240" w:lineRule="auto"/>
        <w:jc w:val="both"/>
        <w:rPr>
          <w:rFonts w:ascii="Arial" w:hAnsi="Arial" w:cs="Arial"/>
          <w:b/>
          <w:bCs/>
          <w:sz w:val="20"/>
          <w:szCs w:val="20"/>
        </w:rPr>
      </w:pPr>
      <w:r w:rsidRPr="00E00500">
        <w:rPr>
          <w:rFonts w:ascii="Arial" w:hAnsi="Arial" w:cs="Arial"/>
          <w:b/>
          <w:bCs/>
          <w:sz w:val="20"/>
          <w:szCs w:val="20"/>
        </w:rPr>
        <w:t>NOTAS:</w:t>
      </w:r>
    </w:p>
    <w:p w:rsidR="00123DAD" w:rsidRPr="00123DAD" w:rsidRDefault="00E00500" w:rsidP="00123DAD">
      <w:pPr>
        <w:tabs>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Reformadas las fracciones III y VIII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00F44D6E">
        <w:rPr>
          <w:rFonts w:ascii="Arial" w:hAnsi="Arial" w:cs="Arial"/>
          <w:b/>
          <w:sz w:val="20"/>
          <w:szCs w:val="20"/>
        </w:rPr>
        <w:t>n</w:t>
      </w:r>
      <w:r w:rsidRPr="00E00500">
        <w:rPr>
          <w:rFonts w:ascii="Arial" w:hAnsi="Arial" w:cs="Arial"/>
          <w:b/>
          <w:sz w:val="20"/>
          <w:szCs w:val="20"/>
        </w:rPr>
        <w:t>:</w:t>
      </w:r>
      <w:r w:rsidR="00F44D6E">
        <w:rPr>
          <w:rFonts w:ascii="Arial" w:hAnsi="Arial" w:cs="Arial"/>
          <w:b/>
          <w:sz w:val="20"/>
          <w:szCs w:val="20"/>
        </w:rPr>
        <w:t xml:space="preserve"> </w:t>
      </w:r>
      <w:r w:rsidR="00123DAD" w:rsidRPr="00123DAD">
        <w:rPr>
          <w:rFonts w:ascii="Arial" w:eastAsia="Times New Roman" w:hAnsi="Arial" w:cs="Arial"/>
          <w:sz w:val="20"/>
          <w:szCs w:val="20"/>
          <w:lang w:eastAsia="es-ES"/>
        </w:rPr>
        <w:t xml:space="preserve">III.- Código de Procedimientos.- Los Capítulos Primero, Tercero, Quinto, y Séptimo del Título Décimo Cuarto del Código de Procedimientos Penales para el Estado Libre y Soberano de Morelos, publicado el 31 de marzo de 1946; el Código de Procedimientos Penales para el Estado de Morelos publicado el 7 de octubre de 1996 y el Código de Procedimientos Penales del Estado de Morelos vigente, publicado el 22 de noviembre de 2007, según corresponda de conformidad con el régimen transitorio para la entrada en vigor de éste último; </w:t>
      </w:r>
    </w:p>
    <w:p w:rsidR="00E00500" w:rsidRPr="00123DAD" w:rsidRDefault="00123DAD" w:rsidP="00123DAD">
      <w:pPr>
        <w:spacing w:after="0" w:line="240" w:lineRule="auto"/>
        <w:jc w:val="both"/>
        <w:rPr>
          <w:rFonts w:ascii="Arial" w:hAnsi="Arial" w:cs="Arial"/>
          <w:bCs/>
          <w:sz w:val="20"/>
          <w:szCs w:val="20"/>
          <w:lang w:val="es-ES"/>
        </w:rPr>
      </w:pPr>
      <w:r w:rsidRPr="00123DAD">
        <w:rPr>
          <w:rFonts w:ascii="Arial" w:hAnsi="Arial" w:cs="Arial"/>
          <w:bCs/>
          <w:sz w:val="20"/>
          <w:szCs w:val="20"/>
          <w:lang w:val="es-ES"/>
        </w:rPr>
        <w:t>VIII.- Medidas Cautelares.- Las medidas cautelares personales, reales y las condiciones por cumplir restrictivas de la libertad personal o de otros derechos durante la suspensión condicional del proceso a prueba, así como las medidas de seguridad, impuestas por la autoridad judicial;</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Reformadas las fracciones III, IV, V, VII y XIII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decían:</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III.- Código de Procedimientos.- El Código de Procedimientos Penales del Estado de Morelos publicado el 7 de octubre de 1996 y el Código de Procedimientos Penales del Estado de Morelos vigente publicado el 22 de noviembre de 2007, según corresponda de conformidad con el régimen transitorio para la entrada en vigor de éste último;</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sz w:val="20"/>
          <w:szCs w:val="20"/>
          <w:lang w:eastAsia="es-ES"/>
        </w:rPr>
        <w:t xml:space="preserve">IV. </w:t>
      </w:r>
      <w:smartTag w:uri="urn:schemas-microsoft-com:office:smarttags" w:element="PersonName">
        <w:smartTagPr>
          <w:attr w:name="ProductID" w:val="La Secretar￭a.- La"/>
        </w:smartTagPr>
        <w:r w:rsidRPr="00295B88">
          <w:rPr>
            <w:rFonts w:ascii="Arial" w:eastAsia="Times New Roman" w:hAnsi="Arial" w:cs="Arial"/>
            <w:sz w:val="20"/>
            <w:szCs w:val="20"/>
            <w:lang w:eastAsia="es-ES"/>
          </w:rPr>
          <w:t>La Secretaría.- La</w:t>
        </w:r>
      </w:smartTag>
      <w:r w:rsidRPr="00295B88">
        <w:rPr>
          <w:rFonts w:ascii="Arial" w:eastAsia="Times New Roman" w:hAnsi="Arial" w:cs="Arial"/>
          <w:sz w:val="20"/>
          <w:szCs w:val="20"/>
          <w:lang w:eastAsia="es-ES"/>
        </w:rPr>
        <w:t xml:space="preserve"> Secretaría de Seguridad Pública del Estado de Morelos;</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sz w:val="20"/>
          <w:szCs w:val="20"/>
          <w:lang w:eastAsia="es-ES"/>
        </w:rPr>
        <w:t xml:space="preserve">V.-Subsecretaría.-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de Reinserción Social, dependiente de </w:t>
      </w:r>
      <w:smartTag w:uri="urn:schemas-microsoft-com:office:smarttags" w:element="PersonName">
        <w:smartTagPr>
          <w:attr w:name="ProductID" w:val="la Secretar￭a"/>
        </w:smartTagPr>
        <w:r w:rsidRPr="00295B88">
          <w:rPr>
            <w:rFonts w:ascii="Arial" w:eastAsia="Times New Roman" w:hAnsi="Arial" w:cs="Arial"/>
            <w:sz w:val="20"/>
            <w:szCs w:val="20"/>
            <w:lang w:eastAsia="es-ES"/>
          </w:rPr>
          <w:t>la Secretaría</w:t>
        </w:r>
      </w:smartTag>
      <w:r w:rsidRPr="00295B88">
        <w:rPr>
          <w:rFonts w:ascii="Arial" w:eastAsia="Times New Roman" w:hAnsi="Arial" w:cs="Arial"/>
          <w:sz w:val="20"/>
          <w:szCs w:val="20"/>
          <w:lang w:eastAsia="es-ES"/>
        </w:rPr>
        <w:t xml:space="preserve"> de Seguridad Pública;</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sz w:val="20"/>
          <w:szCs w:val="20"/>
          <w:lang w:eastAsia="es-ES"/>
        </w:rPr>
        <w:lastRenderedPageBreak/>
        <w:t>VII.- Establecimientos penitenciarios.- Los Centros de Reinserción Social área varonil y femenil y Establecimientos Distritales, así como los centro especiales para la reclusión preventiva</w:t>
      </w:r>
    </w:p>
    <w:p w:rsidR="00F43E1D" w:rsidRDefault="00F43E1D" w:rsidP="00F43E1D">
      <w:pPr>
        <w:tabs>
          <w:tab w:val="left" w:pos="8078"/>
          <w:tab w:val="left" w:pos="8789"/>
        </w:tabs>
        <w:autoSpaceDE w:val="0"/>
        <w:autoSpaceDN w:val="0"/>
        <w:adjustRightInd w:val="0"/>
        <w:spacing w:after="0" w:line="240" w:lineRule="auto"/>
        <w:rPr>
          <w:rFonts w:ascii="Arial" w:eastAsia="Times New Roman" w:hAnsi="Arial" w:cs="Arial"/>
          <w:sz w:val="20"/>
          <w:szCs w:val="20"/>
          <w:lang w:eastAsia="es-MX"/>
        </w:rPr>
      </w:pPr>
      <w:r w:rsidRPr="00295B88">
        <w:rPr>
          <w:rFonts w:ascii="Arial" w:eastAsia="Times New Roman" w:hAnsi="Arial" w:cs="Arial"/>
          <w:bCs/>
          <w:sz w:val="20"/>
          <w:szCs w:val="20"/>
          <w:lang w:eastAsia="es-ES"/>
        </w:rPr>
        <w:t xml:space="preserve">XIII.- Dirección General para Adolescentes.- </w:t>
      </w:r>
      <w:r w:rsidRPr="00295B88">
        <w:rPr>
          <w:rFonts w:ascii="Arial" w:eastAsia="Times New Roman" w:hAnsi="Arial" w:cs="Arial"/>
          <w:sz w:val="20"/>
          <w:szCs w:val="20"/>
          <w:lang w:eastAsia="es-MX"/>
        </w:rPr>
        <w:t>Dirección General de Ejecución de Medidas para Adolescentes</w:t>
      </w:r>
    </w:p>
    <w:p w:rsidR="00123DAD" w:rsidRPr="00295B88" w:rsidRDefault="00123DAD" w:rsidP="00123DA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w:t>
      </w:r>
      <w:r>
        <w:rPr>
          <w:rFonts w:ascii="Arial" w:eastAsia="Times New Roman" w:hAnsi="Arial" w:cs="Arial"/>
          <w:b/>
          <w:bCs/>
          <w:sz w:val="20"/>
          <w:szCs w:val="20"/>
          <w:lang w:eastAsia="es-ES"/>
        </w:rPr>
        <w:t xml:space="preserve">SIN </w:t>
      </w:r>
      <w:r w:rsidRPr="00295B88">
        <w:rPr>
          <w:rFonts w:ascii="Arial" w:eastAsia="Times New Roman" w:hAnsi="Arial" w:cs="Arial"/>
          <w:b/>
          <w:bCs/>
          <w:sz w:val="20"/>
          <w:szCs w:val="20"/>
          <w:lang w:eastAsia="es-ES"/>
        </w:rPr>
        <w:t>VIGEN</w:t>
      </w:r>
      <w:r>
        <w:rPr>
          <w:rFonts w:ascii="Arial" w:eastAsia="Times New Roman" w:hAnsi="Arial" w:cs="Arial"/>
          <w:b/>
          <w:bCs/>
          <w:sz w:val="20"/>
          <w:szCs w:val="20"/>
          <w:lang w:eastAsia="es-ES"/>
        </w:rPr>
        <w:t>CIA</w:t>
      </w:r>
      <w:r w:rsidRPr="00295B88">
        <w:rPr>
          <w:rFonts w:ascii="Arial" w:eastAsia="Times New Roman" w:hAnsi="Arial" w:cs="Arial"/>
          <w:b/>
          <w:bCs/>
          <w:sz w:val="20"/>
          <w:szCs w:val="20"/>
          <w:lang w:eastAsia="es-ES"/>
        </w:rPr>
        <w:t xml:space="preserve">.- </w:t>
      </w:r>
      <w:r w:rsidRPr="00295B88">
        <w:rPr>
          <w:rFonts w:ascii="Arial" w:eastAsia="Times New Roman" w:hAnsi="Arial" w:cs="Arial"/>
          <w:bCs/>
          <w:sz w:val="20"/>
          <w:szCs w:val="20"/>
          <w:lang w:eastAsia="es-ES"/>
        </w:rPr>
        <w:t>Reformada la fracci</w:t>
      </w:r>
      <w:r>
        <w:rPr>
          <w:rFonts w:ascii="Arial" w:eastAsia="Times New Roman" w:hAnsi="Arial" w:cs="Arial"/>
          <w:bCs/>
          <w:sz w:val="20"/>
          <w:szCs w:val="20"/>
          <w:lang w:eastAsia="es-ES"/>
        </w:rPr>
        <w:t>ón</w:t>
      </w:r>
      <w:r w:rsidRPr="00295B88">
        <w:rPr>
          <w:rFonts w:ascii="Arial" w:eastAsia="Times New Roman" w:hAnsi="Arial" w:cs="Arial"/>
          <w:bCs/>
          <w:sz w:val="20"/>
          <w:szCs w:val="20"/>
          <w:lang w:eastAsia="es-ES"/>
        </w:rPr>
        <w:t xml:space="preserve"> III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III.- Código de Procedimientos.- El Código de Procedimientos Penales del Estado de Morelos publicado el 7 de octubre de 1996 y el Código de Procedimientos Penales del Estado de Morelos vigente publicado el 22 de noviembre de 2007, según corresponda de conformidad con el régimen transitorio para la entrada en vigor de éste último;</w:t>
      </w:r>
    </w:p>
    <w:p w:rsidR="00F43E1D" w:rsidRPr="00F43E1D" w:rsidRDefault="00F43E1D" w:rsidP="00F43E1D">
      <w:pPr>
        <w:tabs>
          <w:tab w:val="left" w:pos="8078"/>
          <w:tab w:val="left" w:pos="8789"/>
        </w:tabs>
        <w:spacing w:after="0" w:line="240" w:lineRule="auto"/>
        <w:jc w:val="both"/>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bCs/>
          <w:sz w:val="24"/>
          <w:szCs w:val="24"/>
          <w:lang w:eastAsia="es-ES"/>
        </w:rPr>
        <w:t>Artículo *4</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ejecución de sentencias.</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La ejecución de las sentencias irrevocables en materia penal, corresponde al Ejecutivo del Estado quien a través de la Unidad de Reinserción, será competente de la ejecución de penas y medidas judiciales, así como de las condiciones de su cumplimiento.</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Reformado el párrafo segundo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La ejecución de las</w:t>
      </w:r>
      <w:r w:rsidRPr="00F43E1D">
        <w:rPr>
          <w:rFonts w:ascii="Arial" w:eastAsia="Times New Roman" w:hAnsi="Arial" w:cs="Arial"/>
          <w:sz w:val="24"/>
          <w:szCs w:val="24"/>
          <w:lang w:eastAsia="es-ES"/>
        </w:rPr>
        <w:t xml:space="preserve"> </w:t>
      </w:r>
      <w:r w:rsidRPr="00295B88">
        <w:rPr>
          <w:rFonts w:ascii="Arial" w:eastAsia="Times New Roman" w:hAnsi="Arial" w:cs="Arial"/>
          <w:sz w:val="20"/>
          <w:szCs w:val="20"/>
          <w:lang w:eastAsia="es-ES"/>
        </w:rPr>
        <w:t xml:space="preserve">sentencias irrevocables en materia penal, corresponde al Ejecutivo del Estado quien a través de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de Reinserción Social, será competente de la ejecución de penas y medidas judiciales, así como de las condiciones de su cumplimiento.</w:t>
      </w:r>
    </w:p>
    <w:p w:rsidR="00F43E1D" w:rsidRPr="00F43E1D" w:rsidRDefault="00F43E1D" w:rsidP="00F43E1D">
      <w:pPr>
        <w:tabs>
          <w:tab w:val="left" w:pos="8078"/>
          <w:tab w:val="left" w:pos="8789"/>
        </w:tabs>
        <w:spacing w:after="0" w:line="240" w:lineRule="auto"/>
        <w:jc w:val="both"/>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bCs/>
          <w:sz w:val="24"/>
          <w:szCs w:val="24"/>
          <w:lang w:eastAsia="es-ES"/>
        </w:rPr>
        <w:t>Artículo *5</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los derechos y obligaciones del imputado y sentenciado.</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imputado o sentenciado podrá ejercer, durante la ejecución de las medidas judiciales o penas impuestas, los derechos y las facultades que las leyes sustantivas y adjetivas penales, penitenciarias y los reglamentos le otorguen ante las autoridades correspondientes.</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Los derechos, beneficios y obligaciones que esta Ley prevé para el sentenciado le serán informados por la autoridad penitenciaria desde el momento en que sea puesto a disposición material de la Unidad de Reinserción para ejecutar su sentencia.</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Reformado el párrafo tercero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 xml:space="preserve">Los derechos, beneficios y obligaciones que esta Ley prevé para el </w:t>
      </w:r>
      <w:r w:rsidRPr="00295B88">
        <w:rPr>
          <w:rFonts w:ascii="Arial" w:eastAsia="Times New Roman" w:hAnsi="Arial" w:cs="Arial"/>
          <w:sz w:val="20"/>
          <w:szCs w:val="20"/>
          <w:lang w:eastAsia="es-ES"/>
        </w:rPr>
        <w:lastRenderedPageBreak/>
        <w:t xml:space="preserve">sentenciado le serán informados por la autoridad penitenciaria desde el momento en que sea puesto a disposición material de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para ejecutar su sentencia.</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TÍTULO SEGUNDO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DE LAS AUTORIDADES Y SU COMPETENCIA</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EN MATERIA DE REINSERCIÓN SOCIAL Y MEDIDAS CAUTELARES</w:t>
      </w:r>
    </w:p>
    <w:p w:rsidR="008E23BB" w:rsidRDefault="008E23BB"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PRIMERO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DEL JUEZ DE CONTROL</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6.-</w:t>
      </w:r>
      <w:r w:rsidRPr="00F43E1D">
        <w:rPr>
          <w:rFonts w:ascii="Arial" w:eastAsia="Times New Roman" w:hAnsi="Arial" w:cs="Arial"/>
          <w:sz w:val="24"/>
          <w:szCs w:val="24"/>
          <w:lang w:eastAsia="es-ES"/>
        </w:rPr>
        <w:t xml:space="preserve"> De la intervención del Juez de Control</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Durante el procedimiento penal, el Juez de Control que dicte alguna medida cautelar personal o real, o que haya dictado condiciones a cumplir durante la suspensión del proceso a prueba, conocerá sobre la ejecución de las primeras, así como del cumplimiento de las restantes, de acuerdo con las formas de coordinación y distribución de competencias que esta Ley establece.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*7.-</w:t>
      </w:r>
      <w:r w:rsidRPr="00F43E1D">
        <w:rPr>
          <w:rFonts w:ascii="Arial" w:eastAsia="Times New Roman" w:hAnsi="Arial" w:cs="Arial"/>
          <w:sz w:val="24"/>
          <w:szCs w:val="24"/>
          <w:lang w:eastAsia="es-ES"/>
        </w:rPr>
        <w:t xml:space="preserve"> Sentencia en procedimiento abreviado.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Cuando el Juez de Control dicte sentencia en procedimiento abreviado que resulte condenatoria para el acusado, el Juez de Ejecución de Sanciones correspondiente tendrá a su cargo las controversias que puedan surgir durante la ejecución de las penas o medidas de seguridad impuestas en la resolución.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Si la sentencia en procedimiento abreviado resulta absolutoria para el imputado el propio Juez de Control remitirá su resolución a la Unidad de Reinserción, para que se ejecute la revocación de las medidas cautelares impuestas, en su caso.</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Reformado el párrafo tercero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Si la sentencia en procedimiento abreviado resulta absolutoria para el imputado el propio Juez de Control remitirá su resolución a la Subsecretaría, para que se ejecute la revocación de las medidas cautelares impuestas, en su caso.  </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SEGUNDO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DEL JUEZ DE EJECUCIÓN DE SANCIONES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w:t>
      </w:r>
      <w:r w:rsidRPr="00F43E1D">
        <w:rPr>
          <w:rFonts w:ascii="Arial" w:eastAsia="Times New Roman" w:hAnsi="Arial" w:cs="Arial"/>
          <w:sz w:val="24"/>
          <w:szCs w:val="24"/>
          <w:lang w:eastAsia="es-ES"/>
        </w:rPr>
        <w:t xml:space="preserve"> Jueces de Tribunal de Juicio Oral.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Los Jueces integrantes de los Tribunales de Juicio Oral o de Control en materia Penal fungirán, en lo individual, siempre que no hayan participado en el proceso penal en el que se dictó la sentencia, como Jueces de Ejecución de Sanciones en el Estado, dentro del Distrito Judicial correspondiente, con la posibilidad de extender su jurisdicción a otros distritos, de conformidad con las disposiciones generales que el Tribunal de Justicia del Estado dicte, en los términos de las facultades otorgadas al Pleno en la Ley Orgánica respectiva.</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Reformado el párrafo segundo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Los Jueces integrantes de los Tribunales de Juicio Oral o de Control en materia Penal fungirán, en lo individual, siempre que no hayan participado en el proceso penal en el que se dictó la sentencia, como Jueces de Ejecución de Sanciones en el Estado, dentro del Distrito Judicial correspondiente, con la posibilidad de prorrogar su jurisdicción a otros distritos, de conformidad con las disposiciones generales que el H. Tribunal de Justicia del Estado dicte, en los términos de las facultades otorgadas al Pleno en la ley orgánica respectiva.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123DAD">
        <w:rPr>
          <w:rFonts w:ascii="Arial" w:eastAsia="Times New Roman" w:hAnsi="Arial" w:cs="Arial"/>
          <w:b/>
          <w:sz w:val="24"/>
          <w:szCs w:val="24"/>
          <w:lang w:eastAsia="es-ES"/>
        </w:rPr>
        <w:t>*</w:t>
      </w:r>
      <w:r w:rsidRPr="00F43E1D">
        <w:rPr>
          <w:rFonts w:ascii="Arial" w:eastAsia="Times New Roman" w:hAnsi="Arial" w:cs="Arial"/>
          <w:b/>
          <w:sz w:val="24"/>
          <w:szCs w:val="24"/>
          <w:lang w:eastAsia="es-ES"/>
        </w:rPr>
        <w:t>9.-</w:t>
      </w:r>
      <w:r w:rsidRPr="00F43E1D">
        <w:rPr>
          <w:rFonts w:ascii="Arial" w:eastAsia="Times New Roman" w:hAnsi="Arial" w:cs="Arial"/>
          <w:sz w:val="24"/>
          <w:szCs w:val="24"/>
          <w:lang w:eastAsia="es-ES"/>
        </w:rPr>
        <w:t xml:space="preserve"> Atribuciones del Juez de Ejecución de Sanciones.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Juez de Ejecución de Sanciones vigilará el respeto a las finalidades constitucionales y legales de la pena y de las medidas de seguridad. Podrán hacer comparecer ante sí a los sentenciados y a las víctimas u ofendidos, con fines de vigilancia y control de la ejecución.</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Juez de Ejecución de Sanciones tendrá las siguientes atribuciones: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Controlar que la ejecución de toda pena o medida de seguridad, se realice de conformidad con la sentencia definitiva que la impuso, garantizando la legalidad y demás derechos y garantías que asisten al sentenciado durante la ejecución de las mismas;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Modificar la pena y las medidas de seguridad así como las condiciones de su cumplimiento, en los términos de la presente Ley y el Código de Procedimientos Penales;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Supervisar el otorgamiento o denegación de cualquier beneficio relacionado con las penas o medidas de seguridad impuestas en la sentencia definitiva;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IV. Librar las órdenes de detención que procedan en ejecución de sentencia;</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V. Ordenar la cesación de la pena o medida de seguridad una vez transcurrido el plazo fijado por la sentencia; </w:t>
      </w:r>
    </w:p>
    <w:p w:rsidR="00123DAD" w:rsidRDefault="00123DA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123DAD">
        <w:rPr>
          <w:rFonts w:ascii="Arial" w:eastAsia="Times New Roman" w:hAnsi="Arial" w:cs="Arial"/>
          <w:sz w:val="24"/>
          <w:szCs w:val="24"/>
          <w:lang w:eastAsia="es-ES"/>
        </w:rPr>
        <w:t>VI.- Resolver necesariamente en audiencia oral, en los términos de la presente Ley y el Código, todas las peticiones o planteamientos de las partes, relativos a la revocación de cualquier beneficio concedido a los sentenciados por cualquier autoridad jurisdiccional, y en aquellos casos en que deba resolverse sobre libertad anticipada, libertad preparatoria, remisión parcial de la pena o libertad definitiva, y todas aquellas peticiones que por su naturaleza o importancia requieran debate o producción de prueba, y</w:t>
      </w:r>
    </w:p>
    <w:p w:rsid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VII. Las demás atribuciones que esta Ley y otros ordenamientos le asignen. </w:t>
      </w:r>
    </w:p>
    <w:p w:rsidR="00123DAD" w:rsidRPr="00E00500" w:rsidRDefault="00123DAD" w:rsidP="00123DAD">
      <w:pPr>
        <w:spacing w:after="0" w:line="240" w:lineRule="auto"/>
        <w:jc w:val="both"/>
        <w:rPr>
          <w:rFonts w:ascii="Arial" w:hAnsi="Arial" w:cs="Arial"/>
          <w:b/>
          <w:bCs/>
          <w:sz w:val="20"/>
          <w:szCs w:val="20"/>
        </w:rPr>
      </w:pPr>
      <w:r w:rsidRPr="00E00500">
        <w:rPr>
          <w:rFonts w:ascii="Arial" w:hAnsi="Arial" w:cs="Arial"/>
          <w:b/>
          <w:bCs/>
          <w:sz w:val="20"/>
          <w:szCs w:val="20"/>
        </w:rPr>
        <w:t>NOTAS:</w:t>
      </w:r>
    </w:p>
    <w:p w:rsidR="00123DAD" w:rsidRPr="00F43E1D" w:rsidRDefault="00123DAD" w:rsidP="00123DAD">
      <w:pPr>
        <w:tabs>
          <w:tab w:val="left" w:pos="8078"/>
          <w:tab w:val="left" w:pos="8789"/>
        </w:tabs>
        <w:spacing w:after="0" w:line="240" w:lineRule="auto"/>
        <w:jc w:val="both"/>
        <w:rPr>
          <w:rFonts w:ascii="Arial" w:eastAsia="Times New Roman" w:hAnsi="Arial" w:cs="Arial"/>
          <w:sz w:val="24"/>
          <w:szCs w:val="24"/>
          <w:lang w:eastAsia="es-ES"/>
        </w:rPr>
      </w:pPr>
      <w:r w:rsidRPr="00E00500">
        <w:rPr>
          <w:rFonts w:ascii="Arial" w:hAnsi="Arial" w:cs="Arial"/>
          <w:b/>
          <w:bCs/>
          <w:sz w:val="20"/>
          <w:szCs w:val="20"/>
        </w:rPr>
        <w:t>REFORMA VIGENTE.-</w:t>
      </w:r>
      <w:r>
        <w:rPr>
          <w:rFonts w:ascii="Arial" w:hAnsi="Arial" w:cs="Arial"/>
          <w:sz w:val="20"/>
          <w:szCs w:val="20"/>
        </w:rPr>
        <w:t xml:space="preserve"> Reformada la fracción VI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123DAD">
        <w:rPr>
          <w:rFonts w:ascii="Arial" w:eastAsia="Times New Roman" w:hAnsi="Arial" w:cs="Arial"/>
          <w:sz w:val="24"/>
          <w:szCs w:val="24"/>
          <w:lang w:eastAsia="es-ES"/>
        </w:rPr>
        <w:t xml:space="preserve"> </w:t>
      </w:r>
      <w:r w:rsidRPr="00123DAD">
        <w:rPr>
          <w:rFonts w:ascii="Arial" w:eastAsia="Times New Roman" w:hAnsi="Arial" w:cs="Arial"/>
          <w:sz w:val="20"/>
          <w:szCs w:val="20"/>
          <w:lang w:eastAsia="es-ES"/>
        </w:rPr>
        <w:t xml:space="preserve">VI. Resolver necesariamente en audiencia oral, en los términos de la presente Ley y el Código de Procedimientos Penales, todas las peticiones o planteamientos de las partes, relativos a la revocación de cualquier beneficio concedido a los sentenciados por cualquier autoridad jurisdiccional, y en aquellos casos en que deba resolverse sobre libertad anticipada, libertad preparatoria, remisión parcial de la pena o libertad definitiva, y todas aquellas peticiones que por su naturaleza o importancia requieran debate o producción de prueba, y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*10.-</w:t>
      </w:r>
      <w:r w:rsidRPr="00F43E1D">
        <w:rPr>
          <w:rFonts w:ascii="Arial" w:eastAsia="Times New Roman" w:hAnsi="Arial" w:cs="Arial"/>
          <w:sz w:val="24"/>
          <w:szCs w:val="24"/>
          <w:lang w:eastAsia="es-ES"/>
        </w:rPr>
        <w:t xml:space="preserve"> Audiencia ante el Juez de Ejecución de Sanciones. </w:t>
      </w:r>
    </w:p>
    <w:p w:rsidR="002928AC" w:rsidRPr="00F43E1D" w:rsidRDefault="002928AC"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Juez de Ejecución de Sanciones para llevar a cabo la audiencia a que se refiere la fracción VI del artículo 9 de la presente Ley, se sujetará a los principios que rigen la audiencia de debate de juicio oral y a las siguientes reglas: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780"/>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Notificará previamente a los intervinientes, entre ellos a la víctima u ofendido, al menos con siete días de anticipación a la celebración de la audiencia. Es imprescindible la presencia del Agente del Ministerio Público, el o los funcionarios de la Unidad de Reinserción que sean designados para tal efecto, el o la sentenciada y su defensor. La presencia de la víctima u ofendido no será requisito de validez para la celebración de la audiencia, cuando por cualquier circunstancia no pudiere comparecer, o no sea su deseo hacerlo y quede constancia de ello.</w:t>
      </w:r>
    </w:p>
    <w:p w:rsidR="00F43E1D" w:rsidRPr="00F43E1D" w:rsidRDefault="00F43E1D" w:rsidP="00F43E1D">
      <w:pPr>
        <w:tabs>
          <w:tab w:val="left" w:pos="780"/>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Si se requiere producción de prueba con el fin de sustentar la revisión, sustitución, modificación, revocación o cese de la pena o medida de seguridad impuesta, la parte oferente deberá anunciarla con tres días de anticipación para </w:t>
      </w:r>
      <w:r w:rsidRPr="00F43E1D">
        <w:rPr>
          <w:rFonts w:ascii="Arial" w:eastAsia="Times New Roman" w:hAnsi="Arial" w:cs="Arial"/>
          <w:sz w:val="24"/>
          <w:szCs w:val="24"/>
          <w:lang w:eastAsia="es-ES"/>
        </w:rPr>
        <w:lastRenderedPageBreak/>
        <w:t xml:space="preserve">los efectos de dar oportunidad a su contraria, para que tenga conocimiento de la misma y esté en aptitud de ofrecer prueba de su parte. </w:t>
      </w:r>
    </w:p>
    <w:p w:rsidR="00F43E1D" w:rsidRPr="00F43E1D" w:rsidRDefault="00F43E1D" w:rsidP="00F43E1D">
      <w:pPr>
        <w:tabs>
          <w:tab w:val="left" w:pos="85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La rendición de la prueba se llevará a cabo conforme a los requisitos establecidos para su desahogo en la etapa de debate de juicio oral. </w:t>
      </w:r>
    </w:p>
    <w:p w:rsidR="002928AC" w:rsidRPr="002928AC" w:rsidRDefault="002928AC" w:rsidP="002928AC">
      <w:pPr>
        <w:tabs>
          <w:tab w:val="left" w:pos="858"/>
          <w:tab w:val="left" w:pos="8789"/>
        </w:tabs>
        <w:spacing w:after="0" w:line="240" w:lineRule="auto"/>
        <w:ind w:left="284"/>
        <w:jc w:val="both"/>
        <w:rPr>
          <w:rFonts w:ascii="Arial" w:eastAsia="Times New Roman" w:hAnsi="Arial" w:cs="Arial"/>
          <w:sz w:val="24"/>
          <w:szCs w:val="24"/>
          <w:lang w:eastAsia="es-ES"/>
        </w:rPr>
      </w:pPr>
      <w:r w:rsidRPr="002928AC">
        <w:rPr>
          <w:rFonts w:ascii="Arial" w:eastAsia="Times New Roman" w:hAnsi="Arial" w:cs="Arial"/>
          <w:sz w:val="24"/>
          <w:szCs w:val="24"/>
          <w:lang w:eastAsia="es-ES"/>
        </w:rPr>
        <w:t>IV.- Tendrá las facultades, para el orden y disciplina en las audiencias contenidas en el Código Nacional;</w:t>
      </w:r>
    </w:p>
    <w:p w:rsidR="002928AC" w:rsidRDefault="002928AC" w:rsidP="002928AC">
      <w:pPr>
        <w:tabs>
          <w:tab w:val="left" w:pos="858"/>
          <w:tab w:val="left" w:pos="8789"/>
        </w:tabs>
        <w:spacing w:after="0" w:line="240" w:lineRule="auto"/>
        <w:ind w:left="284"/>
        <w:jc w:val="both"/>
        <w:rPr>
          <w:rFonts w:ascii="Arial" w:eastAsia="Times New Roman" w:hAnsi="Arial" w:cs="Arial"/>
          <w:sz w:val="24"/>
          <w:szCs w:val="24"/>
          <w:lang w:eastAsia="es-ES"/>
        </w:rPr>
      </w:pPr>
      <w:r w:rsidRPr="002928AC">
        <w:rPr>
          <w:rFonts w:ascii="Arial" w:eastAsia="Times New Roman" w:hAnsi="Arial" w:cs="Arial"/>
          <w:sz w:val="24"/>
          <w:szCs w:val="24"/>
          <w:lang w:eastAsia="es-ES"/>
        </w:rPr>
        <w:t>V.- Las resoluciones deberán emitirse inmediatamente después de concluido el debate. Excepcionalmente, en casos de extrema complejidad, el Juez podrá retirarse a deliberar su fallo en la forma establecida en el Código;</w:t>
      </w:r>
    </w:p>
    <w:p w:rsidR="00F43E1D" w:rsidRPr="00F43E1D" w:rsidRDefault="00F43E1D" w:rsidP="00F43E1D">
      <w:pPr>
        <w:tabs>
          <w:tab w:val="left" w:pos="85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VI. El Juez de Ejecución valorará los medios de prueba rendidos en la audiencia, conforme a las reglas generales establecidas para las audiencias de debate de juicio oral. </w:t>
      </w:r>
    </w:p>
    <w:p w:rsidR="00F43E1D" w:rsidRPr="002928AC" w:rsidRDefault="00F43E1D" w:rsidP="002928AC">
      <w:pPr>
        <w:tabs>
          <w:tab w:val="left" w:pos="8078"/>
          <w:tab w:val="left" w:pos="8789"/>
        </w:tabs>
        <w:spacing w:after="0" w:line="240" w:lineRule="auto"/>
        <w:ind w:left="284"/>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VII. De la resolución pronunciada en la audiencia a que se refieren los incisos anteriores, deberá entregarse copia del archivo a la Unidad de Reinserción y a la Procuraduría General de Justicia de</w:t>
      </w:r>
      <w:r w:rsidR="002928AC">
        <w:rPr>
          <w:rFonts w:ascii="Arial" w:eastAsia="Times New Roman" w:hAnsi="Arial" w:cs="Arial"/>
          <w:bCs/>
          <w:sz w:val="24"/>
          <w:szCs w:val="24"/>
          <w:lang w:eastAsia="es-ES"/>
        </w:rPr>
        <w:t>l Estado, para su conocimiento.</w:t>
      </w:r>
    </w:p>
    <w:p w:rsidR="002928AC" w:rsidRPr="00E00500" w:rsidRDefault="002928AC" w:rsidP="002928AC">
      <w:pPr>
        <w:spacing w:after="0" w:line="240" w:lineRule="auto"/>
        <w:jc w:val="both"/>
        <w:rPr>
          <w:rFonts w:ascii="Arial" w:hAnsi="Arial" w:cs="Arial"/>
          <w:b/>
          <w:bCs/>
          <w:sz w:val="20"/>
          <w:szCs w:val="20"/>
        </w:rPr>
      </w:pPr>
      <w:r w:rsidRPr="00E00500">
        <w:rPr>
          <w:rFonts w:ascii="Arial" w:hAnsi="Arial" w:cs="Arial"/>
          <w:b/>
          <w:bCs/>
          <w:sz w:val="20"/>
          <w:szCs w:val="20"/>
        </w:rPr>
        <w:t>NOTAS:</w:t>
      </w:r>
    </w:p>
    <w:p w:rsidR="002928AC" w:rsidRPr="002928AC" w:rsidRDefault="002928AC" w:rsidP="002928AC">
      <w:pPr>
        <w:tabs>
          <w:tab w:val="left" w:pos="8078"/>
          <w:tab w:val="left" w:pos="8789"/>
        </w:tabs>
        <w:spacing w:after="0" w:line="240" w:lineRule="auto"/>
        <w:jc w:val="both"/>
        <w:rPr>
          <w:rFonts w:ascii="Arial" w:hAnsi="Arial" w:cs="Arial"/>
          <w:sz w:val="20"/>
          <w:szCs w:val="20"/>
        </w:rPr>
      </w:pPr>
      <w:r w:rsidRPr="00E00500">
        <w:rPr>
          <w:rFonts w:ascii="Arial" w:hAnsi="Arial" w:cs="Arial"/>
          <w:b/>
          <w:bCs/>
          <w:sz w:val="20"/>
          <w:szCs w:val="20"/>
        </w:rPr>
        <w:t>REFORMA VIGENTE.-</w:t>
      </w:r>
      <w:r>
        <w:rPr>
          <w:rFonts w:ascii="Arial" w:hAnsi="Arial" w:cs="Arial"/>
          <w:sz w:val="20"/>
          <w:szCs w:val="20"/>
        </w:rPr>
        <w:t xml:space="preserve"> Reformadas las fracciones IV y V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Pr>
          <w:rFonts w:ascii="Arial" w:hAnsi="Arial" w:cs="Arial"/>
          <w:b/>
          <w:sz w:val="20"/>
          <w:szCs w:val="20"/>
        </w:rPr>
        <w:t>n</w:t>
      </w:r>
      <w:r w:rsidRPr="00E00500">
        <w:rPr>
          <w:rFonts w:ascii="Arial" w:hAnsi="Arial" w:cs="Arial"/>
          <w:b/>
          <w:sz w:val="20"/>
          <w:szCs w:val="20"/>
        </w:rPr>
        <w:t>:</w:t>
      </w:r>
      <w:r>
        <w:rPr>
          <w:rFonts w:ascii="Arial" w:hAnsi="Arial" w:cs="Arial"/>
          <w:b/>
          <w:sz w:val="20"/>
          <w:szCs w:val="20"/>
        </w:rPr>
        <w:t xml:space="preserve"> </w:t>
      </w:r>
      <w:r w:rsidRPr="002928AC">
        <w:rPr>
          <w:rFonts w:ascii="Arial" w:hAnsi="Arial" w:cs="Arial"/>
          <w:sz w:val="20"/>
          <w:szCs w:val="20"/>
        </w:rPr>
        <w:t>IV. Tendrá las facultades, para el orden y disciplina en las audiencias contenidas en el Código de Procedimientos Penales.</w:t>
      </w:r>
    </w:p>
    <w:p w:rsidR="002928AC" w:rsidRPr="002928AC" w:rsidRDefault="002928AC" w:rsidP="002928AC">
      <w:pPr>
        <w:tabs>
          <w:tab w:val="left" w:pos="8078"/>
          <w:tab w:val="left" w:pos="8789"/>
        </w:tabs>
        <w:spacing w:after="0" w:line="240" w:lineRule="auto"/>
        <w:jc w:val="both"/>
        <w:rPr>
          <w:rFonts w:ascii="Arial" w:eastAsia="Times New Roman" w:hAnsi="Arial" w:cs="Arial"/>
          <w:bCs/>
          <w:sz w:val="20"/>
          <w:szCs w:val="20"/>
          <w:lang w:eastAsia="es-ES"/>
        </w:rPr>
      </w:pPr>
      <w:r w:rsidRPr="002928AC">
        <w:rPr>
          <w:rFonts w:ascii="Arial" w:hAnsi="Arial" w:cs="Arial"/>
          <w:sz w:val="20"/>
          <w:szCs w:val="20"/>
        </w:rPr>
        <w:t>V. Las resoluciones deberán emitirse inmediatamente después de concluido el debate. Excepcionalmente, en casos de extrema complejidad, el Juez podrá retirarse a deliberar su fallo en la forma establecida en el Código de Procedimientos Penales.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Reformadas las fracciones I y VII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decían:</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 xml:space="preserve">I. Notificará previamente a los intervinientes, entre ellos a la víctima u ofendido, al menos con siete días de anticipación a la celebración de la audiencia. Es imprescindible la presencia del Agente del Ministerio Público, el, o los funcionarios de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que sean designados para tal efecto, el, o la sentenciada y su defensor. La presencia de la víctima u ofendido no será requisito de validez para la celebración de la audiencia, cuando por cualquier circunstancia no pudiere comparecer, o no sea su deseo hacerlo y quede constancia de ello. </w:t>
      </w:r>
    </w:p>
    <w:p w:rsidR="00F43E1D" w:rsidRPr="00295B88" w:rsidRDefault="00F43E1D" w:rsidP="00F43E1D">
      <w:pPr>
        <w:tabs>
          <w:tab w:val="left" w:pos="936"/>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sz w:val="20"/>
          <w:szCs w:val="20"/>
          <w:lang w:eastAsia="es-ES"/>
        </w:rPr>
        <w:t xml:space="preserve">VII. De la resolución pronunciada en la audiencia a que se refieren los incisos anteriores, deberá entregarse copia del archivo a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y a </w:t>
      </w:r>
      <w:smartTag w:uri="urn:schemas-microsoft-com:office:smarttags" w:element="PersonName">
        <w:smartTagPr>
          <w:attr w:name="ProductID" w:val="la Procuradur￭a General"/>
        </w:smartTagPr>
        <w:r w:rsidRPr="00295B88">
          <w:rPr>
            <w:rFonts w:ascii="Arial" w:eastAsia="Times New Roman" w:hAnsi="Arial" w:cs="Arial"/>
            <w:sz w:val="20"/>
            <w:szCs w:val="20"/>
            <w:lang w:eastAsia="es-ES"/>
          </w:rPr>
          <w:t>la Procuraduría General</w:t>
        </w:r>
      </w:smartTag>
      <w:r w:rsidRPr="00295B88">
        <w:rPr>
          <w:rFonts w:ascii="Arial" w:eastAsia="Times New Roman" w:hAnsi="Arial" w:cs="Arial"/>
          <w:sz w:val="20"/>
          <w:szCs w:val="20"/>
          <w:lang w:eastAsia="es-ES"/>
        </w:rPr>
        <w:t xml:space="preserve"> de Justicia del Estado, para su conocimiento.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*11.-</w:t>
      </w:r>
      <w:r w:rsidRPr="00F43E1D">
        <w:rPr>
          <w:rFonts w:ascii="Arial" w:eastAsia="Times New Roman" w:hAnsi="Arial" w:cs="Arial"/>
          <w:sz w:val="24"/>
          <w:szCs w:val="24"/>
          <w:lang w:eastAsia="es-ES"/>
        </w:rPr>
        <w:t xml:space="preserve"> Apertura de la audiencia.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 xml:space="preserve">El día y hora fijados para la celebración de la audiencia, la autoridad ejecutora se constituirá en la sala de audiencias con la asistencia de los intervinientes. Verificará las condiciones para que se rinda en su caso la prueba ofrecida. La declarará iniciada e identificará a los intervinientes; dará una breve explicación de los motivos de la audiencia y una lectura resumida del auto en el que acordó la celebración de la audiencia.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Acto seguido, procederá a dar el uso de la palabra a los intervinientes de la siguiente manera: En primer lugar al oferente de la petición o solicitud respectiva; si es el defensor, enseguida se dará el uso de la palabra al sentenciado; luego al Agente del Ministerio Público, al funcionario de la Unidad de Reinserción y si está presente en la audiencia, a la víctima u ofendido. Al arbitrio del Juez de Ejecución quedará la concesión del derecho de réplica y dúplica, cuando el debate así lo requiera. A continuación, declarará cerrado el debate y dictará la resolución procedente.</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Reformado el párrafo tercero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Acto seguido, procederá a dar el uso de la palabra a los intervinientes de la siguiente manera: En primer lugar al oferente de la petición o solicitud respectiva; si es el defensor, enseguida se dará el uso de la palabra al sentenciado; luego al Agente del Ministerio Público, al funcionario de la Subsecretaría y si está presente en la audiencia, a la víctima u ofendido. Al arbitrio del Juez de Ejecución quedará la concesión del derecho de réplica y dúplica, cuando el debate así lo requiera. A continuación, declarará cerrado el debate y dictará la resolución procedente.</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*12.-</w:t>
      </w:r>
      <w:r w:rsidRPr="00F43E1D">
        <w:rPr>
          <w:rFonts w:ascii="Arial" w:eastAsia="Times New Roman" w:hAnsi="Arial" w:cs="Arial"/>
          <w:sz w:val="24"/>
          <w:szCs w:val="24"/>
          <w:lang w:eastAsia="es-ES"/>
        </w:rPr>
        <w:t xml:space="preserve"> Resoluciones del Juez de Ejecución de Sanciones. </w:t>
      </w:r>
    </w:p>
    <w:p w:rsidR="002928AC" w:rsidRPr="00F43E1D" w:rsidRDefault="002928AC"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Para emitir sus resoluciones, los Jueces de Ejecución de Sanciones se ajustarán a las normas procesales siguientes: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Tratándose de pena o medida de seguridad impuesta por sentencia definitiva que haya causado ejecutoria, al recibir copia certificada de ésta, dará inicio al procedimiento de ejecución de sentencia, realizando la notificación a la Unidad de Reinserción, al sentenciado, su defensor y al Ministerio Público, y</w:t>
      </w:r>
    </w:p>
    <w:p w:rsidR="002928AC" w:rsidRPr="00F43E1D" w:rsidRDefault="002928AC"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2928AC">
        <w:rPr>
          <w:rFonts w:ascii="Arial" w:eastAsia="Times New Roman" w:hAnsi="Arial" w:cs="Arial"/>
          <w:sz w:val="24"/>
          <w:szCs w:val="24"/>
          <w:lang w:eastAsia="es-ES"/>
        </w:rPr>
        <w:t>II.- Las notificaciones y los actos procesales relativos a los medios de prueba, en el procedimiento de ejecución de sentencia, se ajustará a las directrices generales que se contienen en el Código.</w:t>
      </w:r>
    </w:p>
    <w:p w:rsidR="002928AC" w:rsidRPr="00E00500" w:rsidRDefault="002928AC" w:rsidP="002928AC">
      <w:pPr>
        <w:spacing w:after="0" w:line="240" w:lineRule="auto"/>
        <w:jc w:val="both"/>
        <w:rPr>
          <w:rFonts w:ascii="Arial" w:hAnsi="Arial" w:cs="Arial"/>
          <w:b/>
          <w:bCs/>
          <w:sz w:val="20"/>
          <w:szCs w:val="20"/>
        </w:rPr>
      </w:pPr>
      <w:r w:rsidRPr="00E00500">
        <w:rPr>
          <w:rFonts w:ascii="Arial" w:hAnsi="Arial" w:cs="Arial"/>
          <w:b/>
          <w:bCs/>
          <w:sz w:val="20"/>
          <w:szCs w:val="20"/>
        </w:rPr>
        <w:lastRenderedPageBreak/>
        <w:t>NOTAS:</w:t>
      </w:r>
    </w:p>
    <w:p w:rsidR="002928AC" w:rsidRPr="002928AC" w:rsidRDefault="002928AC" w:rsidP="002928AC">
      <w:pPr>
        <w:tabs>
          <w:tab w:val="left" w:pos="8078"/>
          <w:tab w:val="left" w:pos="8789"/>
        </w:tabs>
        <w:spacing w:after="0" w:line="240" w:lineRule="auto"/>
        <w:jc w:val="both"/>
        <w:rPr>
          <w:rFonts w:ascii="Arial" w:eastAsia="Times New Roman" w:hAnsi="Arial" w:cs="Arial"/>
          <w:bCs/>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Reformada la fracción II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2928AC">
        <w:t xml:space="preserve"> </w:t>
      </w:r>
      <w:r w:rsidRPr="002928AC">
        <w:rPr>
          <w:rFonts w:ascii="Arial" w:hAnsi="Arial" w:cs="Arial"/>
          <w:sz w:val="20"/>
          <w:szCs w:val="20"/>
        </w:rPr>
        <w:t>II.- Las notificaciones y los actos procesales relativos a los medios de prueba, en el procedimiento de ejecución de sentencia, se ajustará a las directrices generales que se contienen en el Código de Procedimientos Penales.</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Reformada la fracción I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 xml:space="preserve">I.- Tratándose de pena o medida de seguridad impuesta por sentencia definitiva que haya causado ejecutoria, al recibir copia certificada de ésta, dará inicio al procedimiento de ejecución de sentencia, realizando la notificación a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al sentenciado, su defensor y al Ministerio Público, y</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13.-</w:t>
      </w:r>
      <w:r w:rsidRPr="00F43E1D">
        <w:rPr>
          <w:rFonts w:ascii="Arial" w:eastAsia="Times New Roman" w:hAnsi="Arial" w:cs="Arial"/>
          <w:sz w:val="24"/>
          <w:szCs w:val="24"/>
          <w:lang w:eastAsia="es-ES"/>
        </w:rPr>
        <w:t xml:space="preserve"> Impugnabilidad de las resoluciones.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Las resoluciones emitidas por los Jueces de Ejecución de Sanciones respecto a la situación jurídica de los sentenciados, serán impugnables ante la instancia correspondiente.</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TERCERO</w:t>
      </w:r>
    </w:p>
    <w:p w:rsidR="00F43E1D" w:rsidRPr="008E23BB"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8E23BB">
        <w:rPr>
          <w:rFonts w:ascii="Arial" w:eastAsia="Times New Roman" w:hAnsi="Arial" w:cs="Arial"/>
          <w:b/>
          <w:sz w:val="24"/>
          <w:szCs w:val="24"/>
          <w:lang w:eastAsia="es-ES"/>
        </w:rPr>
        <w:t>DE LA UNIDAD DE REINSERCIÓN SOCIAL</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Reformada la denominación del Capítulo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008E23BB">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val="es-ES_tradnl" w:eastAsia="es-ES"/>
        </w:rPr>
        <w:t>CAPÍTULO TERCERO</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sz w:val="20"/>
          <w:szCs w:val="20"/>
          <w:lang w:val="es-ES_tradnl" w:eastAsia="es-ES"/>
        </w:rPr>
        <w:t>DE LA SUBSECRETARÍA DE REINSERCIÓN SOCIAL</w:t>
      </w:r>
    </w:p>
    <w:p w:rsidR="00F43E1D" w:rsidRPr="00295B88" w:rsidRDefault="00F43E1D" w:rsidP="00F43E1D">
      <w:pPr>
        <w:tabs>
          <w:tab w:val="left" w:pos="8078"/>
          <w:tab w:val="left" w:pos="8789"/>
        </w:tabs>
        <w:spacing w:after="0" w:line="240" w:lineRule="auto"/>
        <w:rPr>
          <w:rFonts w:ascii="Arial" w:eastAsia="Times New Roman" w:hAnsi="Arial" w:cs="Arial"/>
          <w:b/>
          <w:sz w:val="20"/>
          <w:szCs w:val="20"/>
          <w:lang w:eastAsia="es-ES"/>
        </w:rPr>
      </w:pPr>
    </w:p>
    <w:p w:rsidR="00572781" w:rsidRPr="00572781" w:rsidRDefault="00F43E1D" w:rsidP="00572781">
      <w:pPr>
        <w:tabs>
          <w:tab w:val="left" w:pos="8078"/>
          <w:tab w:val="left" w:pos="8789"/>
        </w:tabs>
        <w:spacing w:after="0" w:line="240" w:lineRule="auto"/>
        <w:jc w:val="both"/>
        <w:rPr>
          <w:rFonts w:ascii="Arial" w:eastAsia="Times New Roman" w:hAnsi="Arial" w:cs="Arial"/>
          <w:bCs/>
          <w:sz w:val="24"/>
          <w:szCs w:val="24"/>
          <w:lang w:val="es-ES" w:eastAsia="es-ES"/>
        </w:rPr>
      </w:pPr>
      <w:r w:rsidRPr="00572781">
        <w:rPr>
          <w:rFonts w:ascii="Arial" w:eastAsia="Times New Roman" w:hAnsi="Arial" w:cs="Arial"/>
          <w:b/>
          <w:sz w:val="24"/>
          <w:szCs w:val="24"/>
          <w:lang w:eastAsia="es-ES"/>
        </w:rPr>
        <w:t xml:space="preserve">Artículo *14.- </w:t>
      </w:r>
      <w:r w:rsidR="00572781" w:rsidRPr="00572781">
        <w:rPr>
          <w:rFonts w:ascii="Arial" w:eastAsia="Times New Roman" w:hAnsi="Arial" w:cs="Arial"/>
          <w:bCs/>
          <w:sz w:val="24"/>
          <w:szCs w:val="24"/>
          <w:lang w:val="es-ES" w:eastAsia="es-ES"/>
        </w:rPr>
        <w:t>De la integración</w:t>
      </w:r>
    </w:p>
    <w:p w:rsidR="00572781" w:rsidRDefault="00572781" w:rsidP="00572781">
      <w:pPr>
        <w:tabs>
          <w:tab w:val="left" w:pos="8078"/>
          <w:tab w:val="left" w:pos="8789"/>
        </w:tabs>
        <w:spacing w:after="0" w:line="240" w:lineRule="auto"/>
        <w:jc w:val="both"/>
        <w:rPr>
          <w:rFonts w:ascii="Arial" w:eastAsia="Times New Roman" w:hAnsi="Arial" w:cs="Arial"/>
          <w:bCs/>
          <w:sz w:val="24"/>
          <w:szCs w:val="24"/>
          <w:lang w:val="es-ES" w:eastAsia="es-ES"/>
        </w:rPr>
      </w:pPr>
    </w:p>
    <w:p w:rsidR="00572781" w:rsidRDefault="00572781" w:rsidP="00572781">
      <w:pPr>
        <w:tabs>
          <w:tab w:val="left" w:pos="8078"/>
          <w:tab w:val="left" w:pos="8789"/>
        </w:tabs>
        <w:spacing w:after="0" w:line="240" w:lineRule="auto"/>
        <w:jc w:val="both"/>
        <w:rPr>
          <w:rFonts w:ascii="Arial" w:eastAsia="Times New Roman" w:hAnsi="Arial" w:cs="Arial"/>
          <w:bCs/>
          <w:sz w:val="24"/>
          <w:szCs w:val="24"/>
          <w:lang w:val="es-ES" w:eastAsia="es-ES"/>
        </w:rPr>
      </w:pPr>
      <w:r w:rsidRPr="00572781">
        <w:rPr>
          <w:rFonts w:ascii="Arial" w:eastAsia="Times New Roman" w:hAnsi="Arial" w:cs="Arial"/>
          <w:bCs/>
          <w:sz w:val="24"/>
          <w:szCs w:val="24"/>
          <w:lang w:val="es-ES" w:eastAsia="es-ES"/>
        </w:rPr>
        <w:t>La Coordinación Estatal de Reinserción Social estará integrada por las áreas necesarias para su adecuado funcionamiento en el marco de la Reinserción Social, normada en el artículo 18 Constitucional.</w:t>
      </w:r>
    </w:p>
    <w:p w:rsidR="00572781" w:rsidRPr="00572781" w:rsidRDefault="00572781" w:rsidP="00572781">
      <w:pPr>
        <w:tabs>
          <w:tab w:val="left" w:pos="8078"/>
          <w:tab w:val="left" w:pos="8789"/>
        </w:tabs>
        <w:spacing w:after="0" w:line="240" w:lineRule="auto"/>
        <w:jc w:val="both"/>
        <w:rPr>
          <w:rFonts w:ascii="Arial" w:eastAsia="Times New Roman" w:hAnsi="Arial" w:cs="Arial"/>
          <w:bCs/>
          <w:sz w:val="24"/>
          <w:szCs w:val="24"/>
          <w:lang w:val="es-ES" w:eastAsia="es-ES"/>
        </w:rPr>
      </w:pPr>
    </w:p>
    <w:p w:rsidR="00572781" w:rsidRPr="00572781" w:rsidRDefault="00572781" w:rsidP="00572781">
      <w:pPr>
        <w:spacing w:after="0" w:line="240" w:lineRule="auto"/>
        <w:jc w:val="both"/>
        <w:rPr>
          <w:rFonts w:ascii="Arial" w:eastAsia="Times New Roman" w:hAnsi="Arial" w:cs="Arial"/>
          <w:bCs/>
          <w:sz w:val="24"/>
          <w:szCs w:val="24"/>
          <w:lang w:val="es-ES" w:eastAsia="es-ES"/>
        </w:rPr>
      </w:pPr>
      <w:r w:rsidRPr="00572781">
        <w:rPr>
          <w:rFonts w:ascii="Arial" w:eastAsia="Times New Roman" w:hAnsi="Arial" w:cs="Arial"/>
          <w:bCs/>
          <w:sz w:val="24"/>
          <w:szCs w:val="24"/>
          <w:lang w:val="es-ES" w:eastAsia="es-ES"/>
        </w:rPr>
        <w:t>Esta Coordinación, contara con una Unidad de Asuntos Internos y un Consejo de Honor y Justicia, mismos que realizarán las funciones y atribuciones establecidas por la Ley del Sistema de Seguridad Pública del Estado de Morelos.</w:t>
      </w:r>
    </w:p>
    <w:p w:rsidR="00572781" w:rsidRPr="00BF6642" w:rsidRDefault="00572781" w:rsidP="00572781">
      <w:pPr>
        <w:tabs>
          <w:tab w:val="left" w:pos="1014"/>
        </w:tabs>
        <w:spacing w:after="0" w:line="240" w:lineRule="auto"/>
        <w:jc w:val="both"/>
        <w:rPr>
          <w:rFonts w:ascii="Arial" w:eastAsia="Times New Roman" w:hAnsi="Arial" w:cs="Arial"/>
          <w:b/>
          <w:bCs/>
          <w:sz w:val="20"/>
          <w:szCs w:val="20"/>
          <w:lang w:val="es-ES" w:eastAsia="es-ES"/>
        </w:rPr>
      </w:pPr>
      <w:r w:rsidRPr="00BF6642">
        <w:rPr>
          <w:rFonts w:ascii="Arial" w:eastAsia="Times New Roman" w:hAnsi="Arial" w:cs="Arial"/>
          <w:b/>
          <w:bCs/>
          <w:sz w:val="20"/>
          <w:szCs w:val="20"/>
          <w:lang w:val="es-ES" w:eastAsia="es-ES"/>
        </w:rPr>
        <w:t>NOTAS:</w:t>
      </w:r>
    </w:p>
    <w:p w:rsidR="00F43E1D" w:rsidRPr="00BF6642" w:rsidRDefault="00572781" w:rsidP="00BF6642">
      <w:pPr>
        <w:tabs>
          <w:tab w:val="left" w:pos="1014"/>
        </w:tabs>
        <w:spacing w:after="0" w:line="240" w:lineRule="auto"/>
        <w:jc w:val="both"/>
        <w:rPr>
          <w:rFonts w:ascii="Arial" w:eastAsia="Times New Roman" w:hAnsi="Arial" w:cs="Arial"/>
          <w:sz w:val="20"/>
          <w:szCs w:val="20"/>
          <w:lang w:eastAsia="es-ES"/>
        </w:rPr>
      </w:pPr>
      <w:r w:rsidRPr="00BF6642">
        <w:rPr>
          <w:rFonts w:ascii="Arial" w:eastAsia="Times New Roman" w:hAnsi="Arial" w:cs="Arial"/>
          <w:b/>
          <w:bCs/>
          <w:sz w:val="20"/>
          <w:szCs w:val="20"/>
          <w:lang w:val="es-ES" w:eastAsia="es-ES"/>
        </w:rPr>
        <w:t>REFORMA VIGENTE.-</w:t>
      </w:r>
      <w:r w:rsidRPr="00BF6642">
        <w:rPr>
          <w:rFonts w:ascii="Arial" w:eastAsia="Times New Roman" w:hAnsi="Arial" w:cs="Arial"/>
          <w:bCs/>
          <w:sz w:val="20"/>
          <w:szCs w:val="20"/>
          <w:lang w:val="es-ES" w:eastAsia="es-ES"/>
        </w:rPr>
        <w:t xml:space="preserve"> Reformado por artículo segundo del Decreto No. 583, publicado en el Periódico Oficial “Tierra y Libertad”</w:t>
      </w:r>
      <w:r w:rsidR="00A339BD">
        <w:rPr>
          <w:rFonts w:ascii="Arial" w:eastAsia="Times New Roman" w:hAnsi="Arial" w:cs="Arial"/>
          <w:bCs/>
          <w:sz w:val="20"/>
          <w:szCs w:val="20"/>
          <w:lang w:val="es-ES" w:eastAsia="es-ES"/>
        </w:rPr>
        <w:t>,</w:t>
      </w:r>
      <w:r w:rsidRPr="00BF6642">
        <w:rPr>
          <w:rFonts w:ascii="Arial" w:eastAsia="Times New Roman" w:hAnsi="Arial" w:cs="Arial"/>
          <w:bCs/>
          <w:sz w:val="20"/>
          <w:szCs w:val="20"/>
          <w:lang w:val="es-ES" w:eastAsia="es-ES"/>
        </w:rPr>
        <w:t xml:space="preserve"> No. 5401</w:t>
      </w:r>
      <w:r w:rsidR="00A339BD">
        <w:rPr>
          <w:rFonts w:ascii="Arial" w:eastAsia="Times New Roman" w:hAnsi="Arial" w:cs="Arial"/>
          <w:bCs/>
          <w:sz w:val="20"/>
          <w:szCs w:val="20"/>
          <w:lang w:val="es-ES" w:eastAsia="es-ES"/>
        </w:rPr>
        <w:t>,</w:t>
      </w:r>
      <w:r w:rsidRPr="00BF6642">
        <w:rPr>
          <w:rFonts w:ascii="Arial" w:eastAsia="Times New Roman" w:hAnsi="Arial" w:cs="Arial"/>
          <w:bCs/>
          <w:sz w:val="20"/>
          <w:szCs w:val="20"/>
          <w:lang w:val="es-ES" w:eastAsia="es-ES"/>
        </w:rPr>
        <w:t xml:space="preserve"> de fecha 2016/06/01. Vigencia 2016/06/02.</w:t>
      </w:r>
      <w:r w:rsidR="00BF6642" w:rsidRPr="00BF6642">
        <w:rPr>
          <w:rFonts w:ascii="Arial" w:eastAsia="Times New Roman" w:hAnsi="Arial" w:cs="Arial"/>
          <w:bCs/>
          <w:sz w:val="20"/>
          <w:szCs w:val="20"/>
          <w:lang w:val="es-ES" w:eastAsia="es-ES"/>
        </w:rPr>
        <w:t xml:space="preserve"> </w:t>
      </w:r>
      <w:r w:rsidR="00BF6642" w:rsidRPr="00BF6642">
        <w:rPr>
          <w:rFonts w:ascii="Arial" w:eastAsia="Times New Roman" w:hAnsi="Arial" w:cs="Arial"/>
          <w:b/>
          <w:bCs/>
          <w:sz w:val="20"/>
          <w:szCs w:val="20"/>
          <w:lang w:val="es-ES" w:eastAsia="es-ES"/>
        </w:rPr>
        <w:t xml:space="preserve">Antes decía: </w:t>
      </w:r>
      <w:r w:rsidR="00F43E1D" w:rsidRPr="00BF6642">
        <w:rPr>
          <w:rFonts w:ascii="Arial" w:eastAsia="Times New Roman" w:hAnsi="Arial" w:cs="Arial"/>
          <w:sz w:val="20"/>
          <w:szCs w:val="20"/>
          <w:lang w:eastAsia="es-ES"/>
        </w:rPr>
        <w:t>De la integración.</w:t>
      </w:r>
    </w:p>
    <w:p w:rsidR="00F43E1D" w:rsidRPr="00BF6642" w:rsidRDefault="00F43E1D" w:rsidP="00BF6642">
      <w:pPr>
        <w:tabs>
          <w:tab w:val="left" w:pos="8078"/>
          <w:tab w:val="left" w:pos="8789"/>
        </w:tabs>
        <w:spacing w:after="0" w:line="240" w:lineRule="auto"/>
        <w:jc w:val="both"/>
        <w:rPr>
          <w:rFonts w:ascii="Arial" w:eastAsia="Times New Roman" w:hAnsi="Arial" w:cs="Arial"/>
          <w:sz w:val="20"/>
          <w:szCs w:val="20"/>
          <w:lang w:eastAsia="es-ES"/>
        </w:rPr>
      </w:pPr>
      <w:r w:rsidRPr="00BF6642">
        <w:rPr>
          <w:rFonts w:ascii="Arial" w:eastAsia="Times New Roman" w:hAnsi="Arial" w:cs="Arial"/>
          <w:sz w:val="20"/>
          <w:szCs w:val="20"/>
          <w:lang w:eastAsia="es-ES"/>
        </w:rPr>
        <w:lastRenderedPageBreak/>
        <w:t>La Unidad de Reinserción Social estará integrada por las áreas necesarias para su adecuado funcionamiento en el marco de la Reinserción Social, normada en el artículo 18 Constitucional.</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b/>
          <w:bCs/>
          <w:sz w:val="20"/>
          <w:szCs w:val="20"/>
          <w:lang w:eastAsia="es-ES"/>
        </w:rPr>
        <w:t xml:space="preserve">REFORMA </w:t>
      </w:r>
      <w:r w:rsidR="00BF6642">
        <w:rPr>
          <w:rFonts w:ascii="Arial" w:eastAsia="Times New Roman" w:hAnsi="Arial" w:cs="Arial"/>
          <w:b/>
          <w:bCs/>
          <w:sz w:val="20"/>
          <w:szCs w:val="20"/>
          <w:lang w:eastAsia="es-ES"/>
        </w:rPr>
        <w:t>SIN VIGENCIA</w:t>
      </w:r>
      <w:r w:rsidRPr="00295B88">
        <w:rPr>
          <w:rFonts w:ascii="Arial" w:eastAsia="Times New Roman" w:hAnsi="Arial" w:cs="Arial"/>
          <w:bCs/>
          <w:sz w:val="20"/>
          <w:szCs w:val="20"/>
          <w:lang w:eastAsia="es-ES"/>
        </w:rPr>
        <w:t xml:space="preserve">.- Reformado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eastAsia="es-ES"/>
        </w:rPr>
        <w:t xml:space="preserve"> De la integración.</w:t>
      </w:r>
    </w:p>
    <w:p w:rsidR="00F43E1D" w:rsidRPr="00C369DF" w:rsidRDefault="00F43E1D" w:rsidP="00C369DF">
      <w:pPr>
        <w:tabs>
          <w:tab w:val="left" w:pos="8078"/>
          <w:tab w:val="left" w:pos="8789"/>
        </w:tabs>
        <w:spacing w:after="0" w:line="240" w:lineRule="auto"/>
        <w:jc w:val="both"/>
        <w:rPr>
          <w:rFonts w:ascii="Arial" w:eastAsia="Times New Roman" w:hAnsi="Arial" w:cs="Arial"/>
          <w:sz w:val="20"/>
          <w:szCs w:val="20"/>
          <w:lang w:eastAsia="es-ES"/>
        </w:rPr>
      </w:pPr>
      <w:r w:rsidRPr="00C369DF">
        <w:rPr>
          <w:rFonts w:ascii="Arial" w:eastAsia="Times New Roman" w:hAnsi="Arial" w:cs="Arial"/>
          <w:sz w:val="20"/>
          <w:szCs w:val="20"/>
          <w:lang w:eastAsia="es-ES"/>
        </w:rPr>
        <w:t xml:space="preserve">La Subsecretaría estará integrada por las Direcciones Generales necesarias para su adecuado funcionamiento en el marco, de </w:t>
      </w:r>
      <w:smartTag w:uri="urn:schemas-microsoft-com:office:smarttags" w:element="PersonName">
        <w:smartTagPr>
          <w:attr w:name="ProductID" w:val="la Reinserci￳n Social"/>
        </w:smartTagPr>
        <w:r w:rsidRPr="00C369DF">
          <w:rPr>
            <w:rFonts w:ascii="Arial" w:eastAsia="Times New Roman" w:hAnsi="Arial" w:cs="Arial"/>
            <w:sz w:val="20"/>
            <w:szCs w:val="20"/>
            <w:lang w:eastAsia="es-ES"/>
          </w:rPr>
          <w:t>la Reinserción Social</w:t>
        </w:r>
      </w:smartTag>
      <w:r w:rsidRPr="00C369DF">
        <w:rPr>
          <w:rFonts w:ascii="Arial" w:eastAsia="Times New Roman" w:hAnsi="Arial" w:cs="Arial"/>
          <w:sz w:val="20"/>
          <w:szCs w:val="20"/>
          <w:lang w:eastAsia="es-ES"/>
        </w:rPr>
        <w:t xml:space="preserve"> normada en el  Artículo 18 Constitucional.</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*15.-</w:t>
      </w:r>
      <w:r w:rsidRPr="00F43E1D">
        <w:rPr>
          <w:rFonts w:ascii="Arial" w:eastAsia="Times New Roman" w:hAnsi="Arial" w:cs="Arial"/>
          <w:sz w:val="24"/>
          <w:szCs w:val="24"/>
          <w:lang w:eastAsia="es-ES"/>
        </w:rPr>
        <w:t xml:space="preserve"> De las facultades de la Unidad de Reinserción: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A la Unidad de Reinserción le corresponderá:</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En materia de la aplicación y supervisión de las medidas cautelares y providencias precautorias:</w:t>
      </w:r>
    </w:p>
    <w:p w:rsidR="00516F33" w:rsidRPr="00516F33" w:rsidRDefault="00516F33" w:rsidP="00516F33">
      <w:pPr>
        <w:numPr>
          <w:ilvl w:val="0"/>
          <w:numId w:val="1"/>
        </w:numPr>
        <w:tabs>
          <w:tab w:val="left" w:pos="993"/>
        </w:tabs>
        <w:spacing w:after="0" w:line="240" w:lineRule="auto"/>
        <w:ind w:left="567" w:firstLine="0"/>
        <w:jc w:val="both"/>
        <w:rPr>
          <w:rFonts w:ascii="Arial" w:hAnsi="Arial" w:cs="Arial"/>
          <w:sz w:val="24"/>
          <w:szCs w:val="24"/>
        </w:rPr>
      </w:pPr>
      <w:r w:rsidRPr="00516F33">
        <w:rPr>
          <w:rFonts w:ascii="Arial" w:hAnsi="Arial" w:cs="Arial"/>
          <w:sz w:val="24"/>
          <w:szCs w:val="24"/>
        </w:rPr>
        <w:t>Realizar la evaluación de riegos procesales a la que hace alusión el Código, efectuada de oficio por un evaluador de la unidad competente en  medidas cautelares y salidas alternas, utilizando los instrumentos respectivos para ello y verificando la información mediante fuentes fehacientes, dentro del término constitucional o antes de la audiencia de imposición de medidas cautelares, según sea el caso;</w:t>
      </w:r>
    </w:p>
    <w:p w:rsidR="00516F33" w:rsidRPr="00516F33" w:rsidRDefault="00516F33" w:rsidP="00516F33">
      <w:pPr>
        <w:numPr>
          <w:ilvl w:val="0"/>
          <w:numId w:val="1"/>
        </w:numPr>
        <w:tabs>
          <w:tab w:val="left" w:pos="993"/>
        </w:tabs>
        <w:spacing w:after="0" w:line="240" w:lineRule="auto"/>
        <w:ind w:left="567" w:firstLine="0"/>
        <w:jc w:val="both"/>
        <w:rPr>
          <w:rFonts w:ascii="Arial" w:hAnsi="Arial" w:cs="Arial"/>
          <w:sz w:val="24"/>
          <w:szCs w:val="24"/>
        </w:rPr>
      </w:pPr>
      <w:r w:rsidRPr="00516F33">
        <w:rPr>
          <w:rFonts w:ascii="Arial" w:hAnsi="Arial" w:cs="Arial"/>
          <w:sz w:val="24"/>
          <w:szCs w:val="24"/>
        </w:rPr>
        <w:t>Vigilar que la unidad competente en  medidas cautelares y salidas alternas entregue a las partes el instrumento resultado del proceso de evaluación de riesgos procesales, antes del inicio de la audiencia de imposición de medidas cautelares, mismo que podrán utilizar en el debate;</w:t>
      </w:r>
    </w:p>
    <w:p w:rsidR="00516F33" w:rsidRPr="00516F33" w:rsidRDefault="00516F33" w:rsidP="00516F33">
      <w:pPr>
        <w:numPr>
          <w:ilvl w:val="0"/>
          <w:numId w:val="1"/>
        </w:numPr>
        <w:tabs>
          <w:tab w:val="left" w:pos="993"/>
        </w:tabs>
        <w:spacing w:after="0" w:line="240" w:lineRule="auto"/>
        <w:ind w:left="567" w:firstLine="0"/>
        <w:jc w:val="both"/>
        <w:rPr>
          <w:rFonts w:ascii="Arial" w:hAnsi="Arial" w:cs="Arial"/>
          <w:sz w:val="24"/>
          <w:szCs w:val="24"/>
        </w:rPr>
      </w:pPr>
      <w:r w:rsidRPr="00516F33">
        <w:rPr>
          <w:rFonts w:ascii="Arial" w:hAnsi="Arial" w:cs="Arial"/>
          <w:sz w:val="24"/>
          <w:szCs w:val="24"/>
        </w:rPr>
        <w:t>Emitir reporte de cumplimiento o incumplimiento a las partes para informar sobre el estatus de las medidas cautelares en libertad o de las condiciones impuestas en suspensión condicional del proceso a prueba;</w:t>
      </w:r>
    </w:p>
    <w:p w:rsidR="00516F33" w:rsidRPr="00516F33" w:rsidRDefault="00516F33" w:rsidP="00516F33">
      <w:pPr>
        <w:numPr>
          <w:ilvl w:val="0"/>
          <w:numId w:val="1"/>
        </w:numPr>
        <w:spacing w:after="0" w:line="240" w:lineRule="auto"/>
        <w:ind w:left="567" w:firstLine="0"/>
        <w:jc w:val="both"/>
        <w:rPr>
          <w:rFonts w:ascii="Arial" w:hAnsi="Arial" w:cs="Arial"/>
          <w:sz w:val="24"/>
          <w:szCs w:val="24"/>
        </w:rPr>
      </w:pPr>
      <w:r w:rsidRPr="00516F33">
        <w:rPr>
          <w:rFonts w:ascii="Arial" w:hAnsi="Arial" w:cs="Arial"/>
          <w:sz w:val="24"/>
          <w:szCs w:val="24"/>
        </w:rPr>
        <w:t>Ejecutar la medida cautelar de prisión preventiva;</w:t>
      </w:r>
    </w:p>
    <w:p w:rsidR="00F43E1D" w:rsidRPr="00F43E1D"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 Vigilar y coordinar la ejecución del resto de las medidas cautelares reales y personales, así como el cumplimiento de las condiciones impuestas durante la suspensión condicional del proceso a prueba;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En materia de sanciones y medidas de seguridad: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a) Ejecutar las penas de prisión y  sus modalidades así como las resoluciones del Juez de Ejecución que de ellas deriven;</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b) Vigilar y coordinar la ejecución de las penas y medidas de seguridad dispuestas en el Título Tercero Capítulo Séptimo de la presente Ley;</w:t>
      </w:r>
      <w:r w:rsidRPr="00F43E1D" w:rsidDel="007168ED">
        <w:rPr>
          <w:rFonts w:ascii="Arial" w:eastAsia="Times New Roman" w:hAnsi="Arial" w:cs="Arial"/>
          <w:sz w:val="24"/>
          <w:szCs w:val="24"/>
          <w:lang w:eastAsia="es-ES"/>
        </w:rPr>
        <w:t xml:space="preserve">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Dentro del Sistema: </w:t>
      </w:r>
    </w:p>
    <w:p w:rsidR="00F43E1D" w:rsidRPr="00F43E1D"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 xml:space="preserve">a) Dirigir y ordenar la prevención social de la delincuencia en el Estado, proponiendo a las autoridades competentes las medidas que juzgue necesarias; </w:t>
      </w:r>
    </w:p>
    <w:p w:rsidR="00F43E1D" w:rsidRPr="00F43E1D"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b) Organizar, supervisar y administrar los establecimientos penitenciarios en el Estado, para tal efecto emitirá con apego a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y Reglamentos aplicables, los lineamientos y manuales de orden interno por los que habrán de regirse;</w:t>
      </w:r>
    </w:p>
    <w:p w:rsidR="00F43E1D" w:rsidRPr="00F43E1D"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c) Trasladar, custodiar, vigilar y brindar tratamiento a toda persona que fuere privada de su libertad por orden de los Tribunales del Estado o de la autoridad competente, desde el momento de su ingreso a cualquier establecimiento; </w:t>
      </w:r>
    </w:p>
    <w:p w:rsidR="00F43E1D" w:rsidRPr="00F43E1D"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d) Elaborar los proyectos y proponer al Titular del Poder Ejecutivo, por conducto del Secretario de Gobierno, las disposiciones normativas en materia penitenciaria; vigilar el cumplimiento de la Ley, su Reglamento y demás lineamientos de carácter interno de los establecimientos penitenciarios, con estricto apego al principio de no discriminación por género o de cualquier tipo y vigilar su exacta aplicación;</w:t>
      </w:r>
    </w:p>
    <w:p w:rsidR="00F43E1D" w:rsidRPr="00F43E1D"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 Instituir tratamientos adecuados a las personas internas, reglamentando su trabajo, sus actividades culturales, sociales, deportivas y otras, garantizando que estos tratamientos y reglamentos estén libres de estereotipos de género; </w:t>
      </w:r>
    </w:p>
    <w:p w:rsidR="00F43E1D" w:rsidRPr="00F43E1D"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f) Coordinar al Patronato, asistir a las personas liberadas, fomentar la formación de cooperativas, fideicomisos u otros entes similares, y celebrar convenios de coordinación con instituciones del ámbito público y privado para efectos de lograr la reinserción social de los sentenciados;</w:t>
      </w:r>
    </w:p>
    <w:p w:rsidR="00F43E1D" w:rsidRPr="00F43E1D"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g) Coadyuvar en el mantenimiento de la estadística criminal del Estado;</w:t>
      </w:r>
    </w:p>
    <w:p w:rsidR="00F43E1D" w:rsidRPr="00F43E1D"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h) Conocer de  las peticiones que sobre beneficios hagan los sentenciados con pena privativa de libertad y remitirlas al juez de ejecución para el procedimiento previsto por esta Ley, y</w:t>
      </w:r>
    </w:p>
    <w:p w:rsidR="00F43E1D" w:rsidRPr="002928AC" w:rsidRDefault="00F43E1D" w:rsidP="00516F33">
      <w:pPr>
        <w:tabs>
          <w:tab w:val="left" w:pos="8078"/>
          <w:tab w:val="left" w:pos="8789"/>
        </w:tabs>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Las demás que otras le</w:t>
      </w:r>
      <w:r w:rsidR="002928AC">
        <w:rPr>
          <w:rFonts w:ascii="Arial" w:eastAsia="Times New Roman" w:hAnsi="Arial" w:cs="Arial"/>
          <w:sz w:val="24"/>
          <w:szCs w:val="24"/>
          <w:lang w:eastAsia="es-ES"/>
        </w:rPr>
        <w:t xml:space="preserve">yes y reglamentos establezcan. </w:t>
      </w:r>
    </w:p>
    <w:p w:rsidR="002928AC" w:rsidRPr="00E00500" w:rsidRDefault="002928AC" w:rsidP="002928AC">
      <w:pPr>
        <w:spacing w:after="0" w:line="240" w:lineRule="auto"/>
        <w:jc w:val="both"/>
        <w:rPr>
          <w:rFonts w:ascii="Arial" w:hAnsi="Arial" w:cs="Arial"/>
          <w:b/>
          <w:bCs/>
          <w:sz w:val="20"/>
          <w:szCs w:val="20"/>
        </w:rPr>
      </w:pPr>
      <w:r w:rsidRPr="00E00500">
        <w:rPr>
          <w:rFonts w:ascii="Arial" w:hAnsi="Arial" w:cs="Arial"/>
          <w:b/>
          <w:bCs/>
          <w:sz w:val="20"/>
          <w:szCs w:val="20"/>
        </w:rPr>
        <w:t>NOTAS:</w:t>
      </w:r>
    </w:p>
    <w:p w:rsidR="00516F33" w:rsidRPr="00516F33" w:rsidRDefault="002928AC" w:rsidP="00516F33">
      <w:pPr>
        <w:tabs>
          <w:tab w:val="left" w:pos="8078"/>
          <w:tab w:val="left" w:pos="8789"/>
        </w:tabs>
        <w:spacing w:after="0" w:line="240" w:lineRule="auto"/>
        <w:jc w:val="both"/>
        <w:rPr>
          <w:rFonts w:ascii="Arial" w:hAnsi="Arial" w:cs="Arial"/>
          <w:sz w:val="20"/>
          <w:szCs w:val="20"/>
        </w:rPr>
      </w:pPr>
      <w:r w:rsidRPr="00E00500">
        <w:rPr>
          <w:rFonts w:ascii="Arial" w:hAnsi="Arial" w:cs="Arial"/>
          <w:b/>
          <w:bCs/>
          <w:sz w:val="20"/>
          <w:szCs w:val="20"/>
        </w:rPr>
        <w:t>REFORMA VIGENTE.-</w:t>
      </w:r>
      <w:r>
        <w:rPr>
          <w:rFonts w:ascii="Arial" w:hAnsi="Arial" w:cs="Arial"/>
          <w:sz w:val="20"/>
          <w:szCs w:val="20"/>
        </w:rPr>
        <w:t xml:space="preserve"> Reformados los incisos </w:t>
      </w:r>
      <w:r w:rsidR="00516F33">
        <w:rPr>
          <w:rFonts w:ascii="Arial" w:hAnsi="Arial" w:cs="Arial"/>
          <w:sz w:val="20"/>
          <w:szCs w:val="20"/>
        </w:rPr>
        <w:t>a), b),</w:t>
      </w:r>
      <w:r>
        <w:rPr>
          <w:rFonts w:ascii="Arial" w:hAnsi="Arial" w:cs="Arial"/>
          <w:sz w:val="20"/>
          <w:szCs w:val="20"/>
        </w:rPr>
        <w:t xml:space="preserve"> c) y d) de la fracción I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00516F33">
        <w:rPr>
          <w:rFonts w:ascii="Arial" w:hAnsi="Arial" w:cs="Arial"/>
          <w:b/>
          <w:sz w:val="20"/>
          <w:szCs w:val="20"/>
        </w:rPr>
        <w:t>n</w:t>
      </w:r>
      <w:r w:rsidRPr="00E00500">
        <w:rPr>
          <w:rFonts w:ascii="Arial" w:hAnsi="Arial" w:cs="Arial"/>
          <w:b/>
          <w:sz w:val="20"/>
          <w:szCs w:val="20"/>
        </w:rPr>
        <w:t>:</w:t>
      </w:r>
      <w:r w:rsidR="00516F33">
        <w:rPr>
          <w:rFonts w:ascii="Arial" w:hAnsi="Arial" w:cs="Arial"/>
          <w:b/>
          <w:sz w:val="20"/>
          <w:szCs w:val="20"/>
        </w:rPr>
        <w:t xml:space="preserve"> </w:t>
      </w:r>
      <w:r w:rsidR="00516F33" w:rsidRPr="00516F33">
        <w:rPr>
          <w:rFonts w:ascii="Arial" w:hAnsi="Arial" w:cs="Arial"/>
          <w:sz w:val="20"/>
          <w:szCs w:val="20"/>
        </w:rPr>
        <w:t>a) Realizar la evaluación de riesgos de cada imputado cuando esté detenido por el Ministerio Público antes de la audiencia de control de la detención.</w:t>
      </w:r>
    </w:p>
    <w:p w:rsidR="00516F33" w:rsidRPr="00516F33" w:rsidRDefault="00516F33" w:rsidP="00516F33">
      <w:pPr>
        <w:tabs>
          <w:tab w:val="left" w:pos="8078"/>
          <w:tab w:val="left" w:pos="8789"/>
        </w:tabs>
        <w:spacing w:after="0" w:line="240" w:lineRule="auto"/>
        <w:jc w:val="both"/>
        <w:rPr>
          <w:rFonts w:ascii="Arial" w:hAnsi="Arial" w:cs="Arial"/>
          <w:sz w:val="20"/>
          <w:szCs w:val="20"/>
        </w:rPr>
      </w:pPr>
      <w:r w:rsidRPr="00516F33">
        <w:rPr>
          <w:rFonts w:ascii="Arial" w:hAnsi="Arial" w:cs="Arial"/>
          <w:sz w:val="20"/>
          <w:szCs w:val="20"/>
        </w:rPr>
        <w:t>b) Proporcionar información necesaria al Ministerio Público y la Defensa sugiriendo la medida cautelar más apropiada basada en el análisis de factores, circunstancias y perfil de cada detenido;</w:t>
      </w:r>
    </w:p>
    <w:p w:rsidR="00516F33" w:rsidRPr="00516F33" w:rsidRDefault="00516F33" w:rsidP="00516F33">
      <w:pPr>
        <w:tabs>
          <w:tab w:val="left" w:pos="8078"/>
          <w:tab w:val="left" w:pos="8789"/>
        </w:tabs>
        <w:spacing w:after="0" w:line="240" w:lineRule="auto"/>
        <w:jc w:val="both"/>
        <w:rPr>
          <w:rFonts w:ascii="Arial" w:hAnsi="Arial" w:cs="Arial"/>
          <w:sz w:val="20"/>
          <w:szCs w:val="20"/>
        </w:rPr>
      </w:pPr>
      <w:r>
        <w:rPr>
          <w:rFonts w:ascii="Arial" w:hAnsi="Arial" w:cs="Arial"/>
          <w:sz w:val="20"/>
          <w:szCs w:val="20"/>
        </w:rPr>
        <w:lastRenderedPageBreak/>
        <w:t xml:space="preserve">c) </w:t>
      </w:r>
      <w:r w:rsidRPr="00516F33">
        <w:rPr>
          <w:rFonts w:ascii="Arial" w:hAnsi="Arial" w:cs="Arial"/>
          <w:sz w:val="20"/>
          <w:szCs w:val="20"/>
        </w:rPr>
        <w:t>Proporcionar a las partes la información necesaria para que éstas aporten los antecedentes necesarios a los jueces para que decidan sobre la necesidad de imponer, modificar, adicionar o extinguir medidas cautelares, de modo que el imputado cumpla con sus obligaciones procesales.</w:t>
      </w:r>
    </w:p>
    <w:p w:rsidR="00516F33" w:rsidRPr="00516F33" w:rsidRDefault="00516F33" w:rsidP="002928AC">
      <w:pPr>
        <w:tabs>
          <w:tab w:val="left" w:pos="8078"/>
          <w:tab w:val="left" w:pos="8789"/>
        </w:tabs>
        <w:spacing w:after="0" w:line="240" w:lineRule="auto"/>
        <w:jc w:val="both"/>
        <w:rPr>
          <w:rFonts w:ascii="Arial" w:hAnsi="Arial" w:cs="Arial"/>
          <w:sz w:val="20"/>
          <w:szCs w:val="20"/>
        </w:rPr>
      </w:pPr>
      <w:r w:rsidRPr="00516F33">
        <w:rPr>
          <w:rFonts w:ascii="Arial" w:hAnsi="Arial" w:cs="Arial"/>
          <w:sz w:val="20"/>
          <w:szCs w:val="20"/>
        </w:rPr>
        <w:t>d) Ejecutar las medidas cautelares de prisión preventiva, presentación periódica, en su caso, y localización electrónica;</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sz w:val="20"/>
          <w:szCs w:val="20"/>
          <w:lang w:val="es-ES_tradnl" w:eastAsia="es-ES"/>
        </w:rPr>
        <w:t xml:space="preserve">Reformados los párrafos primero y segundo, el inciso d) de la fracción III 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 xml:space="preserve">Antes decían: </w:t>
      </w:r>
      <w:r w:rsidRPr="00295B88">
        <w:rPr>
          <w:rFonts w:ascii="Arial" w:eastAsia="Times New Roman" w:hAnsi="Arial" w:cs="Arial"/>
          <w:bCs/>
          <w:sz w:val="20"/>
          <w:szCs w:val="20"/>
          <w:lang w:eastAsia="es-ES"/>
        </w:rPr>
        <w:t>De las facultades de la Subsecretaria:</w:t>
      </w:r>
    </w:p>
    <w:p w:rsidR="00F43E1D" w:rsidRPr="00295B88" w:rsidRDefault="00F43E1D" w:rsidP="00F43E1D">
      <w:pPr>
        <w:tabs>
          <w:tab w:val="left" w:pos="8078"/>
          <w:tab w:val="left" w:pos="8789"/>
        </w:tabs>
        <w:spacing w:after="0" w:line="240" w:lineRule="auto"/>
        <w:jc w:val="both"/>
        <w:rPr>
          <w:rFonts w:ascii="Arial" w:eastAsia="Times New Roman" w:hAnsi="Arial" w:cs="Arial"/>
          <w:bCs/>
          <w:sz w:val="20"/>
          <w:szCs w:val="20"/>
          <w:lang w:eastAsia="es-ES"/>
        </w:rPr>
      </w:pPr>
      <w:r w:rsidRPr="00295B88">
        <w:rPr>
          <w:rFonts w:ascii="Arial" w:eastAsia="Times New Roman" w:hAnsi="Arial" w:cs="Arial"/>
          <w:bCs/>
          <w:sz w:val="20"/>
          <w:szCs w:val="20"/>
          <w:lang w:eastAsia="es-ES"/>
        </w:rPr>
        <w:t>A la Subsecretaría de Reinserción Social  le corresponderá:</w:t>
      </w:r>
    </w:p>
    <w:p w:rsidR="00F43E1D" w:rsidRPr="00295B88" w:rsidRDefault="00F43E1D" w:rsidP="00F43E1D">
      <w:pPr>
        <w:tabs>
          <w:tab w:val="left" w:pos="8078"/>
          <w:tab w:val="left" w:pos="8789"/>
        </w:tabs>
        <w:spacing w:after="0" w:line="240" w:lineRule="auto"/>
        <w:jc w:val="both"/>
        <w:rPr>
          <w:rFonts w:ascii="Arial" w:eastAsia="Times New Roman" w:hAnsi="Arial" w:cs="Arial"/>
          <w:bCs/>
          <w:sz w:val="20"/>
          <w:szCs w:val="20"/>
          <w:lang w:eastAsia="es-ES"/>
        </w:rPr>
      </w:pPr>
      <w:r w:rsidRPr="00295B88">
        <w:rPr>
          <w:rFonts w:ascii="Arial" w:eastAsia="Times New Roman" w:hAnsi="Arial" w:cs="Arial"/>
          <w:bCs/>
          <w:sz w:val="20"/>
          <w:szCs w:val="20"/>
          <w:lang w:eastAsia="es-ES"/>
        </w:rPr>
        <w:t xml:space="preserve">d) Elaborar los proyectos y proponer al titular del Poder Ejecutivo, por conducto del Secretario de Seguridad Pública las disposiciones normativas en materia penitenciaria; vigilar el cumplimiento de </w:t>
      </w:r>
      <w:smartTag w:uri="urn:schemas-microsoft-com:office:smarttags" w:element="PersonName">
        <w:smartTagPr>
          <w:attr w:name="ProductID" w:val="la Ley"/>
        </w:smartTagPr>
        <w:r w:rsidRPr="00295B88">
          <w:rPr>
            <w:rFonts w:ascii="Arial" w:eastAsia="Times New Roman" w:hAnsi="Arial" w:cs="Arial"/>
            <w:bCs/>
            <w:sz w:val="20"/>
            <w:szCs w:val="20"/>
            <w:lang w:eastAsia="es-ES"/>
          </w:rPr>
          <w:t>la Ley</w:t>
        </w:r>
      </w:smartTag>
      <w:r w:rsidRPr="00295B88">
        <w:rPr>
          <w:rFonts w:ascii="Arial" w:eastAsia="Times New Roman" w:hAnsi="Arial" w:cs="Arial"/>
          <w:bCs/>
          <w:sz w:val="20"/>
          <w:szCs w:val="20"/>
          <w:lang w:eastAsia="es-ES"/>
        </w:rPr>
        <w:t xml:space="preserve">, su Reglamento y demás lineamientos de carácter interno de los establecimientos penitenciarios, con estricto apego al principio de no discriminación por género o de cualquier tipo y vigilar su exacta aplicación; </w:t>
      </w:r>
    </w:p>
    <w:p w:rsidR="00516F33" w:rsidRPr="00295B88" w:rsidRDefault="00516F33" w:rsidP="00516F33">
      <w:pPr>
        <w:spacing w:after="0" w:line="240" w:lineRule="auto"/>
        <w:jc w:val="both"/>
        <w:rPr>
          <w:rFonts w:ascii="Arial" w:eastAsia="Times New Roman" w:hAnsi="Arial" w:cs="Arial"/>
          <w:bCs/>
          <w:sz w:val="20"/>
          <w:szCs w:val="20"/>
          <w:lang w:eastAsia="es-ES"/>
        </w:rPr>
      </w:pPr>
      <w:r w:rsidRPr="00295B88">
        <w:rPr>
          <w:rFonts w:ascii="Arial" w:eastAsia="Times New Roman" w:hAnsi="Arial" w:cs="Arial"/>
          <w:b/>
          <w:bCs/>
          <w:sz w:val="20"/>
          <w:szCs w:val="20"/>
          <w:lang w:eastAsia="es-ES"/>
        </w:rPr>
        <w:t xml:space="preserve">REFORMA </w:t>
      </w:r>
      <w:r>
        <w:rPr>
          <w:rFonts w:ascii="Arial" w:eastAsia="Times New Roman" w:hAnsi="Arial" w:cs="Arial"/>
          <w:b/>
          <w:bCs/>
          <w:sz w:val="20"/>
          <w:szCs w:val="20"/>
          <w:lang w:eastAsia="es-ES"/>
        </w:rPr>
        <w:t xml:space="preserve">SIN </w:t>
      </w:r>
      <w:r w:rsidRPr="00295B88">
        <w:rPr>
          <w:rFonts w:ascii="Arial" w:eastAsia="Times New Roman" w:hAnsi="Arial" w:cs="Arial"/>
          <w:b/>
          <w:bCs/>
          <w:sz w:val="20"/>
          <w:szCs w:val="20"/>
          <w:lang w:eastAsia="es-ES"/>
        </w:rPr>
        <w:t>VIGEN</w:t>
      </w:r>
      <w:r>
        <w:rPr>
          <w:rFonts w:ascii="Arial" w:eastAsia="Times New Roman" w:hAnsi="Arial" w:cs="Arial"/>
          <w:b/>
          <w:bCs/>
          <w:sz w:val="20"/>
          <w:szCs w:val="20"/>
          <w:lang w:eastAsia="es-ES"/>
        </w:rPr>
        <w:t>CIA</w:t>
      </w:r>
      <w:r w:rsidRPr="00295B88">
        <w:rPr>
          <w:rFonts w:ascii="Arial" w:eastAsia="Times New Roman" w:hAnsi="Arial" w:cs="Arial"/>
          <w:b/>
          <w:bCs/>
          <w:sz w:val="20"/>
          <w:szCs w:val="20"/>
          <w:lang w:eastAsia="es-ES"/>
        </w:rPr>
        <w:t xml:space="preserve">.- </w:t>
      </w:r>
      <w:r w:rsidRPr="00295B88">
        <w:rPr>
          <w:rFonts w:ascii="Arial" w:eastAsia="Times New Roman" w:hAnsi="Arial" w:cs="Arial"/>
          <w:sz w:val="20"/>
          <w:szCs w:val="20"/>
          <w:lang w:val="es-ES_tradnl" w:eastAsia="es-ES"/>
        </w:rPr>
        <w:t xml:space="preserve">Reformado el inciso b) de la fracción I 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 xml:space="preserve">Antes decía: </w:t>
      </w:r>
    </w:p>
    <w:p w:rsidR="00516F33" w:rsidRPr="00295B88" w:rsidRDefault="00516F33" w:rsidP="00516F33">
      <w:pPr>
        <w:tabs>
          <w:tab w:val="left" w:pos="8078"/>
          <w:tab w:val="left" w:pos="8789"/>
        </w:tabs>
        <w:spacing w:after="0" w:line="240" w:lineRule="auto"/>
        <w:jc w:val="both"/>
        <w:rPr>
          <w:rFonts w:ascii="Arial" w:eastAsia="Times New Roman" w:hAnsi="Arial" w:cs="Arial"/>
          <w:bCs/>
          <w:sz w:val="20"/>
          <w:szCs w:val="20"/>
          <w:lang w:eastAsia="es-ES"/>
        </w:rPr>
      </w:pPr>
      <w:r w:rsidRPr="00295B88">
        <w:rPr>
          <w:rFonts w:ascii="Arial" w:eastAsia="Times New Roman" w:hAnsi="Arial" w:cs="Arial"/>
          <w:bCs/>
          <w:sz w:val="20"/>
          <w:szCs w:val="20"/>
          <w:lang w:eastAsia="es-ES"/>
        </w:rPr>
        <w:t>b) Proponer información necesaria al Ministerio Público y la Defensa  sugiriendo la medida cautelar más apropiada basada en el análisis de factores, circunstancias y perfil de cada detenido;</w:t>
      </w: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
          <w:bCs/>
          <w:sz w:val="24"/>
          <w:szCs w:val="24"/>
          <w:lang w:eastAsia="es-ES"/>
        </w:rPr>
        <w:t>Artículo *16.-</w:t>
      </w:r>
      <w:r w:rsidRPr="00F43E1D">
        <w:rPr>
          <w:rFonts w:ascii="Arial" w:eastAsia="Times New Roman" w:hAnsi="Arial" w:cs="Arial"/>
          <w:bCs/>
          <w:sz w:val="24"/>
          <w:szCs w:val="24"/>
          <w:lang w:eastAsia="es-ES"/>
        </w:rPr>
        <w:t xml:space="preserve"> De la competencia de la Unidad de Reinserción. </w:t>
      </w:r>
    </w:p>
    <w:p w:rsidR="008E23BB" w:rsidRDefault="008E23BB" w:rsidP="00F43E1D">
      <w:pPr>
        <w:tabs>
          <w:tab w:val="left" w:pos="8078"/>
          <w:tab w:val="left" w:pos="8789"/>
        </w:tabs>
        <w:spacing w:after="0" w:line="240" w:lineRule="auto"/>
        <w:jc w:val="both"/>
        <w:rPr>
          <w:rFonts w:ascii="Arial" w:eastAsia="Times New Roman" w:hAnsi="Arial" w:cs="Arial"/>
          <w:bCs/>
          <w:sz w:val="24"/>
          <w:szCs w:val="24"/>
          <w:lang w:eastAsia="es-ES"/>
        </w:rPr>
      </w:pPr>
    </w:p>
    <w:p w:rsidR="00E04C5F" w:rsidRDefault="00E04C5F" w:rsidP="00F43E1D">
      <w:pPr>
        <w:tabs>
          <w:tab w:val="left" w:pos="8078"/>
          <w:tab w:val="left" w:pos="8789"/>
        </w:tabs>
        <w:spacing w:after="0" w:line="240" w:lineRule="auto"/>
        <w:jc w:val="both"/>
        <w:rPr>
          <w:rFonts w:ascii="Arial" w:eastAsia="Times New Roman" w:hAnsi="Arial" w:cs="Arial"/>
          <w:bCs/>
          <w:sz w:val="24"/>
          <w:szCs w:val="24"/>
          <w:lang w:eastAsia="es-ES"/>
        </w:rPr>
      </w:pPr>
      <w:r w:rsidRPr="00E04C5F">
        <w:rPr>
          <w:rFonts w:ascii="Arial" w:eastAsia="Times New Roman" w:hAnsi="Arial" w:cs="Arial"/>
          <w:bCs/>
          <w:sz w:val="24"/>
          <w:szCs w:val="24"/>
          <w:lang w:eastAsia="es-ES"/>
        </w:rPr>
        <w:t>La Unidad de Reinserción informará al Ministerio Público sobre la ejecución de la medida cautelar impuesta o de las condiciones a cumplir durante la suspensión del proceso condicional a prueba, y solicitará la intervención de la policía para el cumplimiento de la medida  cuando el Juez ordene la intervención cuerpos policiales para la supervisión.</w:t>
      </w:r>
    </w:p>
    <w:p w:rsidR="00E04C5F" w:rsidRPr="00F43E1D" w:rsidRDefault="00E04C5F"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516F33"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información al respecto deberá incluirse a la carpeta de investigación p</w:t>
      </w:r>
      <w:r w:rsidR="00516F33">
        <w:rPr>
          <w:rFonts w:ascii="Arial" w:eastAsia="Times New Roman" w:hAnsi="Arial" w:cs="Arial"/>
          <w:sz w:val="24"/>
          <w:szCs w:val="24"/>
          <w:lang w:eastAsia="es-ES"/>
        </w:rPr>
        <w:t>ara conocimiento de la defensa.</w:t>
      </w:r>
    </w:p>
    <w:p w:rsidR="00516F33" w:rsidRPr="00E00500" w:rsidRDefault="00516F33" w:rsidP="00516F33">
      <w:pPr>
        <w:spacing w:after="0" w:line="240" w:lineRule="auto"/>
        <w:jc w:val="both"/>
        <w:rPr>
          <w:rFonts w:ascii="Arial" w:hAnsi="Arial" w:cs="Arial"/>
          <w:b/>
          <w:bCs/>
          <w:sz w:val="20"/>
          <w:szCs w:val="20"/>
        </w:rPr>
      </w:pPr>
      <w:r w:rsidRPr="00E00500">
        <w:rPr>
          <w:rFonts w:ascii="Arial" w:hAnsi="Arial" w:cs="Arial"/>
          <w:b/>
          <w:bCs/>
          <w:sz w:val="20"/>
          <w:szCs w:val="20"/>
        </w:rPr>
        <w:t>NOTAS:</w:t>
      </w:r>
    </w:p>
    <w:p w:rsidR="00516F33" w:rsidRPr="00E04C5F" w:rsidRDefault="00516F33" w:rsidP="00516F33">
      <w:pPr>
        <w:tabs>
          <w:tab w:val="left" w:pos="8078"/>
          <w:tab w:val="left" w:pos="8789"/>
        </w:tabs>
        <w:spacing w:after="0" w:line="240" w:lineRule="auto"/>
        <w:jc w:val="both"/>
        <w:rPr>
          <w:rFonts w:ascii="Arial" w:eastAsia="Times New Roman" w:hAnsi="Arial" w:cs="Arial"/>
          <w:bCs/>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Reformado el párrafo segundo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00E04C5F" w:rsidRPr="00E04C5F">
        <w:rPr>
          <w:rFonts w:ascii="Arial" w:eastAsia="Times New Roman" w:hAnsi="Arial" w:cs="Arial"/>
          <w:bCs/>
          <w:sz w:val="24"/>
          <w:szCs w:val="24"/>
          <w:lang w:eastAsia="es-ES"/>
        </w:rPr>
        <w:t xml:space="preserve"> </w:t>
      </w:r>
      <w:r w:rsidR="00E04C5F" w:rsidRPr="00E04C5F">
        <w:rPr>
          <w:rFonts w:ascii="Arial" w:eastAsia="Times New Roman" w:hAnsi="Arial" w:cs="Arial"/>
          <w:bCs/>
          <w:sz w:val="20"/>
          <w:szCs w:val="20"/>
          <w:lang w:eastAsia="es-ES"/>
        </w:rPr>
        <w:t>La Unidad de Reinserción informará al Ministerio Público sobre la ejecución de la medida cautelar impuesta o de las condiciones a cumplir durante la suspensión del proceso condicional a prueba, y solicitará la intervención de la policía para el cumplimiento de la medida.</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Reformado </w:t>
      </w:r>
      <w:r w:rsidR="00E04C5F">
        <w:rPr>
          <w:rFonts w:ascii="Arial" w:eastAsia="Times New Roman" w:hAnsi="Arial" w:cs="Arial"/>
          <w:bCs/>
          <w:sz w:val="20"/>
          <w:szCs w:val="20"/>
          <w:lang w:eastAsia="es-ES"/>
        </w:rPr>
        <w:t>e</w:t>
      </w:r>
      <w:r w:rsidRPr="00295B88">
        <w:rPr>
          <w:rFonts w:ascii="Arial" w:eastAsia="Times New Roman" w:hAnsi="Arial" w:cs="Arial"/>
          <w:bCs/>
          <w:sz w:val="20"/>
          <w:szCs w:val="20"/>
          <w:lang w:eastAsia="es-ES"/>
        </w:rPr>
        <w:t xml:space="preserve">l párrafo primero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decían:</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De la competencia de la Subsecretaría.</w:t>
      </w:r>
    </w:p>
    <w:p w:rsidR="00E04C5F" w:rsidRPr="00295B88" w:rsidRDefault="00E04C5F" w:rsidP="00E04C5F">
      <w:pPr>
        <w:spacing w:after="0" w:line="240" w:lineRule="auto"/>
        <w:jc w:val="both"/>
        <w:rPr>
          <w:rFonts w:ascii="Arial" w:eastAsia="Times New Roman" w:hAnsi="Arial" w:cs="Arial"/>
          <w:sz w:val="20"/>
          <w:szCs w:val="20"/>
          <w:lang w:eastAsia="es-ES"/>
        </w:rPr>
      </w:pPr>
      <w:r w:rsidRPr="00295B88">
        <w:rPr>
          <w:rFonts w:ascii="Arial" w:eastAsia="Times New Roman" w:hAnsi="Arial" w:cs="Arial"/>
          <w:b/>
          <w:bCs/>
          <w:sz w:val="20"/>
          <w:szCs w:val="20"/>
          <w:lang w:eastAsia="es-ES"/>
        </w:rPr>
        <w:lastRenderedPageBreak/>
        <w:t xml:space="preserve">REFORMA </w:t>
      </w:r>
      <w:r>
        <w:rPr>
          <w:rFonts w:ascii="Arial" w:eastAsia="Times New Roman" w:hAnsi="Arial" w:cs="Arial"/>
          <w:b/>
          <w:bCs/>
          <w:sz w:val="20"/>
          <w:szCs w:val="20"/>
          <w:lang w:eastAsia="es-ES"/>
        </w:rPr>
        <w:t xml:space="preserve">SIN </w:t>
      </w:r>
      <w:r w:rsidRPr="00295B88">
        <w:rPr>
          <w:rFonts w:ascii="Arial" w:eastAsia="Times New Roman" w:hAnsi="Arial" w:cs="Arial"/>
          <w:b/>
          <w:bCs/>
          <w:sz w:val="20"/>
          <w:szCs w:val="20"/>
          <w:lang w:eastAsia="es-ES"/>
        </w:rPr>
        <w:t>VIGEN</w:t>
      </w:r>
      <w:r>
        <w:rPr>
          <w:rFonts w:ascii="Arial" w:eastAsia="Times New Roman" w:hAnsi="Arial" w:cs="Arial"/>
          <w:b/>
          <w:bCs/>
          <w:sz w:val="20"/>
          <w:szCs w:val="20"/>
          <w:lang w:eastAsia="es-ES"/>
        </w:rPr>
        <w:t>CIA</w:t>
      </w:r>
      <w:r w:rsidRPr="00295B88">
        <w:rPr>
          <w:rFonts w:ascii="Arial" w:eastAsia="Times New Roman" w:hAnsi="Arial" w:cs="Arial"/>
          <w:b/>
          <w:bCs/>
          <w:sz w:val="20"/>
          <w:szCs w:val="20"/>
          <w:lang w:eastAsia="es-ES"/>
        </w:rPr>
        <w:t xml:space="preserve">.- </w:t>
      </w:r>
      <w:r w:rsidRPr="00295B88">
        <w:rPr>
          <w:rFonts w:ascii="Arial" w:eastAsia="Times New Roman" w:hAnsi="Arial" w:cs="Arial"/>
          <w:bCs/>
          <w:sz w:val="20"/>
          <w:szCs w:val="20"/>
          <w:lang w:eastAsia="es-ES"/>
        </w:rPr>
        <w:t xml:space="preserve">Reformado </w:t>
      </w:r>
      <w:r>
        <w:rPr>
          <w:rFonts w:ascii="Arial" w:eastAsia="Times New Roman" w:hAnsi="Arial" w:cs="Arial"/>
          <w:bCs/>
          <w:sz w:val="20"/>
          <w:szCs w:val="20"/>
          <w:lang w:eastAsia="es-ES"/>
        </w:rPr>
        <w:t xml:space="preserve">el </w:t>
      </w:r>
      <w:r w:rsidRPr="00295B88">
        <w:rPr>
          <w:rFonts w:ascii="Arial" w:eastAsia="Times New Roman" w:hAnsi="Arial" w:cs="Arial"/>
          <w:bCs/>
          <w:sz w:val="20"/>
          <w:szCs w:val="20"/>
          <w:lang w:eastAsia="es-ES"/>
        </w:rPr>
        <w:t xml:space="preserve">párrafo primero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La Subsecretaría informará al Ministerio Público sobre la ejecución de la medida cautelar impuesta o de las condiciones a cumplir durante la suspensión del proceso condicional a prueba, y solicitará la intervención de la policía para el cumplimiento de la medida.</w:t>
      </w:r>
    </w:p>
    <w:p w:rsidR="00F43E1D" w:rsidRPr="00F43E1D" w:rsidRDefault="00F43E1D" w:rsidP="00F43E1D">
      <w:pPr>
        <w:tabs>
          <w:tab w:val="left" w:pos="8078"/>
          <w:tab w:val="left" w:pos="8789"/>
        </w:tabs>
        <w:spacing w:after="0" w:line="240" w:lineRule="auto"/>
        <w:jc w:val="both"/>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bCs/>
          <w:sz w:val="24"/>
          <w:szCs w:val="24"/>
          <w:lang w:eastAsia="es-ES"/>
        </w:rPr>
        <w:t>Artículo *17.-</w:t>
      </w:r>
      <w:r w:rsidRPr="00F43E1D">
        <w:rPr>
          <w:rFonts w:ascii="Arial" w:eastAsia="Times New Roman" w:hAnsi="Arial" w:cs="Arial"/>
          <w:bCs/>
          <w:sz w:val="24"/>
          <w:szCs w:val="24"/>
          <w:lang w:eastAsia="es-ES"/>
        </w:rPr>
        <w:t xml:space="preserve"> </w:t>
      </w:r>
      <w:r w:rsidRPr="00F43E1D">
        <w:rPr>
          <w:rFonts w:ascii="Arial" w:eastAsia="Times New Roman" w:hAnsi="Arial" w:cs="Arial"/>
          <w:sz w:val="24"/>
          <w:szCs w:val="24"/>
          <w:lang w:eastAsia="es-ES"/>
        </w:rPr>
        <w:t>De la vigilancia y ejecución de la pena o medida impuesta en procedimiento abreviado.</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Cuando el Juez de Control dicte sentencia en procedimiento abreviado que resulte condenatoria para el acusado, la Unidad de Reinserción tendrá a su cargo la vigilancia de la ejecución de las penas o medidas de seguridad impuestas en la resolución. </w:t>
      </w:r>
    </w:p>
    <w:p w:rsidR="00295B88" w:rsidRPr="00F43E1D" w:rsidRDefault="00295B88"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Si la sentencia en procedimiento abreviado resulta absolutoria para el imputado, el propio Juez de Control remitirá su resolución a la Unidad de Reinserción, para que se ejecute la revocación de las medidas cautelares impuestas, en su caso.</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REFORMA VIGENTE</w:t>
      </w:r>
      <w:r w:rsidRPr="00295B88">
        <w:rPr>
          <w:rFonts w:ascii="Arial" w:eastAsia="Times New Roman" w:hAnsi="Arial" w:cs="Arial"/>
          <w:bCs/>
          <w:sz w:val="20"/>
          <w:szCs w:val="20"/>
          <w:lang w:eastAsia="es-ES"/>
        </w:rPr>
        <w:t xml:space="preserve">.- Reformados los párrafos segundo y tercero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decían:</w:t>
      </w:r>
      <w:r w:rsidRPr="00295B88">
        <w:rPr>
          <w:rFonts w:ascii="Arial" w:hAnsi="Arial" w:cs="Arial"/>
          <w:sz w:val="20"/>
          <w:szCs w:val="20"/>
        </w:rPr>
        <w:t xml:space="preserve"> </w:t>
      </w:r>
      <w:r w:rsidRPr="00295B88">
        <w:rPr>
          <w:rFonts w:ascii="Arial" w:eastAsia="Times New Roman" w:hAnsi="Arial" w:cs="Arial"/>
          <w:sz w:val="20"/>
          <w:szCs w:val="20"/>
          <w:lang w:val="es-ES_tradnl" w:eastAsia="es-ES"/>
        </w:rPr>
        <w:t>Cuando el Juez de Control dicte sentencia en procedimiento abreviado que resulte condenatoria para el acusado, la Subsecretaría tendrá a su cargo la vigilancia de la ejecución de las penas o medidas de seguridad impuestas en la resolución.</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sz w:val="20"/>
          <w:szCs w:val="20"/>
          <w:lang w:val="es-ES_tradnl" w:eastAsia="es-ES"/>
        </w:rPr>
        <w:t>Si la sentencia en procedimiento abreviado resulta absolutoria para el imputado, el propio Juez de Control remitirá su resolución a la Subsecretaría, para que se ejecute la revocación de las medidas cautelares impuestas, en su caso.</w:t>
      </w:r>
    </w:p>
    <w:p w:rsidR="00F43E1D" w:rsidRPr="00295B88" w:rsidRDefault="00F43E1D" w:rsidP="00F43E1D">
      <w:pPr>
        <w:tabs>
          <w:tab w:val="left" w:pos="8078"/>
          <w:tab w:val="left" w:pos="8789"/>
        </w:tabs>
        <w:spacing w:after="0" w:line="240" w:lineRule="auto"/>
        <w:rPr>
          <w:rFonts w:ascii="Arial" w:eastAsia="Times New Roman" w:hAnsi="Arial" w:cs="Arial"/>
          <w:b/>
          <w:sz w:val="20"/>
          <w:szCs w:val="20"/>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CUARTO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AUTORIDADES AUXILIARES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autoSpaceDE w:val="0"/>
        <w:autoSpaceDN w:val="0"/>
        <w:adjustRightInd w:val="0"/>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*18.-</w:t>
      </w:r>
      <w:r w:rsidRPr="00F43E1D">
        <w:rPr>
          <w:rFonts w:ascii="Arial" w:eastAsia="Times New Roman" w:hAnsi="Arial" w:cs="Arial"/>
          <w:sz w:val="24"/>
          <w:szCs w:val="24"/>
          <w:lang w:eastAsia="es-ES"/>
        </w:rPr>
        <w:t xml:space="preserve"> De las autoridades auxiliares.</w:t>
      </w:r>
    </w:p>
    <w:p w:rsidR="00C369DF" w:rsidRPr="00F43E1D" w:rsidRDefault="00C369DF" w:rsidP="00F43E1D">
      <w:pPr>
        <w:tabs>
          <w:tab w:val="left" w:pos="8078"/>
          <w:tab w:val="left" w:pos="8789"/>
        </w:tabs>
        <w:autoSpaceDE w:val="0"/>
        <w:autoSpaceDN w:val="0"/>
        <w:adjustRightInd w:val="0"/>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autoSpaceDE w:val="0"/>
        <w:autoSpaceDN w:val="0"/>
        <w:adjustRightInd w:val="0"/>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Las autoridades auxiliares en materia de reinserción social deberán de coordinarse con la Unidad de Reinserción y el Poder Judicial a efecto de brindar auxilio en la ejecución de las medidas de seguridad y sanciones, en sus respectivos ámbitos de competencia y de conformidad con lo que establezca la presente Ley y su Reglamento. Serán autoridades auxiliares las siguientes: </w:t>
      </w:r>
    </w:p>
    <w:p w:rsidR="00295B88" w:rsidRPr="00F43E1D" w:rsidRDefault="00295B88" w:rsidP="00F43E1D">
      <w:pPr>
        <w:tabs>
          <w:tab w:val="left" w:pos="8078"/>
          <w:tab w:val="left" w:pos="8789"/>
        </w:tabs>
        <w:autoSpaceDE w:val="0"/>
        <w:autoSpaceDN w:val="0"/>
        <w:adjustRightInd w:val="0"/>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autoSpaceDE w:val="0"/>
        <w:autoSpaceDN w:val="0"/>
        <w:adjustRightInd w:val="0"/>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La Secretaría de Hacienda;</w:t>
      </w:r>
    </w:p>
    <w:p w:rsidR="00F43E1D" w:rsidRPr="00F43E1D" w:rsidRDefault="00F43E1D" w:rsidP="00F43E1D">
      <w:pPr>
        <w:tabs>
          <w:tab w:val="left" w:pos="8078"/>
          <w:tab w:val="left" w:pos="8789"/>
        </w:tabs>
        <w:autoSpaceDE w:val="0"/>
        <w:autoSpaceDN w:val="0"/>
        <w:adjustRightInd w:val="0"/>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 xml:space="preserve">II.   </w:t>
      </w:r>
      <w:smartTag w:uri="urn:schemas-microsoft-com:office:smarttags" w:element="PersonName">
        <w:smartTagPr>
          <w:attr w:name="ProductID" w:val="la Secretar￭a"/>
        </w:smartTagPr>
        <w:r w:rsidRPr="00F43E1D">
          <w:rPr>
            <w:rFonts w:ascii="Arial" w:eastAsia="Times New Roman" w:hAnsi="Arial" w:cs="Arial"/>
            <w:sz w:val="24"/>
            <w:szCs w:val="24"/>
            <w:lang w:eastAsia="es-ES"/>
          </w:rPr>
          <w:t>La Secretaría</w:t>
        </w:r>
      </w:smartTag>
      <w:r w:rsidRPr="00F43E1D">
        <w:rPr>
          <w:rFonts w:ascii="Arial" w:eastAsia="Times New Roman" w:hAnsi="Arial" w:cs="Arial"/>
          <w:sz w:val="24"/>
          <w:szCs w:val="24"/>
          <w:lang w:eastAsia="es-ES"/>
        </w:rPr>
        <w:t xml:space="preserve"> de Gobierno;</w:t>
      </w:r>
    </w:p>
    <w:p w:rsidR="00F43E1D" w:rsidRPr="00F43E1D" w:rsidRDefault="00F43E1D" w:rsidP="00F43E1D">
      <w:pPr>
        <w:tabs>
          <w:tab w:val="left" w:pos="8078"/>
          <w:tab w:val="left" w:pos="8789"/>
        </w:tabs>
        <w:autoSpaceDE w:val="0"/>
        <w:autoSpaceDN w:val="0"/>
        <w:adjustRightInd w:val="0"/>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La Secretaría del Trabajo;</w:t>
      </w:r>
    </w:p>
    <w:p w:rsidR="00BD3DC0" w:rsidRDefault="00BD3DC0" w:rsidP="00F43E1D">
      <w:pPr>
        <w:tabs>
          <w:tab w:val="left" w:pos="8078"/>
          <w:tab w:val="left" w:pos="8789"/>
        </w:tabs>
        <w:autoSpaceDE w:val="0"/>
        <w:autoSpaceDN w:val="0"/>
        <w:adjustRightInd w:val="0"/>
        <w:spacing w:after="0" w:line="240" w:lineRule="auto"/>
        <w:ind w:left="284"/>
        <w:jc w:val="both"/>
        <w:rPr>
          <w:rFonts w:ascii="Arial" w:eastAsia="Times New Roman" w:hAnsi="Arial" w:cs="Arial"/>
          <w:sz w:val="24"/>
          <w:szCs w:val="24"/>
          <w:lang w:eastAsia="es-ES"/>
        </w:rPr>
      </w:pPr>
      <w:r w:rsidRPr="00BD3DC0">
        <w:rPr>
          <w:rFonts w:ascii="Arial" w:eastAsia="Times New Roman" w:hAnsi="Arial" w:cs="Arial"/>
          <w:sz w:val="24"/>
          <w:szCs w:val="24"/>
          <w:lang w:eastAsia="es-ES"/>
        </w:rPr>
        <w:t>IV. El Comisionado Estatal de Seguridad Pública;</w:t>
      </w:r>
    </w:p>
    <w:p w:rsidR="00F43E1D" w:rsidRPr="00F43E1D" w:rsidRDefault="00F43E1D" w:rsidP="00F43E1D">
      <w:pPr>
        <w:tabs>
          <w:tab w:val="left" w:pos="8078"/>
          <w:tab w:val="left" w:pos="8789"/>
        </w:tabs>
        <w:autoSpaceDE w:val="0"/>
        <w:autoSpaceDN w:val="0"/>
        <w:adjustRightInd w:val="0"/>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V.   Los cuerpos policiales en el Estado;</w:t>
      </w:r>
    </w:p>
    <w:p w:rsidR="00F43E1D" w:rsidRPr="00F43E1D" w:rsidRDefault="00F43E1D" w:rsidP="00F43E1D">
      <w:pPr>
        <w:tabs>
          <w:tab w:val="left" w:pos="8078"/>
          <w:tab w:val="left" w:pos="8789"/>
        </w:tabs>
        <w:autoSpaceDE w:val="0"/>
        <w:autoSpaceDN w:val="0"/>
        <w:adjustRightInd w:val="0"/>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VI.  </w:t>
      </w:r>
      <w:smartTag w:uri="urn:schemas-microsoft-com:office:smarttags" w:element="PersonName">
        <w:smartTagPr>
          <w:attr w:name="ProductID" w:val="la Secretar￭a"/>
        </w:smartTagPr>
        <w:r w:rsidRPr="00F43E1D">
          <w:rPr>
            <w:rFonts w:ascii="Arial" w:eastAsia="Times New Roman" w:hAnsi="Arial" w:cs="Arial"/>
            <w:sz w:val="24"/>
            <w:szCs w:val="24"/>
            <w:lang w:eastAsia="es-ES"/>
          </w:rPr>
          <w:t>La Secretaría</w:t>
        </w:r>
      </w:smartTag>
      <w:r w:rsidRPr="00F43E1D">
        <w:rPr>
          <w:rFonts w:ascii="Arial" w:eastAsia="Times New Roman" w:hAnsi="Arial" w:cs="Arial"/>
          <w:sz w:val="24"/>
          <w:szCs w:val="24"/>
          <w:lang w:eastAsia="es-ES"/>
        </w:rPr>
        <w:t xml:space="preserve"> de Salud;</w:t>
      </w:r>
    </w:p>
    <w:p w:rsidR="00F43E1D" w:rsidRPr="00F43E1D" w:rsidRDefault="00F43E1D" w:rsidP="00F43E1D">
      <w:pPr>
        <w:tabs>
          <w:tab w:val="left" w:pos="8078"/>
          <w:tab w:val="left" w:pos="8789"/>
        </w:tabs>
        <w:autoSpaceDE w:val="0"/>
        <w:autoSpaceDN w:val="0"/>
        <w:adjustRightInd w:val="0"/>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VII. </w:t>
      </w:r>
      <w:smartTag w:uri="urn:schemas-microsoft-com:office:smarttags" w:element="PersonName">
        <w:smartTagPr>
          <w:attr w:name="ProductID" w:val="la Secretar￭a"/>
        </w:smartTagPr>
        <w:r w:rsidRPr="00F43E1D">
          <w:rPr>
            <w:rFonts w:ascii="Arial" w:eastAsia="Times New Roman" w:hAnsi="Arial" w:cs="Arial"/>
            <w:sz w:val="24"/>
            <w:szCs w:val="24"/>
            <w:lang w:eastAsia="es-ES"/>
          </w:rPr>
          <w:t>La Secretaría</w:t>
        </w:r>
      </w:smartTag>
      <w:r w:rsidRPr="00F43E1D">
        <w:rPr>
          <w:rFonts w:ascii="Arial" w:eastAsia="Times New Roman" w:hAnsi="Arial" w:cs="Arial"/>
          <w:sz w:val="24"/>
          <w:szCs w:val="24"/>
          <w:lang w:eastAsia="es-ES"/>
        </w:rPr>
        <w:t xml:space="preserve"> de Educación,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VIII. La Secretaría de Desarrollo Social.</w:t>
      </w:r>
    </w:p>
    <w:p w:rsidR="00F43E1D"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BD3DC0" w:rsidRPr="00BD3DC0" w:rsidRDefault="00BD3DC0" w:rsidP="00BD3DC0">
      <w:pPr>
        <w:tabs>
          <w:tab w:val="left" w:pos="1014"/>
        </w:tabs>
        <w:spacing w:after="0" w:line="240" w:lineRule="auto"/>
        <w:jc w:val="both"/>
        <w:rPr>
          <w:rFonts w:ascii="Arial" w:eastAsia="Times New Roman" w:hAnsi="Arial" w:cs="Arial"/>
          <w:bCs/>
          <w:spacing w:val="-4"/>
          <w:sz w:val="20"/>
          <w:szCs w:val="20"/>
          <w:lang w:eastAsia="es-ES"/>
        </w:rPr>
      </w:pPr>
      <w:r w:rsidRPr="00295B88">
        <w:rPr>
          <w:rFonts w:ascii="Arial" w:eastAsia="Times New Roman" w:hAnsi="Arial" w:cs="Arial"/>
          <w:b/>
          <w:bCs/>
          <w:sz w:val="20"/>
          <w:szCs w:val="20"/>
          <w:lang w:eastAsia="es-ES"/>
        </w:rPr>
        <w:t xml:space="preserve">REFORMA VIGENTE.- </w:t>
      </w:r>
      <w:r w:rsidRPr="00BD3DC0">
        <w:rPr>
          <w:rFonts w:ascii="Arial" w:eastAsia="Times New Roman" w:hAnsi="Arial" w:cs="Arial"/>
          <w:bCs/>
          <w:sz w:val="20"/>
          <w:szCs w:val="20"/>
          <w:lang w:eastAsia="es-ES"/>
        </w:rPr>
        <w:t>Reformada la fracción IV</w:t>
      </w:r>
      <w:r>
        <w:rPr>
          <w:rFonts w:ascii="Arial" w:eastAsia="Times New Roman" w:hAnsi="Arial" w:cs="Arial"/>
          <w:b/>
          <w:bCs/>
          <w:sz w:val="20"/>
          <w:szCs w:val="20"/>
          <w:lang w:eastAsia="es-ES"/>
        </w:rPr>
        <w:t xml:space="preserve"> </w:t>
      </w:r>
      <w:r>
        <w:rPr>
          <w:rFonts w:ascii="Arial" w:eastAsia="Times New Roman" w:hAnsi="Arial" w:cs="Arial"/>
          <w:bCs/>
          <w:spacing w:val="-4"/>
          <w:sz w:val="20"/>
          <w:szCs w:val="20"/>
          <w:lang w:eastAsia="es-ES"/>
        </w:rPr>
        <w:t xml:space="preserve">por artículo Décimo Tercero del Decreto No. 1310,  publicado en el Periódico Oficial “Tierra y Libertad” No. 5172 de fecha 2014/03/26. Vigencia 2014/03/27. </w:t>
      </w:r>
      <w:r w:rsidRPr="00BD3DC0">
        <w:rPr>
          <w:rFonts w:ascii="Arial" w:eastAsia="Times New Roman" w:hAnsi="Arial" w:cs="Arial"/>
          <w:b/>
          <w:bCs/>
          <w:spacing w:val="-4"/>
          <w:sz w:val="20"/>
          <w:szCs w:val="20"/>
          <w:lang w:eastAsia="es-ES"/>
        </w:rPr>
        <w:t>Antes decía:</w:t>
      </w:r>
      <w:r>
        <w:rPr>
          <w:rFonts w:ascii="Arial" w:eastAsia="Times New Roman" w:hAnsi="Arial" w:cs="Arial"/>
          <w:bCs/>
          <w:spacing w:val="-4"/>
          <w:sz w:val="20"/>
          <w:szCs w:val="20"/>
          <w:lang w:eastAsia="es-ES"/>
        </w:rPr>
        <w:t xml:space="preserve"> </w:t>
      </w:r>
      <w:r w:rsidRPr="00BD3DC0">
        <w:rPr>
          <w:rFonts w:ascii="Arial" w:eastAsia="Times New Roman" w:hAnsi="Arial" w:cs="Arial"/>
          <w:bCs/>
          <w:spacing w:val="-4"/>
          <w:sz w:val="20"/>
          <w:szCs w:val="20"/>
          <w:lang w:eastAsia="es-ES"/>
        </w:rPr>
        <w:t>IV.  La Secretaría de Seguridad Pública;</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Reformado el párrafo segundo y las fracciones I, III y VIII</w:t>
      </w:r>
      <w:r w:rsidRPr="00295B88">
        <w:rPr>
          <w:rFonts w:ascii="Arial" w:eastAsia="Times New Roman" w:hAnsi="Arial" w:cs="Arial"/>
          <w:b/>
          <w:bCs/>
          <w:sz w:val="20"/>
          <w:szCs w:val="20"/>
          <w:lang w:eastAsia="es-ES"/>
        </w:rPr>
        <w:t xml:space="preserve">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decían:</w:t>
      </w:r>
      <w:r w:rsidRPr="00295B88">
        <w:rPr>
          <w:rFonts w:ascii="Arial" w:eastAsia="Times New Roman" w:hAnsi="Arial" w:cs="Arial"/>
          <w:sz w:val="20"/>
          <w:szCs w:val="20"/>
          <w:lang w:val="es-ES_tradnl" w:eastAsia="es-ES"/>
        </w:rPr>
        <w:t xml:space="preserve"> Las autoridades auxiliares en materia de reinserción social deberán de coordinarse con la subsecretaría y el poder judicial a efecto de brindar auxilio en la ejecución de las medidas de seguridad y sanciones, en sus respectivos ámbitos de competencia y de conformidad con lo que establezca la presente Ley y su Reglamento. Serán autoridades auxiliares las siguientes:</w:t>
      </w:r>
    </w:p>
    <w:p w:rsidR="00F43E1D" w:rsidRPr="00295B88" w:rsidRDefault="00F43E1D" w:rsidP="00F43E1D">
      <w:pPr>
        <w:tabs>
          <w:tab w:val="left" w:pos="8078"/>
          <w:tab w:val="left" w:pos="8789"/>
        </w:tabs>
        <w:spacing w:after="0" w:line="240" w:lineRule="auto"/>
        <w:rPr>
          <w:rFonts w:ascii="Arial" w:eastAsia="Times New Roman" w:hAnsi="Arial" w:cs="Arial"/>
          <w:bCs/>
          <w:sz w:val="20"/>
          <w:szCs w:val="20"/>
          <w:lang w:eastAsia="es-ES"/>
        </w:rPr>
      </w:pPr>
      <w:r w:rsidRPr="00295B88">
        <w:rPr>
          <w:rFonts w:ascii="Arial" w:eastAsia="Times New Roman" w:hAnsi="Arial" w:cs="Arial"/>
          <w:bCs/>
          <w:sz w:val="20"/>
          <w:szCs w:val="20"/>
          <w:lang w:eastAsia="es-ES"/>
        </w:rPr>
        <w:t>I. La Secretaría de Finanzas y Planeación;</w:t>
      </w:r>
    </w:p>
    <w:p w:rsidR="00F43E1D" w:rsidRPr="00295B88" w:rsidRDefault="00F43E1D" w:rsidP="00F43E1D">
      <w:pPr>
        <w:tabs>
          <w:tab w:val="left" w:pos="8078"/>
          <w:tab w:val="left" w:pos="8789"/>
        </w:tabs>
        <w:spacing w:after="0" w:line="240" w:lineRule="auto"/>
        <w:rPr>
          <w:rFonts w:ascii="Arial" w:eastAsia="Times New Roman" w:hAnsi="Arial" w:cs="Arial"/>
          <w:bCs/>
          <w:sz w:val="20"/>
          <w:szCs w:val="20"/>
          <w:lang w:eastAsia="es-ES"/>
        </w:rPr>
      </w:pPr>
      <w:r w:rsidRPr="00295B88">
        <w:rPr>
          <w:rFonts w:ascii="Arial" w:eastAsia="Times New Roman" w:hAnsi="Arial" w:cs="Arial"/>
          <w:bCs/>
          <w:sz w:val="20"/>
          <w:szCs w:val="20"/>
          <w:lang w:eastAsia="es-ES"/>
        </w:rPr>
        <w:t>III.  La Secretaría del Trabajo y Productividad;</w:t>
      </w:r>
    </w:p>
    <w:p w:rsidR="00F43E1D" w:rsidRPr="00295B88" w:rsidRDefault="00F43E1D" w:rsidP="00F43E1D">
      <w:pPr>
        <w:tabs>
          <w:tab w:val="left" w:pos="8078"/>
          <w:tab w:val="left" w:pos="8789"/>
        </w:tabs>
        <w:spacing w:after="0" w:line="240" w:lineRule="auto"/>
        <w:rPr>
          <w:rFonts w:ascii="Arial" w:eastAsia="Times New Roman" w:hAnsi="Arial" w:cs="Arial"/>
          <w:bCs/>
          <w:sz w:val="20"/>
          <w:szCs w:val="20"/>
          <w:lang w:eastAsia="es-ES"/>
        </w:rPr>
      </w:pPr>
      <w:r w:rsidRPr="00295B88">
        <w:rPr>
          <w:rFonts w:ascii="Arial" w:eastAsia="Times New Roman" w:hAnsi="Arial" w:cs="Arial"/>
          <w:bCs/>
          <w:sz w:val="20"/>
          <w:szCs w:val="20"/>
          <w:lang w:eastAsia="es-ES"/>
        </w:rPr>
        <w:t>VIII. La Secretaría de Desarrollo Humano y Social.</w:t>
      </w:r>
    </w:p>
    <w:p w:rsidR="00F43E1D" w:rsidRPr="00F43E1D" w:rsidRDefault="00F43E1D" w:rsidP="00F43E1D">
      <w:pPr>
        <w:tabs>
          <w:tab w:val="left" w:pos="8078"/>
          <w:tab w:val="left" w:pos="8789"/>
        </w:tabs>
        <w:spacing w:after="0" w:line="240" w:lineRule="auto"/>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TÍTULO TERCERO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 xml:space="preserve">DE </w:t>
      </w:r>
      <w:smartTag w:uri="urn:schemas-microsoft-com:office:smarttags" w:element="PersonName">
        <w:smartTagPr>
          <w:attr w:name="ProductID" w:val="la Reinserci￳n Social"/>
        </w:smartTagPr>
        <w:r w:rsidRPr="00F43E1D">
          <w:rPr>
            <w:rFonts w:ascii="Arial" w:eastAsia="Times New Roman" w:hAnsi="Arial" w:cs="Arial"/>
            <w:b/>
            <w:bCs/>
            <w:sz w:val="24"/>
            <w:szCs w:val="24"/>
            <w:lang w:eastAsia="es-ES"/>
          </w:rPr>
          <w:t>LA REINSERCIÓN SOCIAL</w:t>
        </w:r>
      </w:smartTag>
      <w:r w:rsidRPr="00F43E1D">
        <w:rPr>
          <w:rFonts w:ascii="Arial" w:eastAsia="Times New Roman" w:hAnsi="Arial" w:cs="Arial"/>
          <w:b/>
          <w:bCs/>
          <w:sz w:val="24"/>
          <w:szCs w:val="24"/>
          <w:lang w:eastAsia="es-ES"/>
        </w:rPr>
        <w:t xml:space="preserve"> Y MEDIDAS CAUTELARES PARA ADULTOS</w:t>
      </w:r>
    </w:p>
    <w:p w:rsidR="008E23BB" w:rsidRDefault="008E23BB"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PRIMERO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EVALUACIÓN DE RIESGOS PARA </w:t>
      </w:r>
      <w:smartTag w:uri="urn:schemas-microsoft-com:office:smarttags" w:element="PersonName">
        <w:smartTagPr>
          <w:attr w:name="ProductID" w:val="LA APLICACIￓN DE"/>
        </w:smartTagPr>
        <w:r w:rsidRPr="00F43E1D">
          <w:rPr>
            <w:rFonts w:ascii="Arial" w:eastAsia="Times New Roman" w:hAnsi="Arial" w:cs="Arial"/>
            <w:b/>
            <w:sz w:val="24"/>
            <w:szCs w:val="24"/>
            <w:lang w:eastAsia="es-ES"/>
          </w:rPr>
          <w:t>LA APLICACIÓN DE</w:t>
        </w:r>
      </w:smartTag>
      <w:r w:rsidRPr="00F43E1D">
        <w:rPr>
          <w:rFonts w:ascii="Arial" w:eastAsia="Times New Roman" w:hAnsi="Arial" w:cs="Arial"/>
          <w:b/>
          <w:sz w:val="24"/>
          <w:szCs w:val="24"/>
          <w:lang w:eastAsia="es-ES"/>
        </w:rPr>
        <w:t xml:space="preserve"> MEDIDAS CAUTELARES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DD57B1" w:rsidRDefault="00F43E1D" w:rsidP="00DD57B1">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w:t>
      </w:r>
      <w:r w:rsidRPr="00F43E1D">
        <w:rPr>
          <w:rFonts w:ascii="Arial" w:eastAsia="Times New Roman" w:hAnsi="Arial" w:cs="Arial"/>
          <w:sz w:val="24"/>
          <w:szCs w:val="24"/>
          <w:lang w:eastAsia="es-ES"/>
        </w:rPr>
        <w:t xml:space="preserve"> </w:t>
      </w:r>
      <w:r w:rsidR="00DD57B1" w:rsidRPr="00DD57B1">
        <w:rPr>
          <w:rFonts w:ascii="Arial" w:eastAsia="Times New Roman" w:hAnsi="Arial" w:cs="Arial"/>
          <w:sz w:val="24"/>
          <w:szCs w:val="24"/>
          <w:lang w:eastAsia="es-ES"/>
        </w:rPr>
        <w:t>Evaluación de Riesgos.</w:t>
      </w:r>
    </w:p>
    <w:p w:rsidR="00DD57B1" w:rsidRPr="00DD57B1" w:rsidRDefault="00DD57B1" w:rsidP="00DD57B1">
      <w:pPr>
        <w:tabs>
          <w:tab w:val="left" w:pos="8078"/>
          <w:tab w:val="left" w:pos="8789"/>
        </w:tabs>
        <w:spacing w:after="0" w:line="240" w:lineRule="auto"/>
        <w:jc w:val="both"/>
        <w:rPr>
          <w:rFonts w:ascii="Arial" w:eastAsia="Times New Roman" w:hAnsi="Arial" w:cs="Arial"/>
          <w:sz w:val="24"/>
          <w:szCs w:val="24"/>
          <w:lang w:eastAsia="es-ES"/>
        </w:rPr>
      </w:pPr>
    </w:p>
    <w:p w:rsidR="00DD57B1" w:rsidRDefault="00DD57B1" w:rsidP="00DD57B1">
      <w:pPr>
        <w:tabs>
          <w:tab w:val="left" w:pos="8078"/>
          <w:tab w:val="left" w:pos="8789"/>
        </w:tabs>
        <w:spacing w:after="0" w:line="240" w:lineRule="auto"/>
        <w:jc w:val="both"/>
        <w:rPr>
          <w:rFonts w:ascii="Arial" w:eastAsia="Times New Roman" w:hAnsi="Arial" w:cs="Arial"/>
          <w:sz w:val="24"/>
          <w:szCs w:val="24"/>
          <w:lang w:eastAsia="es-ES"/>
        </w:rPr>
      </w:pPr>
      <w:r w:rsidRPr="00DD57B1">
        <w:rPr>
          <w:rFonts w:ascii="Arial" w:eastAsia="Times New Roman" w:hAnsi="Arial" w:cs="Arial"/>
          <w:sz w:val="24"/>
          <w:szCs w:val="24"/>
          <w:lang w:eastAsia="es-ES"/>
        </w:rPr>
        <w:t>La evaluación de riesgos es el análisis de las circunstancias personales, y socieconómicas y las demás que la ley determine, a petición de las partes, a efecto de imponer la medida cautelar idónea al imputado.</w:t>
      </w:r>
    </w:p>
    <w:p w:rsidR="00DD57B1" w:rsidRPr="00DD57B1" w:rsidRDefault="00DD57B1" w:rsidP="00DD57B1">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DD57B1" w:rsidP="00DD57B1">
      <w:pPr>
        <w:tabs>
          <w:tab w:val="left" w:pos="8078"/>
          <w:tab w:val="left" w:pos="8789"/>
        </w:tabs>
        <w:spacing w:after="0" w:line="240" w:lineRule="auto"/>
        <w:jc w:val="both"/>
        <w:rPr>
          <w:rFonts w:ascii="Arial" w:eastAsia="Times New Roman" w:hAnsi="Arial" w:cs="Arial"/>
          <w:bCs/>
          <w:sz w:val="24"/>
          <w:szCs w:val="24"/>
          <w:lang w:eastAsia="es-ES"/>
        </w:rPr>
      </w:pPr>
      <w:r w:rsidRPr="00DD57B1">
        <w:rPr>
          <w:rFonts w:ascii="Arial" w:eastAsia="Times New Roman" w:hAnsi="Arial" w:cs="Arial"/>
          <w:sz w:val="24"/>
          <w:szCs w:val="24"/>
          <w:lang w:eastAsia="es-ES"/>
        </w:rPr>
        <w:t>La Unidad de Reinserción Social, a través del área de evaluación de la unidad competente de medidas cautelares y salidas alternas, realizará la evaluación de riesgos procesales conforme al Reglamento de esta Ley.</w:t>
      </w:r>
    </w:p>
    <w:p w:rsidR="00DD57B1" w:rsidRPr="00E00500" w:rsidRDefault="00DD57B1" w:rsidP="00DD57B1">
      <w:pPr>
        <w:spacing w:after="0" w:line="240" w:lineRule="auto"/>
        <w:jc w:val="both"/>
        <w:rPr>
          <w:rFonts w:ascii="Arial" w:hAnsi="Arial" w:cs="Arial"/>
          <w:b/>
          <w:bCs/>
          <w:sz w:val="20"/>
          <w:szCs w:val="20"/>
        </w:rPr>
      </w:pPr>
      <w:r w:rsidRPr="00E00500">
        <w:rPr>
          <w:rFonts w:ascii="Arial" w:hAnsi="Arial" w:cs="Arial"/>
          <w:b/>
          <w:bCs/>
          <w:sz w:val="20"/>
          <w:szCs w:val="20"/>
        </w:rPr>
        <w:t>NOTAS:</w:t>
      </w:r>
    </w:p>
    <w:p w:rsidR="00DD57B1" w:rsidRPr="00DD57B1" w:rsidRDefault="00DD57B1" w:rsidP="00DD57B1">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lastRenderedPageBreak/>
        <w:t>REFORMA VIGENTE.-</w:t>
      </w:r>
      <w:r>
        <w:rPr>
          <w:rFonts w:ascii="Arial" w:hAnsi="Arial" w:cs="Arial"/>
          <w:sz w:val="20"/>
          <w:szCs w:val="20"/>
        </w:rPr>
        <w:t xml:space="preserve"> Reformado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DD57B1">
        <w:rPr>
          <w:rFonts w:ascii="Arial" w:eastAsia="Times New Roman" w:hAnsi="Arial" w:cs="Arial"/>
          <w:sz w:val="24"/>
          <w:szCs w:val="24"/>
          <w:lang w:eastAsia="es-ES"/>
        </w:rPr>
        <w:t xml:space="preserve"> </w:t>
      </w:r>
      <w:r w:rsidRPr="00DD57B1">
        <w:rPr>
          <w:rFonts w:ascii="Arial" w:eastAsia="Times New Roman" w:hAnsi="Arial" w:cs="Arial"/>
          <w:sz w:val="20"/>
          <w:szCs w:val="20"/>
          <w:lang w:eastAsia="es-ES"/>
        </w:rPr>
        <w:t xml:space="preserve">Evaluación de Riesgos. </w:t>
      </w:r>
    </w:p>
    <w:p w:rsidR="00DD57B1" w:rsidRPr="00DD57B1" w:rsidRDefault="00DD57B1" w:rsidP="00DD57B1">
      <w:pPr>
        <w:tabs>
          <w:tab w:val="left" w:pos="8078"/>
          <w:tab w:val="left" w:pos="8789"/>
        </w:tabs>
        <w:spacing w:after="0" w:line="240" w:lineRule="auto"/>
        <w:jc w:val="both"/>
        <w:rPr>
          <w:rFonts w:ascii="Arial" w:eastAsia="Times New Roman" w:hAnsi="Arial" w:cs="Arial"/>
          <w:sz w:val="20"/>
          <w:szCs w:val="20"/>
          <w:lang w:eastAsia="es-ES"/>
        </w:rPr>
      </w:pPr>
      <w:r w:rsidRPr="00DD57B1">
        <w:rPr>
          <w:rFonts w:ascii="Arial" w:eastAsia="Times New Roman" w:hAnsi="Arial" w:cs="Arial"/>
          <w:sz w:val="20"/>
          <w:szCs w:val="20"/>
          <w:lang w:eastAsia="es-ES"/>
        </w:rPr>
        <w:t xml:space="preserve">La evaluación de riesgos es el análisis de las circunstancias personales, y socieconómicas y las demás que la autoridad determine, a petición de las partes, a efecto de imponer la medida cautelar idónea al imputado.  </w:t>
      </w:r>
    </w:p>
    <w:p w:rsidR="00DD57B1" w:rsidRPr="00DD57B1" w:rsidRDefault="00DD57B1" w:rsidP="00DD57B1">
      <w:pPr>
        <w:tabs>
          <w:tab w:val="left" w:pos="8078"/>
          <w:tab w:val="left" w:pos="8789"/>
        </w:tabs>
        <w:spacing w:after="0" w:line="240" w:lineRule="auto"/>
        <w:jc w:val="both"/>
        <w:rPr>
          <w:rFonts w:ascii="Arial" w:eastAsia="Times New Roman" w:hAnsi="Arial" w:cs="Arial"/>
          <w:bCs/>
          <w:sz w:val="20"/>
          <w:szCs w:val="20"/>
          <w:lang w:eastAsia="es-ES"/>
        </w:rPr>
      </w:pPr>
      <w:r w:rsidRPr="00DD57B1">
        <w:rPr>
          <w:rFonts w:ascii="Arial" w:eastAsia="Times New Roman" w:hAnsi="Arial" w:cs="Arial"/>
          <w:bCs/>
          <w:sz w:val="20"/>
          <w:szCs w:val="20"/>
          <w:lang w:eastAsia="es-ES"/>
        </w:rPr>
        <w:t>La Unidad de Reinserción realizará la evaluación conf</w:t>
      </w:r>
      <w:r>
        <w:rPr>
          <w:rFonts w:ascii="Arial" w:eastAsia="Times New Roman" w:hAnsi="Arial" w:cs="Arial"/>
          <w:bCs/>
          <w:sz w:val="20"/>
          <w:szCs w:val="20"/>
          <w:lang w:eastAsia="es-ES"/>
        </w:rPr>
        <w:t>orme al Reglamento de esta Ley.</w:t>
      </w:r>
    </w:p>
    <w:p w:rsidR="00F43E1D" w:rsidRPr="00295B88" w:rsidRDefault="00F43E1D" w:rsidP="00DD57B1">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w:t>
      </w:r>
      <w:r w:rsidR="00DD57B1">
        <w:rPr>
          <w:rFonts w:ascii="Arial" w:eastAsia="Times New Roman" w:hAnsi="Arial" w:cs="Arial"/>
          <w:b/>
          <w:bCs/>
          <w:sz w:val="20"/>
          <w:szCs w:val="20"/>
          <w:lang w:eastAsia="es-ES"/>
        </w:rPr>
        <w:t xml:space="preserve">SIN </w:t>
      </w:r>
      <w:r w:rsidRPr="00295B88">
        <w:rPr>
          <w:rFonts w:ascii="Arial" w:eastAsia="Times New Roman" w:hAnsi="Arial" w:cs="Arial"/>
          <w:b/>
          <w:bCs/>
          <w:sz w:val="20"/>
          <w:szCs w:val="20"/>
          <w:lang w:eastAsia="es-ES"/>
        </w:rPr>
        <w:t>VIGEN</w:t>
      </w:r>
      <w:r w:rsidR="00DD57B1">
        <w:rPr>
          <w:rFonts w:ascii="Arial" w:eastAsia="Times New Roman" w:hAnsi="Arial" w:cs="Arial"/>
          <w:b/>
          <w:bCs/>
          <w:sz w:val="20"/>
          <w:szCs w:val="20"/>
          <w:lang w:eastAsia="es-ES"/>
        </w:rPr>
        <w:t>CIA</w:t>
      </w:r>
      <w:r w:rsidRPr="00295B88">
        <w:rPr>
          <w:rFonts w:ascii="Arial" w:eastAsia="Times New Roman" w:hAnsi="Arial" w:cs="Arial"/>
          <w:b/>
          <w:bCs/>
          <w:sz w:val="20"/>
          <w:szCs w:val="20"/>
          <w:lang w:eastAsia="es-ES"/>
        </w:rPr>
        <w:t xml:space="preserve">.- </w:t>
      </w:r>
      <w:r w:rsidRPr="00295B88">
        <w:rPr>
          <w:rFonts w:ascii="Arial" w:eastAsia="Times New Roman" w:hAnsi="Arial" w:cs="Arial"/>
          <w:bCs/>
          <w:sz w:val="20"/>
          <w:szCs w:val="20"/>
          <w:lang w:eastAsia="es-ES"/>
        </w:rPr>
        <w:t>Reformado el párrafo tercero</w:t>
      </w:r>
      <w:r w:rsidRPr="00295B88">
        <w:rPr>
          <w:rFonts w:ascii="Arial" w:eastAsia="Times New Roman" w:hAnsi="Arial" w:cs="Arial"/>
          <w:b/>
          <w:bCs/>
          <w:sz w:val="20"/>
          <w:szCs w:val="20"/>
          <w:lang w:eastAsia="es-ES"/>
        </w:rPr>
        <w:t xml:space="preserve">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La Subsecretaría realizará la evaluación conforme al reglamento de esta Ley.</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SEGUNDO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EJECUCIÓN Y SEGUIMIENTO DE MEDIDAS CAUTELARES PERSONALES</w:t>
      </w:r>
    </w:p>
    <w:p w:rsidR="008E23BB" w:rsidRDefault="008E23BB"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1</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DE LOS MEDIOS PARA GARANTIZAR </w:t>
      </w:r>
      <w:smartTag w:uri="urn:schemas-microsoft-com:office:smarttags" w:element="PersonName">
        <w:smartTagPr>
          <w:attr w:name="ProductID" w:val="LA LIBERTAD PERSONAL"/>
        </w:smartTagPr>
        <w:r w:rsidRPr="00F43E1D">
          <w:rPr>
            <w:rFonts w:ascii="Arial" w:eastAsia="Times New Roman" w:hAnsi="Arial" w:cs="Arial"/>
            <w:b/>
            <w:sz w:val="24"/>
            <w:szCs w:val="24"/>
            <w:lang w:eastAsia="es-ES"/>
          </w:rPr>
          <w:t>LA LIBERTAD PERSONAL</w:t>
        </w:r>
      </w:smartTag>
    </w:p>
    <w:p w:rsidR="00F43E1D" w:rsidRPr="00F43E1D" w:rsidRDefault="00F43E1D" w:rsidP="00F43E1D">
      <w:pPr>
        <w:tabs>
          <w:tab w:val="left" w:pos="8078"/>
          <w:tab w:val="left" w:pos="8789"/>
        </w:tabs>
        <w:spacing w:after="0" w:line="240" w:lineRule="auto"/>
        <w:jc w:val="center"/>
        <w:rPr>
          <w:rFonts w:ascii="Arial" w:eastAsia="Times New Roman" w:hAnsi="Arial" w:cs="Arial"/>
          <w:sz w:val="24"/>
          <w:szCs w:val="24"/>
          <w:lang w:eastAsia="es-ES"/>
        </w:rPr>
      </w:pPr>
    </w:p>
    <w:p w:rsidR="00DD57B1" w:rsidRDefault="00F43E1D" w:rsidP="00DD57B1">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DD57B1">
        <w:rPr>
          <w:rFonts w:ascii="Arial" w:eastAsia="Times New Roman" w:hAnsi="Arial" w:cs="Arial"/>
          <w:b/>
          <w:sz w:val="24"/>
          <w:szCs w:val="24"/>
          <w:lang w:eastAsia="es-ES"/>
        </w:rPr>
        <w:t>*</w:t>
      </w:r>
      <w:r w:rsidRPr="00F43E1D">
        <w:rPr>
          <w:rFonts w:ascii="Arial" w:eastAsia="Times New Roman" w:hAnsi="Arial" w:cs="Arial"/>
          <w:b/>
          <w:sz w:val="24"/>
          <w:szCs w:val="24"/>
          <w:lang w:eastAsia="es-ES"/>
        </w:rPr>
        <w:t>20.-</w:t>
      </w:r>
      <w:r w:rsidRPr="00F43E1D">
        <w:rPr>
          <w:rFonts w:ascii="Arial" w:eastAsia="Times New Roman" w:hAnsi="Arial" w:cs="Arial"/>
          <w:sz w:val="24"/>
          <w:szCs w:val="24"/>
          <w:lang w:eastAsia="es-ES"/>
        </w:rPr>
        <w:t xml:space="preserve"> </w:t>
      </w:r>
      <w:r w:rsidR="00DD57B1" w:rsidRPr="00DD57B1">
        <w:rPr>
          <w:rFonts w:ascii="Arial" w:eastAsia="Times New Roman" w:hAnsi="Arial" w:cs="Arial"/>
          <w:sz w:val="24"/>
          <w:szCs w:val="24"/>
          <w:lang w:eastAsia="es-ES"/>
        </w:rPr>
        <w:t>Medios para garantizar la libertad personal.</w:t>
      </w:r>
    </w:p>
    <w:p w:rsidR="00DD57B1" w:rsidRPr="00DD57B1" w:rsidRDefault="00DD57B1" w:rsidP="00DD57B1">
      <w:pPr>
        <w:tabs>
          <w:tab w:val="left" w:pos="8078"/>
          <w:tab w:val="left" w:pos="8789"/>
        </w:tabs>
        <w:spacing w:after="0" w:line="240" w:lineRule="auto"/>
        <w:jc w:val="both"/>
        <w:rPr>
          <w:rFonts w:ascii="Arial" w:eastAsia="Times New Roman" w:hAnsi="Arial" w:cs="Arial"/>
          <w:sz w:val="24"/>
          <w:szCs w:val="24"/>
          <w:lang w:eastAsia="es-ES"/>
        </w:rPr>
      </w:pPr>
    </w:p>
    <w:p w:rsidR="00DD57B1" w:rsidRDefault="00DD57B1" w:rsidP="00DD57B1">
      <w:pPr>
        <w:tabs>
          <w:tab w:val="left" w:pos="8078"/>
          <w:tab w:val="left" w:pos="8789"/>
        </w:tabs>
        <w:spacing w:after="0" w:line="240" w:lineRule="auto"/>
        <w:jc w:val="both"/>
        <w:rPr>
          <w:rFonts w:ascii="Arial" w:eastAsia="Times New Roman" w:hAnsi="Arial" w:cs="Arial"/>
          <w:sz w:val="24"/>
          <w:szCs w:val="24"/>
          <w:lang w:eastAsia="es-ES"/>
        </w:rPr>
      </w:pPr>
      <w:r w:rsidRPr="00DD57B1">
        <w:rPr>
          <w:rFonts w:ascii="Arial" w:eastAsia="Times New Roman" w:hAnsi="Arial" w:cs="Arial"/>
          <w:sz w:val="24"/>
          <w:szCs w:val="24"/>
          <w:lang w:eastAsia="es-ES"/>
        </w:rPr>
        <w:t>Cuando durante el procedimiento el Juez de Control haya impuesto la medida cautelar de garantía respecto a la libertad personal, esta se podrá hacer en cualquiera de las formas previstas en el Código.</w:t>
      </w:r>
    </w:p>
    <w:p w:rsidR="00DD57B1" w:rsidRPr="00DD57B1" w:rsidRDefault="00DD57B1" w:rsidP="00DD57B1">
      <w:pPr>
        <w:tabs>
          <w:tab w:val="left" w:pos="8078"/>
          <w:tab w:val="left" w:pos="8789"/>
        </w:tabs>
        <w:spacing w:after="0" w:line="240" w:lineRule="auto"/>
        <w:jc w:val="both"/>
        <w:rPr>
          <w:rFonts w:ascii="Arial" w:eastAsia="Times New Roman" w:hAnsi="Arial" w:cs="Arial"/>
          <w:sz w:val="24"/>
          <w:szCs w:val="24"/>
          <w:lang w:eastAsia="es-ES"/>
        </w:rPr>
      </w:pPr>
    </w:p>
    <w:p w:rsidR="00DD57B1" w:rsidRDefault="00DD57B1" w:rsidP="00DD57B1">
      <w:pPr>
        <w:tabs>
          <w:tab w:val="left" w:pos="8078"/>
          <w:tab w:val="left" w:pos="8789"/>
        </w:tabs>
        <w:spacing w:after="0" w:line="240" w:lineRule="auto"/>
        <w:jc w:val="both"/>
        <w:rPr>
          <w:rFonts w:ascii="Arial" w:eastAsia="Times New Roman" w:hAnsi="Arial" w:cs="Arial"/>
          <w:sz w:val="24"/>
          <w:szCs w:val="24"/>
          <w:lang w:eastAsia="es-ES"/>
        </w:rPr>
      </w:pPr>
      <w:r w:rsidRPr="00DD57B1">
        <w:rPr>
          <w:rFonts w:ascii="Arial" w:eastAsia="Times New Roman" w:hAnsi="Arial" w:cs="Arial"/>
          <w:sz w:val="24"/>
          <w:szCs w:val="24"/>
          <w:lang w:eastAsia="es-ES"/>
        </w:rPr>
        <w:t>A fin de verificar el cumplimiento a tal imposición, la Unidad de Reinserción Social, a través del área de supervisión adscrita a la unidad competente en medidas cautelares y salidas alternas, deberá verificar en la carpeta judicial, que obre el documento respectivo que acredite que se ha dado cumplimiento a la obligación impuesta y en caso de incumplimiento informará inmediatamente a las partes.</w:t>
      </w:r>
    </w:p>
    <w:p w:rsidR="00DD57B1" w:rsidRPr="00E00500" w:rsidRDefault="00DD57B1" w:rsidP="00DD57B1">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DD57B1" w:rsidRDefault="00DD57B1" w:rsidP="00DD57B1">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DD57B1">
        <w:rPr>
          <w:rFonts w:ascii="Arial" w:eastAsia="Times New Roman" w:hAnsi="Arial" w:cs="Arial"/>
          <w:sz w:val="24"/>
          <w:szCs w:val="24"/>
          <w:lang w:eastAsia="es-ES"/>
        </w:rPr>
        <w:t xml:space="preserve"> </w:t>
      </w:r>
      <w:r w:rsidR="00F43E1D" w:rsidRPr="00DD57B1">
        <w:rPr>
          <w:rFonts w:ascii="Arial" w:eastAsia="Times New Roman" w:hAnsi="Arial" w:cs="Arial"/>
          <w:sz w:val="20"/>
          <w:szCs w:val="20"/>
          <w:lang w:eastAsia="es-ES"/>
        </w:rPr>
        <w:t>Los medios para garantizar la libertad personal.</w:t>
      </w:r>
    </w:p>
    <w:p w:rsidR="00F43E1D" w:rsidRPr="00DD57B1"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DD57B1">
        <w:rPr>
          <w:rFonts w:ascii="Arial" w:eastAsia="Times New Roman" w:hAnsi="Arial" w:cs="Arial"/>
          <w:sz w:val="20"/>
          <w:szCs w:val="20"/>
          <w:lang w:eastAsia="es-ES"/>
        </w:rPr>
        <w:t>Cuando durante el procedimiento el Juez de Control haya impuesto la medida cautelar de garantía respecto a la libertad personal, esta se podrá hacer en cualquiera de las formas previstas en el Código de Procedimientos Penales.</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2</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lastRenderedPageBreak/>
        <w:t xml:space="preserve">PROHIBICIÓN DE SALIR DEL PAÍS, DE </w:t>
      </w:r>
      <w:smartTag w:uri="urn:schemas-microsoft-com:office:smarttags" w:element="PersonName">
        <w:smartTagPr>
          <w:attr w:name="ProductID" w:val="LA LOCALIDAD DE"/>
        </w:smartTagPr>
        <w:r w:rsidRPr="00F43E1D">
          <w:rPr>
            <w:rFonts w:ascii="Arial" w:eastAsia="Times New Roman" w:hAnsi="Arial" w:cs="Arial"/>
            <w:b/>
            <w:sz w:val="24"/>
            <w:szCs w:val="24"/>
            <w:lang w:eastAsia="es-ES"/>
          </w:rPr>
          <w:t>LA LOCALIDAD DE</w:t>
        </w:r>
      </w:smartTag>
      <w:r w:rsidRPr="00F43E1D">
        <w:rPr>
          <w:rFonts w:ascii="Arial" w:eastAsia="Times New Roman" w:hAnsi="Arial" w:cs="Arial"/>
          <w:b/>
          <w:sz w:val="24"/>
          <w:szCs w:val="24"/>
          <w:lang w:eastAsia="es-ES"/>
        </w:rPr>
        <w:t xml:space="preserve"> </w:t>
      </w:r>
      <w:smartTag w:uri="urn:schemas-microsoft-com:office:smarttags" w:element="PersonName">
        <w:smartTagPr>
          <w:attr w:name="ProductID" w:val="LA CUAL RESIDE"/>
        </w:smartTagPr>
        <w:r w:rsidRPr="00F43E1D">
          <w:rPr>
            <w:rFonts w:ascii="Arial" w:eastAsia="Times New Roman" w:hAnsi="Arial" w:cs="Arial"/>
            <w:b/>
            <w:sz w:val="24"/>
            <w:szCs w:val="24"/>
            <w:lang w:eastAsia="es-ES"/>
          </w:rPr>
          <w:t>LA CUAL RESIDE</w:t>
        </w:r>
      </w:smartTag>
      <w:r w:rsidRPr="00F43E1D">
        <w:rPr>
          <w:rFonts w:ascii="Arial" w:eastAsia="Times New Roman" w:hAnsi="Arial" w:cs="Arial"/>
          <w:b/>
          <w:sz w:val="24"/>
          <w:szCs w:val="24"/>
          <w:lang w:eastAsia="es-ES"/>
        </w:rPr>
        <w:t>, O DEL ÁMBITO TERRITORIAL</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D8476B" w:rsidRDefault="00F43E1D" w:rsidP="00D8476B">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DD57B1">
        <w:rPr>
          <w:rFonts w:ascii="Arial" w:eastAsia="Times New Roman" w:hAnsi="Arial" w:cs="Arial"/>
          <w:b/>
          <w:sz w:val="24"/>
          <w:szCs w:val="24"/>
          <w:lang w:eastAsia="es-ES"/>
        </w:rPr>
        <w:t>*</w:t>
      </w:r>
      <w:r w:rsidRPr="00F43E1D">
        <w:rPr>
          <w:rFonts w:ascii="Arial" w:eastAsia="Times New Roman" w:hAnsi="Arial" w:cs="Arial"/>
          <w:b/>
          <w:sz w:val="24"/>
          <w:szCs w:val="24"/>
          <w:lang w:eastAsia="es-ES"/>
        </w:rPr>
        <w:t>21.-</w:t>
      </w:r>
      <w:r w:rsidRPr="00F43E1D">
        <w:rPr>
          <w:rFonts w:ascii="Arial" w:eastAsia="Times New Roman" w:hAnsi="Arial" w:cs="Arial"/>
          <w:sz w:val="24"/>
          <w:szCs w:val="24"/>
          <w:lang w:eastAsia="es-ES"/>
        </w:rPr>
        <w:t xml:space="preserve"> </w:t>
      </w:r>
      <w:r w:rsidR="00D8476B" w:rsidRPr="00D8476B">
        <w:rPr>
          <w:rFonts w:ascii="Arial" w:eastAsia="Times New Roman" w:hAnsi="Arial" w:cs="Arial"/>
          <w:sz w:val="24"/>
          <w:szCs w:val="24"/>
          <w:lang w:eastAsia="es-ES"/>
        </w:rPr>
        <w:t xml:space="preserve">Prohibición de salir del país. </w:t>
      </w:r>
    </w:p>
    <w:p w:rsidR="00D8476B" w:rsidRP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p>
    <w:p w:rsid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r w:rsidRPr="00D8476B">
        <w:rPr>
          <w:rFonts w:ascii="Arial" w:eastAsia="Times New Roman" w:hAnsi="Arial" w:cs="Arial"/>
          <w:sz w:val="24"/>
          <w:szCs w:val="24"/>
          <w:lang w:eastAsia="es-ES"/>
        </w:rPr>
        <w:t xml:space="preserve">Cuando se determine la medida cautelar de prohibición de salir del país, se dará aviso al Instituto Nacional de Migración y se le proporcionará todos los documentos y requisitos necesarios para que se pueda dar cumplimiento a la medida. </w:t>
      </w:r>
    </w:p>
    <w:p w:rsidR="00D8476B" w:rsidRP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p>
    <w:p w:rsidR="00DD57B1"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r w:rsidRPr="00D8476B">
        <w:rPr>
          <w:rFonts w:ascii="Arial" w:eastAsia="Times New Roman" w:hAnsi="Arial" w:cs="Arial"/>
          <w:sz w:val="24"/>
          <w:szCs w:val="24"/>
          <w:lang w:eastAsia="es-ES"/>
        </w:rPr>
        <w:t>El aviso a la autoridad señalada también se realizará en caso de sustitución, modificación o cancelación de la medida.</w:t>
      </w:r>
    </w:p>
    <w:p w:rsidR="00DD57B1" w:rsidRPr="00E00500" w:rsidRDefault="00DD57B1" w:rsidP="00DD57B1">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DD57B1" w:rsidRDefault="00DD57B1" w:rsidP="00DD57B1">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DD57B1">
        <w:rPr>
          <w:rFonts w:ascii="Arial" w:eastAsia="Times New Roman" w:hAnsi="Arial" w:cs="Arial"/>
          <w:sz w:val="24"/>
          <w:szCs w:val="24"/>
          <w:lang w:eastAsia="es-ES"/>
        </w:rPr>
        <w:t xml:space="preserve"> </w:t>
      </w:r>
      <w:r w:rsidR="00F43E1D" w:rsidRPr="00DD57B1">
        <w:rPr>
          <w:rFonts w:ascii="Arial" w:eastAsia="Times New Roman" w:hAnsi="Arial" w:cs="Arial"/>
          <w:sz w:val="20"/>
          <w:szCs w:val="20"/>
          <w:lang w:eastAsia="es-ES"/>
        </w:rPr>
        <w:t xml:space="preserve">Prohibición de salir del país. </w:t>
      </w:r>
    </w:p>
    <w:p w:rsidR="008E23BB" w:rsidRPr="00DD57B1"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DD57B1">
        <w:rPr>
          <w:rFonts w:ascii="Arial" w:eastAsia="Times New Roman" w:hAnsi="Arial" w:cs="Arial"/>
          <w:sz w:val="20"/>
          <w:szCs w:val="20"/>
          <w:lang w:eastAsia="es-ES"/>
        </w:rPr>
        <w:t xml:space="preserve">Cuando se determine la medida cautelar de prohibición de salir del país, se requerirá la entrega del pasaporte y demás documentos que permitan la salida del territorio nacional, remitiendo constancia de la resolución a </w:t>
      </w:r>
      <w:smartTag w:uri="urn:schemas-microsoft-com:office:smarttags" w:element="PersonName">
        <w:smartTagPr>
          <w:attr w:name="ProductID" w:val="la Secretar￭a"/>
        </w:smartTagPr>
        <w:r w:rsidRPr="00DD57B1">
          <w:rPr>
            <w:rFonts w:ascii="Arial" w:eastAsia="Times New Roman" w:hAnsi="Arial" w:cs="Arial"/>
            <w:sz w:val="20"/>
            <w:szCs w:val="20"/>
            <w:lang w:eastAsia="es-ES"/>
          </w:rPr>
          <w:t>la Secretaría</w:t>
        </w:r>
      </w:smartTag>
      <w:r w:rsidRPr="00DD57B1">
        <w:rPr>
          <w:rFonts w:ascii="Arial" w:eastAsia="Times New Roman" w:hAnsi="Arial" w:cs="Arial"/>
          <w:sz w:val="20"/>
          <w:szCs w:val="20"/>
          <w:lang w:eastAsia="es-ES"/>
        </w:rPr>
        <w:t xml:space="preserve"> de Gobierno para que, de conformidad con sus atribuciones, de aviso a las autoridades en materia de relaciones exteriores y a las consulares de otros países, para hacer efectiva la medida. El aviso a las autoridades señaladas también se realizará en caso de sustitución, modificación o cancelación de la medida. </w:t>
      </w:r>
    </w:p>
    <w:p w:rsidR="00F43E1D" w:rsidRPr="00DD57B1"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smartTag w:uri="urn:schemas-microsoft-com:office:smarttags" w:element="PersonName">
        <w:smartTagPr>
          <w:attr w:name="ProductID" w:val="la Secretar￭a"/>
        </w:smartTagPr>
        <w:r w:rsidRPr="00DD57B1">
          <w:rPr>
            <w:rFonts w:ascii="Arial" w:eastAsia="Times New Roman" w:hAnsi="Arial" w:cs="Arial"/>
            <w:sz w:val="20"/>
            <w:szCs w:val="20"/>
            <w:lang w:eastAsia="es-ES"/>
          </w:rPr>
          <w:t>La Secretaría</w:t>
        </w:r>
      </w:smartTag>
      <w:r w:rsidRPr="00DD57B1">
        <w:rPr>
          <w:rFonts w:ascii="Arial" w:eastAsia="Times New Roman" w:hAnsi="Arial" w:cs="Arial"/>
          <w:sz w:val="20"/>
          <w:szCs w:val="20"/>
          <w:lang w:eastAsia="es-ES"/>
        </w:rPr>
        <w:t xml:space="preserve"> establecerá un lugar específico para el resguardo del pasaporte y demás documentos requeridos por la autoridad judicial para el fin de esta medida.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*22.-</w:t>
      </w:r>
      <w:r w:rsidRPr="00F43E1D">
        <w:rPr>
          <w:rFonts w:ascii="Arial" w:eastAsia="Times New Roman" w:hAnsi="Arial" w:cs="Arial"/>
          <w:sz w:val="24"/>
          <w:szCs w:val="24"/>
          <w:lang w:eastAsia="es-ES"/>
        </w:rPr>
        <w:t xml:space="preserve"> Prohibición de salir de la localidad o del ámbito territorial.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Si la medida cautelar consiste en la prohibición de salir de la localidad de residencia del imputado o de la circunscripción territorial del Estado, se comunicará el proveído a las policiales municipales y a las estatales y prevendrá al imputado para que se presente ante la autoridad municipal de su localidad, con la periodicidad que el propio Juez de Control establezca al fijar la medida. Durante la ejecución de esta medida, el imputado deberá comunicar a la Unidad de Reinserción su cambio de domicilio y cualquier otra circunstancia que permita su localización. En caso de incumplimiento, la Unidad de Reinserción dará aviso oportuno para los efectos procesales a que haya lugar.</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Reformado el párrafo segundo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w:t>
      </w:r>
      <w:r w:rsidRPr="00295B88">
        <w:rPr>
          <w:rFonts w:ascii="Arial" w:eastAsia="Times New Roman" w:hAnsi="Arial" w:cs="Arial"/>
          <w:sz w:val="20"/>
          <w:szCs w:val="20"/>
          <w:lang w:val="es-ES_tradnl" w:eastAsia="es-ES"/>
        </w:rPr>
        <w:lastRenderedPageBreak/>
        <w:t xml:space="preserve">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Si la medida cautelar consiste en la prohibición de salir de la localidad de residencia del imputado o de la circunscripción territorial del Estado, se comunicará el proveído a las policiales municipales y a las estatales y prevendrá al imputado para que se presente ante la autoridad municipal de su localidad, con la periodicidad que el propio Juez de Control establezca al fijar la medida. Durante la ejecución de esta medida, el imputado deberá comunicar a la Subsecretaría su cambio de domicilio y cualquier otra circunstancia que permita su localización. En caso de incumplimiento, la Subsecretaría dará aviso oportuno para los efectos procesales a que haya lugar.</w:t>
      </w:r>
    </w:p>
    <w:p w:rsidR="00F43E1D" w:rsidRPr="00295B88" w:rsidRDefault="00F43E1D" w:rsidP="00F43E1D">
      <w:pPr>
        <w:tabs>
          <w:tab w:val="left" w:pos="8078"/>
          <w:tab w:val="left" w:pos="8789"/>
        </w:tabs>
        <w:spacing w:after="0" w:line="240" w:lineRule="auto"/>
        <w:rPr>
          <w:rFonts w:ascii="Arial" w:eastAsia="Times New Roman" w:hAnsi="Arial" w:cs="Arial"/>
          <w:b/>
          <w:sz w:val="20"/>
          <w:szCs w:val="20"/>
          <w:lang w:eastAsia="es-ES"/>
        </w:rPr>
      </w:pPr>
    </w:p>
    <w:p w:rsidR="00F43E1D" w:rsidRPr="00295B88"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295B88">
        <w:rPr>
          <w:rFonts w:ascii="Arial" w:eastAsia="Times New Roman" w:hAnsi="Arial" w:cs="Arial"/>
          <w:b/>
          <w:sz w:val="24"/>
          <w:szCs w:val="24"/>
          <w:lang w:eastAsia="es-ES"/>
        </w:rPr>
        <w:t>SECCIÓN 3</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PRESENTACIÓN ANTE EL JUEZ DE CONTROL U OTRA AUTORIDAD</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D8476B" w:rsidRDefault="00F43E1D" w:rsidP="00D8476B">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D8476B">
        <w:rPr>
          <w:rFonts w:ascii="Arial" w:eastAsia="Times New Roman" w:hAnsi="Arial" w:cs="Arial"/>
          <w:b/>
          <w:sz w:val="24"/>
          <w:szCs w:val="24"/>
          <w:lang w:eastAsia="es-ES"/>
        </w:rPr>
        <w:t>*</w:t>
      </w:r>
      <w:r w:rsidRPr="00F43E1D">
        <w:rPr>
          <w:rFonts w:ascii="Arial" w:eastAsia="Times New Roman" w:hAnsi="Arial" w:cs="Arial"/>
          <w:b/>
          <w:sz w:val="24"/>
          <w:szCs w:val="24"/>
          <w:lang w:eastAsia="es-ES"/>
        </w:rPr>
        <w:t>23.-</w:t>
      </w:r>
      <w:r w:rsidR="00D8476B" w:rsidRPr="00D8476B">
        <w:rPr>
          <w:rFonts w:ascii="Arial" w:eastAsia="Times New Roman" w:hAnsi="Arial" w:cs="Arial"/>
          <w:sz w:val="24"/>
          <w:szCs w:val="24"/>
          <w:lang w:eastAsia="es-ES"/>
        </w:rPr>
        <w:t xml:space="preserve"> Presentación periódica ante el Juez o ante autoridad distinta que aquél designe.</w:t>
      </w:r>
    </w:p>
    <w:p w:rsidR="00D8476B" w:rsidRP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p>
    <w:p w:rsid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r w:rsidRPr="00D8476B">
        <w:rPr>
          <w:rFonts w:ascii="Arial" w:eastAsia="Times New Roman" w:hAnsi="Arial" w:cs="Arial"/>
          <w:sz w:val="24"/>
          <w:szCs w:val="24"/>
          <w:lang w:eastAsia="es-ES"/>
        </w:rPr>
        <w:t>Al dictarse la medida, el Juez de Control dará aviso inmediato a la Unidad de Reinserción, a efecto de estar en posibilidades de ejecutarla.</w:t>
      </w:r>
    </w:p>
    <w:p w:rsidR="00D8476B" w:rsidRP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p>
    <w:p w:rsid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r w:rsidRPr="00D8476B">
        <w:rPr>
          <w:rFonts w:ascii="Arial" w:eastAsia="Times New Roman" w:hAnsi="Arial" w:cs="Arial"/>
          <w:sz w:val="24"/>
          <w:szCs w:val="24"/>
          <w:lang w:eastAsia="es-ES"/>
        </w:rPr>
        <w:t>Al dictarse la medida cautelar de presentación periódica, el sometido, acudirá ante la unidad competente en  medidas cautelares y salidas alternas, en su sede más cercana, exceptuando los casos en los que el Juez designe autoridad o lugar diverso, con la periodicidad que el juzgador haya determinado, a efecto de informar sobre sus actividades.</w:t>
      </w:r>
    </w:p>
    <w:p w:rsidR="00D8476B" w:rsidRP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p>
    <w:p w:rsid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r w:rsidRPr="00D8476B">
        <w:rPr>
          <w:rFonts w:ascii="Arial" w:eastAsia="Times New Roman" w:hAnsi="Arial" w:cs="Arial"/>
          <w:sz w:val="24"/>
          <w:szCs w:val="24"/>
          <w:lang w:eastAsia="es-ES"/>
        </w:rPr>
        <w:t>La unidad competente en medidas cautelares y salidas alternas, requerirá al imputado plasmar su firma en el libro de gobierno designado para ello ó el depósito de huella de forma electrónica; lo anterior para acreditar el cumplimiento a esta obligación.</w:t>
      </w:r>
    </w:p>
    <w:p w:rsidR="00D8476B" w:rsidRP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p>
    <w:p w:rsid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r w:rsidRPr="00D8476B">
        <w:rPr>
          <w:rFonts w:ascii="Arial" w:eastAsia="Times New Roman" w:hAnsi="Arial" w:cs="Arial"/>
          <w:sz w:val="24"/>
          <w:szCs w:val="24"/>
          <w:lang w:eastAsia="es-ES"/>
        </w:rPr>
        <w:t>En caso de incumplimiento a esta imposición, la Unidad de Reinserción informará oportunamente a las partes el estatus de cumplimiento.</w:t>
      </w:r>
    </w:p>
    <w:p w:rsidR="00D8476B" w:rsidRP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p>
    <w:p w:rsidR="00D8476B" w:rsidRDefault="00D8476B" w:rsidP="00D8476B">
      <w:pPr>
        <w:tabs>
          <w:tab w:val="left" w:pos="8078"/>
          <w:tab w:val="left" w:pos="8789"/>
        </w:tabs>
        <w:spacing w:after="0" w:line="240" w:lineRule="auto"/>
        <w:jc w:val="both"/>
        <w:rPr>
          <w:rFonts w:ascii="Arial" w:eastAsia="Times New Roman" w:hAnsi="Arial" w:cs="Arial"/>
          <w:sz w:val="24"/>
          <w:szCs w:val="24"/>
          <w:lang w:eastAsia="es-ES"/>
        </w:rPr>
      </w:pPr>
      <w:r w:rsidRPr="00D8476B">
        <w:rPr>
          <w:rFonts w:ascii="Arial" w:eastAsia="Times New Roman" w:hAnsi="Arial" w:cs="Arial"/>
          <w:sz w:val="24"/>
          <w:szCs w:val="24"/>
          <w:lang w:eastAsia="es-ES"/>
        </w:rPr>
        <w:t>La presentación a que se refiere este artículo se hará sin perjuicio de que el imputado pueda ser requerido en cualquier momento por el juzgador.</w:t>
      </w:r>
    </w:p>
    <w:p w:rsidR="00D8476B" w:rsidRPr="00E00500" w:rsidRDefault="00D8476B" w:rsidP="00D8476B">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D8476B" w:rsidRDefault="00D8476B" w:rsidP="00D8476B">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DD57B1">
        <w:rPr>
          <w:rFonts w:ascii="Arial" w:eastAsia="Times New Roman" w:hAnsi="Arial" w:cs="Arial"/>
          <w:sz w:val="24"/>
          <w:szCs w:val="24"/>
          <w:lang w:eastAsia="es-ES"/>
        </w:rPr>
        <w:t xml:space="preserve"> </w:t>
      </w:r>
      <w:r w:rsidR="00F43E1D" w:rsidRPr="00D8476B">
        <w:rPr>
          <w:rFonts w:ascii="Arial" w:eastAsia="Times New Roman" w:hAnsi="Arial" w:cs="Arial"/>
          <w:sz w:val="20"/>
          <w:szCs w:val="20"/>
          <w:lang w:eastAsia="es-ES"/>
        </w:rPr>
        <w:t xml:space="preserve">Presentación periódica ante el Juez de Control. </w:t>
      </w:r>
    </w:p>
    <w:p w:rsidR="00F43E1D" w:rsidRPr="00D8476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D8476B">
        <w:rPr>
          <w:rFonts w:ascii="Arial" w:eastAsia="Times New Roman" w:hAnsi="Arial" w:cs="Arial"/>
          <w:sz w:val="20"/>
          <w:szCs w:val="20"/>
          <w:lang w:eastAsia="es-ES"/>
        </w:rPr>
        <w:lastRenderedPageBreak/>
        <w:t>Al dictarse la medida cautelar de presentación periódica, el sometido a la medida, acudirá ante la autoridad que designe el Juez de Control, con la periodicidad que autoridad judicial haya determinado, a efecto de informar sobre sus actividades.</w:t>
      </w:r>
    </w:p>
    <w:p w:rsidR="00F43E1D" w:rsidRPr="00D8476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D8476B">
        <w:rPr>
          <w:rFonts w:ascii="Arial" w:eastAsia="Times New Roman" w:hAnsi="Arial" w:cs="Arial"/>
          <w:sz w:val="20"/>
          <w:szCs w:val="20"/>
          <w:lang w:eastAsia="es-ES"/>
        </w:rPr>
        <w:t xml:space="preserve">La presentación a que se refiere el párrafo anterior se hará sin perjuicio de que el imputado pueda ser requerido en cualquier momento por el juzgador.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D8476B"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*24.-</w:t>
      </w:r>
      <w:r w:rsidR="00D8476B">
        <w:rPr>
          <w:rFonts w:ascii="Arial" w:eastAsia="Times New Roman" w:hAnsi="Arial" w:cs="Arial"/>
          <w:b/>
          <w:sz w:val="24"/>
          <w:szCs w:val="24"/>
          <w:lang w:eastAsia="es-ES"/>
        </w:rPr>
        <w:t xml:space="preserve"> </w:t>
      </w:r>
      <w:r w:rsidR="00D8476B" w:rsidRPr="00D8476B">
        <w:rPr>
          <w:rFonts w:ascii="Arial" w:eastAsia="Times New Roman" w:hAnsi="Arial" w:cs="Arial"/>
          <w:sz w:val="24"/>
          <w:szCs w:val="24"/>
          <w:lang w:eastAsia="es-ES"/>
        </w:rPr>
        <w:t xml:space="preserve">Derogado </w:t>
      </w:r>
      <w:r w:rsidRPr="00F43E1D">
        <w:rPr>
          <w:rFonts w:ascii="Arial" w:eastAsia="Times New Roman" w:hAnsi="Arial" w:cs="Arial"/>
          <w:sz w:val="24"/>
          <w:szCs w:val="24"/>
          <w:lang w:eastAsia="es-ES"/>
        </w:rPr>
        <w:t xml:space="preserve"> </w:t>
      </w:r>
    </w:p>
    <w:p w:rsidR="00D8476B" w:rsidRPr="00E00500" w:rsidRDefault="00D8476B" w:rsidP="00D8476B">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D8476B" w:rsidRDefault="00D8476B" w:rsidP="00D8476B">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Derogado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DD57B1">
        <w:rPr>
          <w:rFonts w:ascii="Arial" w:eastAsia="Times New Roman" w:hAnsi="Arial" w:cs="Arial"/>
          <w:sz w:val="24"/>
          <w:szCs w:val="24"/>
          <w:lang w:eastAsia="es-ES"/>
        </w:rPr>
        <w:t xml:space="preserve"> </w:t>
      </w:r>
      <w:r w:rsidR="00F43E1D" w:rsidRPr="00D8476B">
        <w:rPr>
          <w:rFonts w:ascii="Arial" w:eastAsia="Times New Roman" w:hAnsi="Arial" w:cs="Arial"/>
          <w:sz w:val="20"/>
          <w:szCs w:val="20"/>
          <w:lang w:eastAsia="es-ES"/>
        </w:rPr>
        <w:t xml:space="preserve">Presentación ante la Unidad de Reinserción u otra autoridad. </w:t>
      </w:r>
    </w:p>
    <w:p w:rsidR="00295B88" w:rsidRPr="00D8476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D8476B">
        <w:rPr>
          <w:rFonts w:ascii="Arial" w:eastAsia="Times New Roman" w:hAnsi="Arial" w:cs="Arial"/>
          <w:sz w:val="20"/>
          <w:szCs w:val="20"/>
          <w:lang w:eastAsia="es-ES"/>
        </w:rPr>
        <w:t xml:space="preserve">Si corresponde aplicar la medida cautelar de presentación periódica ante la Unidad de Reinserción u otra autoridad, la persona sometida a la medida acudirá ante la Dependencia que se señale, con la periodicidad que se haya determinado, a efecto de informar sobre sus actividades. </w:t>
      </w:r>
    </w:p>
    <w:p w:rsidR="00F43E1D" w:rsidRPr="00D8476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D8476B">
        <w:rPr>
          <w:rFonts w:ascii="Arial" w:eastAsia="Times New Roman" w:hAnsi="Arial" w:cs="Arial"/>
          <w:sz w:val="20"/>
          <w:szCs w:val="20"/>
          <w:lang w:eastAsia="es-ES"/>
        </w:rPr>
        <w:t xml:space="preserve">La presentación a que se refiere el párrafo anterior se hará sin perjuicio de que el imputado pueda ser requerido en cualquier momento por el juzgador. Al dictarse la medida, el Juez de Control dará aviso inmediato a la Unidad de Reinserción, a efecto de estar en posibilidades de ejecutarla. Cuando la medida deba ejecutarse en algún distrito judicial donde la Unidad de Reinserción no tenga representación administrativa, dicha dependencia coordinará y vigilará su ejecución, por conducto de las autoridades municipales con las que tenga celebrados convenios de colaboración, llevando un registro permanente sobre el cumplimiento de la medida en aquellas instancias. En cualquier caso, la Unidad de Reinserción informará oportunamente al Ministerio Público sobre el cumplimiento de la medida, quien integrará el informe a la carpeta de investigación, para hacerlo </w:t>
      </w:r>
      <w:r w:rsidR="00D8476B">
        <w:rPr>
          <w:rFonts w:ascii="Arial" w:eastAsia="Times New Roman" w:hAnsi="Arial" w:cs="Arial"/>
          <w:sz w:val="20"/>
          <w:szCs w:val="20"/>
          <w:lang w:eastAsia="es-ES"/>
        </w:rPr>
        <w:t>del conocimiento de la Defensa.</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b/>
          <w:bCs/>
          <w:sz w:val="20"/>
          <w:szCs w:val="20"/>
          <w:lang w:eastAsia="es-ES"/>
        </w:rPr>
        <w:t xml:space="preserve">REFORMA </w:t>
      </w:r>
      <w:r w:rsidR="00D8476B">
        <w:rPr>
          <w:rFonts w:ascii="Arial" w:eastAsia="Times New Roman" w:hAnsi="Arial" w:cs="Arial"/>
          <w:b/>
          <w:bCs/>
          <w:sz w:val="20"/>
          <w:szCs w:val="20"/>
          <w:lang w:eastAsia="es-ES"/>
        </w:rPr>
        <w:t xml:space="preserve">SIN </w:t>
      </w:r>
      <w:r w:rsidRPr="00295B88">
        <w:rPr>
          <w:rFonts w:ascii="Arial" w:eastAsia="Times New Roman" w:hAnsi="Arial" w:cs="Arial"/>
          <w:b/>
          <w:bCs/>
          <w:sz w:val="20"/>
          <w:szCs w:val="20"/>
          <w:lang w:eastAsia="es-ES"/>
        </w:rPr>
        <w:t>VIGEN</w:t>
      </w:r>
      <w:r w:rsidR="00D8476B">
        <w:rPr>
          <w:rFonts w:ascii="Arial" w:eastAsia="Times New Roman" w:hAnsi="Arial" w:cs="Arial"/>
          <w:b/>
          <w:bCs/>
          <w:sz w:val="20"/>
          <w:szCs w:val="20"/>
          <w:lang w:eastAsia="es-ES"/>
        </w:rPr>
        <w:t>CIA</w:t>
      </w:r>
      <w:r w:rsidRPr="00295B88">
        <w:rPr>
          <w:rFonts w:ascii="Arial" w:eastAsia="Times New Roman" w:hAnsi="Arial" w:cs="Arial"/>
          <w:b/>
          <w:bCs/>
          <w:sz w:val="20"/>
          <w:szCs w:val="20"/>
          <w:lang w:eastAsia="es-ES"/>
        </w:rPr>
        <w:t xml:space="preserve">.- </w:t>
      </w:r>
      <w:r w:rsidRPr="00295B88">
        <w:rPr>
          <w:rFonts w:ascii="Arial" w:eastAsia="Times New Roman" w:hAnsi="Arial" w:cs="Arial"/>
          <w:bCs/>
          <w:sz w:val="20"/>
          <w:szCs w:val="20"/>
          <w:lang w:eastAsia="es-ES"/>
        </w:rPr>
        <w:t>Reformado</w:t>
      </w:r>
      <w:r w:rsidRPr="00295B88">
        <w:rPr>
          <w:rFonts w:ascii="Arial" w:eastAsia="Times New Roman" w:hAnsi="Arial" w:cs="Arial"/>
          <w:b/>
          <w:bCs/>
          <w:sz w:val="20"/>
          <w:szCs w:val="20"/>
          <w:lang w:eastAsia="es-ES"/>
        </w:rPr>
        <w:t xml:space="preserve">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w:t>
      </w:r>
      <w:r w:rsidRPr="00295B88">
        <w:rPr>
          <w:rFonts w:ascii="Arial" w:eastAsia="Times New Roman" w:hAnsi="Arial" w:cs="Arial"/>
          <w:sz w:val="20"/>
          <w:szCs w:val="20"/>
          <w:lang w:eastAsia="es-ES"/>
        </w:rPr>
        <w:t xml:space="preserve">Presentación ante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u otra autoridad. </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sz w:val="20"/>
          <w:szCs w:val="20"/>
          <w:lang w:eastAsia="es-ES"/>
        </w:rPr>
        <w:t xml:space="preserve">Si corresponde aplicar la medida cautelar de presentación periódica ante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u otra autoridad, la persona sometida a la medida acudirá ante </w:t>
      </w:r>
      <w:smartTag w:uri="urn:schemas-microsoft-com:office:smarttags" w:element="PersonName">
        <w:smartTagPr>
          <w:attr w:name="ProductID" w:val="la Dependencia"/>
        </w:smartTagPr>
        <w:r w:rsidRPr="00295B88">
          <w:rPr>
            <w:rFonts w:ascii="Arial" w:eastAsia="Times New Roman" w:hAnsi="Arial" w:cs="Arial"/>
            <w:sz w:val="20"/>
            <w:szCs w:val="20"/>
            <w:lang w:eastAsia="es-ES"/>
          </w:rPr>
          <w:t>la Dependencia</w:t>
        </w:r>
      </w:smartTag>
      <w:r w:rsidRPr="00295B88">
        <w:rPr>
          <w:rFonts w:ascii="Arial" w:eastAsia="Times New Roman" w:hAnsi="Arial" w:cs="Arial"/>
          <w:sz w:val="20"/>
          <w:szCs w:val="20"/>
          <w:lang w:eastAsia="es-ES"/>
        </w:rPr>
        <w:t xml:space="preserve"> que se señale, con la periodicidad que se haya determinado, a efecto de informar sobre sus actividades. </w:t>
      </w:r>
    </w:p>
    <w:p w:rsidR="00F43E1D" w:rsidRPr="00295B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sz w:val="20"/>
          <w:szCs w:val="20"/>
          <w:lang w:eastAsia="es-ES"/>
        </w:rPr>
        <w:t xml:space="preserve">La presentación a que se refiere el párrafo anterior se hará sin perjuicio de que el imputado pueda ser requerido en cualquier momento por el juzgador. Al dictarse la medida, el Juez de Control dará aviso inmediato a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a efecto de estar en posibilidades de ejecutarla. Cuando la medida deba ejecutarse en algún distrito judicial donde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no tenga representación administrativa, dicha dependencia coordinará y vigilará su ejecución, por conducto de las autoridades municipales con las que tenga celebrados convenios de colaboración, llevando un registro permanente sobre el cumplimiento de la medida en aquellas instancias. En cualquier caso, </w:t>
      </w:r>
      <w:smartTag w:uri="urn:schemas-microsoft-com:office:smarttags" w:element="PersonName">
        <w:smartTagPr>
          <w:attr w:name="ProductID" w:val="la Subsecretar￭a"/>
        </w:smartTagPr>
        <w:r w:rsidRPr="00295B88">
          <w:rPr>
            <w:rFonts w:ascii="Arial" w:eastAsia="Times New Roman" w:hAnsi="Arial" w:cs="Arial"/>
            <w:sz w:val="20"/>
            <w:szCs w:val="20"/>
            <w:lang w:eastAsia="es-ES"/>
          </w:rPr>
          <w:t>la Subsecretaría</w:t>
        </w:r>
      </w:smartTag>
      <w:r w:rsidRPr="00295B88">
        <w:rPr>
          <w:rFonts w:ascii="Arial" w:eastAsia="Times New Roman" w:hAnsi="Arial" w:cs="Arial"/>
          <w:sz w:val="20"/>
          <w:szCs w:val="20"/>
          <w:lang w:eastAsia="es-ES"/>
        </w:rPr>
        <w:t xml:space="preserve"> informará oportunamente al Ministerio Público sobre el cumplimiento de la medida, quien integrará el informe a la carpeta de investigación, para hacerlo del conocimiento de </w:t>
      </w:r>
      <w:smartTag w:uri="urn:schemas-microsoft-com:office:smarttags" w:element="PersonName">
        <w:smartTagPr>
          <w:attr w:name="ProductID" w:val="la Defensa."/>
        </w:smartTagPr>
        <w:r w:rsidRPr="00295B88">
          <w:rPr>
            <w:rFonts w:ascii="Arial" w:eastAsia="Times New Roman" w:hAnsi="Arial" w:cs="Arial"/>
            <w:sz w:val="20"/>
            <w:szCs w:val="20"/>
            <w:lang w:eastAsia="es-ES"/>
          </w:rPr>
          <w:t>la Defensa.</w:t>
        </w:r>
      </w:smartTag>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4</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lastRenderedPageBreak/>
        <w:t>LOCALIZADORES ELECTRÓNICOS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9D2BFA" w:rsidRDefault="00F43E1D" w:rsidP="009D2BFA">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*25.-</w:t>
      </w:r>
      <w:r w:rsidRPr="00F43E1D">
        <w:rPr>
          <w:rFonts w:ascii="Arial" w:eastAsia="Times New Roman" w:hAnsi="Arial" w:cs="Arial"/>
          <w:sz w:val="24"/>
          <w:szCs w:val="24"/>
          <w:lang w:eastAsia="es-ES"/>
        </w:rPr>
        <w:t xml:space="preserve"> </w:t>
      </w:r>
      <w:r w:rsidR="009D2BFA" w:rsidRPr="009D2BFA">
        <w:rPr>
          <w:rFonts w:ascii="Arial" w:eastAsia="Times New Roman" w:hAnsi="Arial" w:cs="Arial"/>
          <w:sz w:val="24"/>
          <w:szCs w:val="24"/>
          <w:lang w:eastAsia="es-ES"/>
        </w:rPr>
        <w:t xml:space="preserve">Colocación de localizadores electrónicos. </w:t>
      </w:r>
    </w:p>
    <w:p w:rsidR="009D2BFA" w:rsidRPr="009D2BFA" w:rsidRDefault="009D2BFA" w:rsidP="009D2BFA">
      <w:pPr>
        <w:tabs>
          <w:tab w:val="left" w:pos="8078"/>
          <w:tab w:val="left" w:pos="8789"/>
        </w:tabs>
        <w:spacing w:after="0" w:line="240" w:lineRule="auto"/>
        <w:jc w:val="both"/>
        <w:rPr>
          <w:rFonts w:ascii="Arial" w:eastAsia="Times New Roman" w:hAnsi="Arial" w:cs="Arial"/>
          <w:sz w:val="24"/>
          <w:szCs w:val="24"/>
          <w:lang w:eastAsia="es-ES"/>
        </w:rPr>
      </w:pPr>
    </w:p>
    <w:p w:rsidR="009D2BFA" w:rsidRDefault="009D2BFA" w:rsidP="009D2BFA">
      <w:pPr>
        <w:tabs>
          <w:tab w:val="left" w:pos="8078"/>
          <w:tab w:val="left" w:pos="8789"/>
        </w:tabs>
        <w:spacing w:after="0" w:line="240" w:lineRule="auto"/>
        <w:jc w:val="both"/>
        <w:rPr>
          <w:rFonts w:ascii="Arial" w:eastAsia="Times New Roman" w:hAnsi="Arial" w:cs="Arial"/>
          <w:sz w:val="24"/>
          <w:szCs w:val="24"/>
          <w:lang w:eastAsia="es-ES"/>
        </w:rPr>
      </w:pPr>
      <w:r w:rsidRPr="009D2BFA">
        <w:rPr>
          <w:rFonts w:ascii="Arial" w:eastAsia="Times New Roman" w:hAnsi="Arial" w:cs="Arial"/>
          <w:sz w:val="24"/>
          <w:szCs w:val="24"/>
          <w:lang w:eastAsia="es-ES"/>
        </w:rPr>
        <w:t>Al dictarse la medida cautelar de colocación de localizadores electrónicos, la resolución del Juez de Control se comunicará directamente a la unidad competente en medidas cautelares y salidas alternas para adultos, dependiente de la Unidad de Reinserción, a efecto de que dicha autoridad con auxilio de la Comisión Estatal de Seguridad Pública realice el monitoreo.</w:t>
      </w:r>
    </w:p>
    <w:p w:rsidR="009D2BFA" w:rsidRPr="009D2BFA" w:rsidRDefault="009D2BFA" w:rsidP="009D2BFA">
      <w:pPr>
        <w:tabs>
          <w:tab w:val="left" w:pos="8078"/>
          <w:tab w:val="left" w:pos="8789"/>
        </w:tabs>
        <w:spacing w:after="0" w:line="240" w:lineRule="auto"/>
        <w:jc w:val="both"/>
        <w:rPr>
          <w:rFonts w:ascii="Arial" w:eastAsia="Times New Roman" w:hAnsi="Arial" w:cs="Arial"/>
          <w:sz w:val="24"/>
          <w:szCs w:val="24"/>
          <w:lang w:eastAsia="es-ES"/>
        </w:rPr>
      </w:pPr>
    </w:p>
    <w:p w:rsidR="009D2BFA" w:rsidRDefault="009D2BFA" w:rsidP="009D2BFA">
      <w:pPr>
        <w:tabs>
          <w:tab w:val="left" w:pos="8078"/>
          <w:tab w:val="left" w:pos="8789"/>
        </w:tabs>
        <w:spacing w:after="0" w:line="240" w:lineRule="auto"/>
        <w:jc w:val="both"/>
        <w:rPr>
          <w:rFonts w:ascii="Arial" w:eastAsia="Times New Roman" w:hAnsi="Arial" w:cs="Arial"/>
          <w:sz w:val="24"/>
          <w:szCs w:val="24"/>
          <w:lang w:eastAsia="es-ES"/>
        </w:rPr>
      </w:pPr>
      <w:r w:rsidRPr="009D2BFA">
        <w:rPr>
          <w:rFonts w:ascii="Arial" w:eastAsia="Times New Roman" w:hAnsi="Arial" w:cs="Arial"/>
          <w:sz w:val="24"/>
          <w:szCs w:val="24"/>
          <w:lang w:eastAsia="es-ES"/>
        </w:rPr>
        <w:t>La ejecución de la medida estará sujeta a la normatividad reglamentaria sobre el Programa de Monitoreo Electrónico a Distancia, que al efecto emita el Poder Ejecutivo del Estado.</w:t>
      </w:r>
    </w:p>
    <w:p w:rsidR="009D2BFA" w:rsidRPr="00E00500" w:rsidRDefault="009D2BFA" w:rsidP="009D2BFA">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9D2BFA" w:rsidRDefault="009D2BFA" w:rsidP="009D2BFA">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DD57B1">
        <w:rPr>
          <w:rFonts w:ascii="Arial" w:eastAsia="Times New Roman" w:hAnsi="Arial" w:cs="Arial"/>
          <w:sz w:val="24"/>
          <w:szCs w:val="24"/>
          <w:lang w:eastAsia="es-ES"/>
        </w:rPr>
        <w:t xml:space="preserve"> </w:t>
      </w:r>
      <w:r w:rsidR="00F43E1D" w:rsidRPr="009D2BFA">
        <w:rPr>
          <w:rFonts w:ascii="Arial" w:eastAsia="Times New Roman" w:hAnsi="Arial" w:cs="Arial"/>
          <w:sz w:val="20"/>
          <w:szCs w:val="20"/>
          <w:lang w:eastAsia="es-ES"/>
        </w:rPr>
        <w:t xml:space="preserve">Sistema de monitoreo electrónico. </w:t>
      </w:r>
    </w:p>
    <w:p w:rsidR="008E23BB" w:rsidRPr="009D2BFA" w:rsidRDefault="00F43E1D" w:rsidP="00F43E1D">
      <w:pPr>
        <w:tabs>
          <w:tab w:val="left" w:pos="8078"/>
          <w:tab w:val="left" w:pos="8789"/>
        </w:tabs>
        <w:spacing w:after="0" w:line="240" w:lineRule="auto"/>
        <w:jc w:val="both"/>
        <w:rPr>
          <w:rFonts w:ascii="Arial" w:eastAsia="Times New Roman" w:hAnsi="Arial" w:cs="Arial"/>
          <w:bCs/>
          <w:sz w:val="20"/>
          <w:szCs w:val="20"/>
          <w:lang w:eastAsia="es-ES"/>
        </w:rPr>
      </w:pPr>
      <w:r w:rsidRPr="009D2BFA">
        <w:rPr>
          <w:rFonts w:ascii="Arial" w:eastAsia="Times New Roman" w:hAnsi="Arial" w:cs="Arial"/>
          <w:bCs/>
          <w:sz w:val="20"/>
          <w:szCs w:val="20"/>
          <w:lang w:eastAsia="es-ES"/>
        </w:rPr>
        <w:t xml:space="preserve">Al dictarse la medida cautelar de fijación de localizadores electrónicos a distancia al imputado, la resolución del Juez de Control se comunicará directamente a la Unidad de Reinserción, a efecto de que dicha autoridad la ejecute. </w:t>
      </w:r>
    </w:p>
    <w:p w:rsidR="00F43E1D" w:rsidRPr="009D2BFA" w:rsidRDefault="00F43E1D" w:rsidP="00F43E1D">
      <w:pPr>
        <w:tabs>
          <w:tab w:val="left" w:pos="8078"/>
          <w:tab w:val="left" w:pos="8789"/>
        </w:tabs>
        <w:spacing w:after="0" w:line="240" w:lineRule="auto"/>
        <w:jc w:val="both"/>
        <w:rPr>
          <w:rFonts w:ascii="Arial" w:eastAsia="Times New Roman" w:hAnsi="Arial" w:cs="Arial"/>
          <w:bCs/>
          <w:sz w:val="20"/>
          <w:szCs w:val="20"/>
          <w:lang w:eastAsia="es-ES"/>
        </w:rPr>
      </w:pPr>
      <w:r w:rsidRPr="009D2BFA">
        <w:rPr>
          <w:rFonts w:ascii="Arial" w:eastAsia="Times New Roman" w:hAnsi="Arial" w:cs="Arial"/>
          <w:bCs/>
          <w:sz w:val="20"/>
          <w:szCs w:val="20"/>
          <w:lang w:eastAsia="es-ES"/>
        </w:rPr>
        <w:t>La ejecución de la medida estará sujeta a la normatividad reglamentaria sobre el Programa de Monitoreo Electrónico a Distancia, que al efecto emita</w:t>
      </w:r>
      <w:r w:rsidR="009D2BFA">
        <w:rPr>
          <w:rFonts w:ascii="Arial" w:eastAsia="Times New Roman" w:hAnsi="Arial" w:cs="Arial"/>
          <w:bCs/>
          <w:sz w:val="20"/>
          <w:szCs w:val="20"/>
          <w:lang w:eastAsia="es-ES"/>
        </w:rPr>
        <w:t xml:space="preserve"> el Poder Ejecutivo del Estado.</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w:t>
      </w:r>
      <w:r w:rsidR="009D2BFA">
        <w:rPr>
          <w:rFonts w:ascii="Arial" w:eastAsia="Times New Roman" w:hAnsi="Arial" w:cs="Arial"/>
          <w:b/>
          <w:bCs/>
          <w:sz w:val="20"/>
          <w:szCs w:val="20"/>
          <w:lang w:eastAsia="es-ES"/>
        </w:rPr>
        <w:t xml:space="preserve">SIN </w:t>
      </w:r>
      <w:r w:rsidRPr="00295B88">
        <w:rPr>
          <w:rFonts w:ascii="Arial" w:eastAsia="Times New Roman" w:hAnsi="Arial" w:cs="Arial"/>
          <w:b/>
          <w:bCs/>
          <w:sz w:val="20"/>
          <w:szCs w:val="20"/>
          <w:lang w:eastAsia="es-ES"/>
        </w:rPr>
        <w:t>VIGEN</w:t>
      </w:r>
      <w:r w:rsidR="009D2BFA">
        <w:rPr>
          <w:rFonts w:ascii="Arial" w:eastAsia="Times New Roman" w:hAnsi="Arial" w:cs="Arial"/>
          <w:b/>
          <w:bCs/>
          <w:sz w:val="20"/>
          <w:szCs w:val="20"/>
          <w:lang w:eastAsia="es-ES"/>
        </w:rPr>
        <w:t>CIA</w:t>
      </w:r>
      <w:r w:rsidRPr="00295B88">
        <w:rPr>
          <w:rFonts w:ascii="Arial" w:eastAsia="Times New Roman" w:hAnsi="Arial" w:cs="Arial"/>
          <w:b/>
          <w:bCs/>
          <w:sz w:val="20"/>
          <w:szCs w:val="20"/>
          <w:lang w:eastAsia="es-ES"/>
        </w:rPr>
        <w:t xml:space="preserve">.- </w:t>
      </w:r>
      <w:r w:rsidRPr="00295B88">
        <w:rPr>
          <w:rFonts w:ascii="Arial" w:eastAsia="Times New Roman" w:hAnsi="Arial" w:cs="Arial"/>
          <w:bCs/>
          <w:sz w:val="20"/>
          <w:szCs w:val="20"/>
          <w:lang w:eastAsia="es-ES"/>
        </w:rPr>
        <w:t xml:space="preserve">Reformados los párrafo segundo y tercero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decían:</w:t>
      </w:r>
      <w:r w:rsidRPr="00295B88">
        <w:rPr>
          <w:rFonts w:ascii="Arial" w:eastAsia="Times New Roman" w:hAnsi="Arial" w:cs="Arial"/>
          <w:sz w:val="20"/>
          <w:szCs w:val="20"/>
          <w:lang w:val="es-ES_tradnl" w:eastAsia="es-ES"/>
        </w:rPr>
        <w:t xml:space="preserve"> Al dictarse la medida cautelar de fijación de localizadores electrónicos a distancia al imputado, la resolución del Juez de Control se comunicará directamente a la Subsecretaría, a efecto de que dicha autoridad la ejecute. </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sz w:val="20"/>
          <w:szCs w:val="20"/>
          <w:lang w:val="es-ES_tradnl" w:eastAsia="es-ES"/>
        </w:rPr>
        <w:t>La ejecución de la medida estará sujeta a la normatividad reglamentaria sobre el Programa de Monitoreo Electrónico a Distancia, que al efecto emita la Secretaría</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97095A" w:rsidP="00F43E1D">
      <w:pPr>
        <w:tabs>
          <w:tab w:val="left" w:pos="8078"/>
          <w:tab w:val="left" w:pos="8789"/>
        </w:tabs>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w:t>
      </w:r>
      <w:r w:rsidR="00F43E1D" w:rsidRPr="00F43E1D">
        <w:rPr>
          <w:rFonts w:ascii="Arial" w:eastAsia="Times New Roman" w:hAnsi="Arial" w:cs="Arial"/>
          <w:b/>
          <w:sz w:val="24"/>
          <w:szCs w:val="24"/>
          <w:lang w:eastAsia="es-ES"/>
        </w:rPr>
        <w:t>SECCIÓN 5</w:t>
      </w:r>
    </w:p>
    <w:p w:rsidR="00C61F45" w:rsidRDefault="00C61F45" w:rsidP="00C61F45">
      <w:pPr>
        <w:spacing w:after="0" w:line="240" w:lineRule="auto"/>
        <w:jc w:val="center"/>
        <w:rPr>
          <w:rFonts w:ascii="Arial" w:hAnsi="Arial" w:cs="Arial"/>
          <w:b/>
          <w:bCs/>
          <w:sz w:val="20"/>
          <w:szCs w:val="20"/>
        </w:rPr>
      </w:pPr>
      <w:r w:rsidRPr="00C61F45">
        <w:rPr>
          <w:rFonts w:ascii="Arial" w:hAnsi="Arial" w:cs="Arial"/>
          <w:b/>
          <w:bCs/>
          <w:sz w:val="20"/>
          <w:szCs w:val="20"/>
        </w:rPr>
        <w:t>SOMETIMIENTO AL CUIDADO O VIGILANCIA DE UNA PERSONA O INSTITUCIÓN DETERMINADA O INTERNAMIENTO A INSTITUCIÓN DETERMINADA</w:t>
      </w:r>
    </w:p>
    <w:p w:rsidR="0097095A" w:rsidRPr="00E00500" w:rsidRDefault="0097095A" w:rsidP="00C61F45">
      <w:pPr>
        <w:spacing w:after="0" w:line="240" w:lineRule="auto"/>
        <w:jc w:val="both"/>
        <w:rPr>
          <w:rFonts w:ascii="Arial" w:hAnsi="Arial" w:cs="Arial"/>
          <w:b/>
          <w:bCs/>
          <w:sz w:val="20"/>
          <w:szCs w:val="20"/>
        </w:rPr>
      </w:pPr>
      <w:r w:rsidRPr="00E00500">
        <w:rPr>
          <w:rFonts w:ascii="Arial" w:hAnsi="Arial" w:cs="Arial"/>
          <w:b/>
          <w:bCs/>
          <w:sz w:val="20"/>
          <w:szCs w:val="20"/>
        </w:rPr>
        <w:t>NOTAS:</w:t>
      </w:r>
    </w:p>
    <w:p w:rsidR="0097095A" w:rsidRPr="00F43E1D" w:rsidRDefault="0097095A" w:rsidP="00C61F45">
      <w:pPr>
        <w:tabs>
          <w:tab w:val="left" w:pos="8078"/>
          <w:tab w:val="left" w:pos="8789"/>
        </w:tabs>
        <w:spacing w:after="0" w:line="240" w:lineRule="auto"/>
        <w:jc w:val="both"/>
        <w:rPr>
          <w:rFonts w:ascii="Arial" w:eastAsia="Times New Roman" w:hAnsi="Arial" w:cs="Arial"/>
          <w:b/>
          <w:sz w:val="24"/>
          <w:szCs w:val="24"/>
          <w:lang w:eastAsia="es-ES"/>
        </w:rPr>
      </w:pPr>
      <w:r w:rsidRPr="00E00500">
        <w:rPr>
          <w:rFonts w:ascii="Arial" w:hAnsi="Arial" w:cs="Arial"/>
          <w:b/>
          <w:bCs/>
          <w:sz w:val="20"/>
          <w:szCs w:val="20"/>
        </w:rPr>
        <w:t>REFORMA VIGENTE.-</w:t>
      </w:r>
      <w:r>
        <w:rPr>
          <w:rFonts w:ascii="Arial" w:hAnsi="Arial" w:cs="Arial"/>
          <w:sz w:val="20"/>
          <w:szCs w:val="20"/>
        </w:rPr>
        <w:t xml:space="preserve"> Reformad</w:t>
      </w:r>
      <w:r w:rsidR="00C61F45">
        <w:rPr>
          <w:rFonts w:ascii="Arial" w:hAnsi="Arial" w:cs="Arial"/>
          <w:sz w:val="20"/>
          <w:szCs w:val="20"/>
        </w:rPr>
        <w:t>a la denominación de la presente Sección</w:t>
      </w:r>
      <w:r>
        <w:rPr>
          <w:rFonts w:ascii="Arial" w:hAnsi="Arial" w:cs="Arial"/>
          <w:sz w:val="20"/>
          <w:szCs w:val="20"/>
        </w:rPr>
        <w:t xml:space="preserve">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00C61F45" w:rsidRPr="00C61F45">
        <w:t xml:space="preserve"> </w:t>
      </w:r>
      <w:r w:rsidR="00C61F45" w:rsidRPr="00C61F45">
        <w:rPr>
          <w:rFonts w:ascii="Arial" w:hAnsi="Arial" w:cs="Arial"/>
          <w:sz w:val="20"/>
          <w:szCs w:val="20"/>
        </w:rPr>
        <w:t>OBLIGACIÓN DE LA  PRESENTACIÓN A SOMETERSE AL CUIDADO O VIGILANCIA DE UNA PERSONA O INSTITUCIÓN DETERMINADA</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0B4A34" w:rsidRDefault="00F43E1D" w:rsidP="000B4A34">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*26.-</w:t>
      </w:r>
      <w:r w:rsidRPr="00F43E1D">
        <w:rPr>
          <w:rFonts w:ascii="Arial" w:eastAsia="Times New Roman" w:hAnsi="Arial" w:cs="Arial"/>
          <w:sz w:val="24"/>
          <w:szCs w:val="24"/>
          <w:lang w:eastAsia="es-ES"/>
        </w:rPr>
        <w:t xml:space="preserve"> </w:t>
      </w:r>
      <w:r w:rsidR="000B4A34" w:rsidRPr="000B4A34">
        <w:rPr>
          <w:rFonts w:ascii="Arial" w:eastAsia="Times New Roman" w:hAnsi="Arial" w:cs="Arial"/>
          <w:sz w:val="24"/>
          <w:szCs w:val="24"/>
          <w:lang w:eastAsia="es-ES"/>
        </w:rPr>
        <w:t>Coordinación, supervisión y seguimiento de la medida.</w:t>
      </w:r>
    </w:p>
    <w:p w:rsidR="000B4A34" w:rsidRPr="000B4A34" w:rsidRDefault="000B4A34" w:rsidP="000B4A34">
      <w:pPr>
        <w:tabs>
          <w:tab w:val="left" w:pos="8078"/>
          <w:tab w:val="left" w:pos="8789"/>
        </w:tabs>
        <w:spacing w:after="0" w:line="240" w:lineRule="auto"/>
        <w:jc w:val="both"/>
        <w:rPr>
          <w:rFonts w:ascii="Arial" w:eastAsia="Times New Roman" w:hAnsi="Arial" w:cs="Arial"/>
          <w:sz w:val="24"/>
          <w:szCs w:val="24"/>
          <w:lang w:eastAsia="es-ES"/>
        </w:rPr>
      </w:pPr>
    </w:p>
    <w:p w:rsidR="000B4A34" w:rsidRDefault="000B4A34" w:rsidP="000B4A34">
      <w:pPr>
        <w:tabs>
          <w:tab w:val="left" w:pos="8078"/>
          <w:tab w:val="left" w:pos="8789"/>
        </w:tabs>
        <w:spacing w:after="0" w:line="240" w:lineRule="auto"/>
        <w:jc w:val="both"/>
        <w:rPr>
          <w:rFonts w:ascii="Arial" w:eastAsia="Times New Roman" w:hAnsi="Arial" w:cs="Arial"/>
          <w:sz w:val="24"/>
          <w:szCs w:val="24"/>
          <w:lang w:eastAsia="es-ES"/>
        </w:rPr>
      </w:pPr>
      <w:r w:rsidRPr="000B4A34">
        <w:rPr>
          <w:rFonts w:ascii="Arial" w:eastAsia="Times New Roman" w:hAnsi="Arial" w:cs="Arial"/>
          <w:sz w:val="24"/>
          <w:szCs w:val="24"/>
          <w:lang w:eastAsia="es-ES"/>
        </w:rPr>
        <w:t>Cuando se imponga esta medida cautelar, la persona o institución que se queda al cuidado del imputado, será la responsable de emitir informe periódico a la unidad competente en medidas cautelares y salidas alternas.</w:t>
      </w:r>
    </w:p>
    <w:p w:rsidR="000B4A34" w:rsidRPr="000B4A34" w:rsidRDefault="000B4A34" w:rsidP="000B4A34">
      <w:pPr>
        <w:tabs>
          <w:tab w:val="left" w:pos="8078"/>
          <w:tab w:val="left" w:pos="8789"/>
        </w:tabs>
        <w:spacing w:after="0" w:line="240" w:lineRule="auto"/>
        <w:jc w:val="both"/>
        <w:rPr>
          <w:rFonts w:ascii="Arial" w:eastAsia="Times New Roman" w:hAnsi="Arial" w:cs="Arial"/>
          <w:sz w:val="24"/>
          <w:szCs w:val="24"/>
          <w:lang w:eastAsia="es-ES"/>
        </w:rPr>
      </w:pPr>
    </w:p>
    <w:p w:rsidR="000B4A34" w:rsidRDefault="000B4A34" w:rsidP="000B4A34">
      <w:pPr>
        <w:tabs>
          <w:tab w:val="left" w:pos="8078"/>
          <w:tab w:val="left" w:pos="8789"/>
        </w:tabs>
        <w:spacing w:after="0" w:line="240" w:lineRule="auto"/>
        <w:jc w:val="both"/>
        <w:rPr>
          <w:rFonts w:ascii="Arial" w:eastAsia="Times New Roman" w:hAnsi="Arial" w:cs="Arial"/>
          <w:sz w:val="24"/>
          <w:szCs w:val="24"/>
          <w:lang w:eastAsia="es-ES"/>
        </w:rPr>
      </w:pPr>
      <w:r w:rsidRPr="000B4A34">
        <w:rPr>
          <w:rFonts w:ascii="Arial" w:eastAsia="Times New Roman" w:hAnsi="Arial" w:cs="Arial"/>
          <w:sz w:val="24"/>
          <w:szCs w:val="24"/>
          <w:lang w:eastAsia="es-ES"/>
        </w:rPr>
        <w:t>En caso de ser una Institución determinada la que se queda al cuidado del imputado, la unidad competente en medidas cautelares y salidas alternas, solicitará informe periódico mediante oficio o, en su caso, personal de dicha unidad se constituirá en la Institución que lo tenga a su cargo a fin de verificar los avances.</w:t>
      </w:r>
    </w:p>
    <w:p w:rsidR="000B4A34" w:rsidRPr="00E00500" w:rsidRDefault="000B4A34" w:rsidP="000B4A34">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0B4A34" w:rsidRDefault="000B4A34" w:rsidP="000B4A34">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C61F45">
        <w:t xml:space="preserve"> </w:t>
      </w:r>
      <w:r w:rsidR="00F43E1D" w:rsidRPr="000B4A34">
        <w:rPr>
          <w:rFonts w:ascii="Arial" w:eastAsia="Times New Roman" w:hAnsi="Arial" w:cs="Arial"/>
          <w:sz w:val="20"/>
          <w:szCs w:val="20"/>
          <w:lang w:eastAsia="es-ES"/>
        </w:rPr>
        <w:t xml:space="preserve">Ejecución de la medida. </w:t>
      </w:r>
    </w:p>
    <w:p w:rsidR="00F43E1D" w:rsidRPr="000B4A34" w:rsidRDefault="00F43E1D" w:rsidP="00F43E1D">
      <w:pPr>
        <w:tabs>
          <w:tab w:val="left" w:pos="8078"/>
          <w:tab w:val="left" w:pos="8789"/>
        </w:tabs>
        <w:spacing w:after="0" w:line="240" w:lineRule="auto"/>
        <w:jc w:val="both"/>
        <w:rPr>
          <w:rFonts w:ascii="Arial" w:eastAsia="Times New Roman" w:hAnsi="Arial" w:cs="Arial"/>
          <w:bCs/>
          <w:sz w:val="20"/>
          <w:szCs w:val="20"/>
          <w:lang w:eastAsia="es-ES"/>
        </w:rPr>
      </w:pPr>
      <w:r w:rsidRPr="000B4A34">
        <w:rPr>
          <w:rFonts w:ascii="Arial" w:eastAsia="Times New Roman" w:hAnsi="Arial" w:cs="Arial"/>
          <w:bCs/>
          <w:sz w:val="20"/>
          <w:szCs w:val="20"/>
          <w:lang w:eastAsia="es-ES"/>
        </w:rPr>
        <w:t>Cuando durante el procedimiento penal se determine la medida cautelar de someterse al cuidado o vigilancia, de alguna persona o institución determinada por el Juez de Control, o dicha particularidad se imponga como condición en la suspensión condicional del proceso a prueba, se señalará, a quien resulte responsable de la ejecución, las modalidades que con la medida o condición se habrán de cumplir, así como la periodicidad con la que deberá informar de dichas modalida</w:t>
      </w:r>
      <w:r w:rsidR="000B4A34">
        <w:rPr>
          <w:rFonts w:ascii="Arial" w:eastAsia="Times New Roman" w:hAnsi="Arial" w:cs="Arial"/>
          <w:bCs/>
          <w:sz w:val="20"/>
          <w:szCs w:val="20"/>
          <w:lang w:eastAsia="es-ES"/>
        </w:rPr>
        <w:t>des a la Unidad de Reinserción.</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w:t>
      </w:r>
      <w:r w:rsidR="000B4A34">
        <w:rPr>
          <w:rFonts w:ascii="Arial" w:eastAsia="Times New Roman" w:hAnsi="Arial" w:cs="Arial"/>
          <w:b/>
          <w:bCs/>
          <w:sz w:val="20"/>
          <w:szCs w:val="20"/>
          <w:lang w:eastAsia="es-ES"/>
        </w:rPr>
        <w:t xml:space="preserve">SIN </w:t>
      </w:r>
      <w:r w:rsidRPr="00295B88">
        <w:rPr>
          <w:rFonts w:ascii="Arial" w:eastAsia="Times New Roman" w:hAnsi="Arial" w:cs="Arial"/>
          <w:b/>
          <w:bCs/>
          <w:sz w:val="20"/>
          <w:szCs w:val="20"/>
          <w:lang w:eastAsia="es-ES"/>
        </w:rPr>
        <w:t>VIGEN</w:t>
      </w:r>
      <w:r w:rsidR="000B4A34">
        <w:rPr>
          <w:rFonts w:ascii="Arial" w:eastAsia="Times New Roman" w:hAnsi="Arial" w:cs="Arial"/>
          <w:b/>
          <w:bCs/>
          <w:sz w:val="20"/>
          <w:szCs w:val="20"/>
          <w:lang w:eastAsia="es-ES"/>
        </w:rPr>
        <w:t>CIA</w:t>
      </w:r>
      <w:r w:rsidRPr="00295B88">
        <w:rPr>
          <w:rFonts w:ascii="Arial" w:eastAsia="Times New Roman" w:hAnsi="Arial" w:cs="Arial"/>
          <w:b/>
          <w:bCs/>
          <w:sz w:val="20"/>
          <w:szCs w:val="20"/>
          <w:lang w:eastAsia="es-ES"/>
        </w:rPr>
        <w:t xml:space="preserve">.- </w:t>
      </w:r>
      <w:r w:rsidRPr="00295B88">
        <w:rPr>
          <w:rFonts w:ascii="Arial" w:eastAsia="Times New Roman" w:hAnsi="Arial" w:cs="Arial"/>
          <w:bCs/>
          <w:sz w:val="20"/>
          <w:szCs w:val="20"/>
          <w:lang w:eastAsia="es-ES"/>
        </w:rPr>
        <w:t xml:space="preserve">Reformado el párrafo segundo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Cuando durante el procedimiento penal se determine la medida cautelar de someterse al cuidado o vigilancia, de alguna persona o institución determinada por el Juez de Control, o dicha particularidad se imponga como condición en la suspensión condicional del proceso a prueba, se señalará, a quien resulte responsable de la ejecución, las modalidades que con la medida o condición se habrán de cumplir, así como la periodicidad con la que deberá informar de dichas modalidades a la Subsecretaría.</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Default="00C61F45" w:rsidP="00F43E1D">
      <w:pPr>
        <w:tabs>
          <w:tab w:val="left" w:pos="8078"/>
          <w:tab w:val="left" w:pos="8789"/>
        </w:tabs>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w:t>
      </w:r>
      <w:r w:rsidR="00F43E1D" w:rsidRPr="00F43E1D">
        <w:rPr>
          <w:rFonts w:ascii="Arial" w:eastAsia="Times New Roman" w:hAnsi="Arial" w:cs="Arial"/>
          <w:b/>
          <w:sz w:val="24"/>
          <w:szCs w:val="24"/>
          <w:lang w:eastAsia="es-ES"/>
        </w:rPr>
        <w:t>SECCIÓN 6</w:t>
      </w:r>
    </w:p>
    <w:p w:rsidR="000B4A34" w:rsidRDefault="000B4A34" w:rsidP="00F43E1D">
      <w:pPr>
        <w:tabs>
          <w:tab w:val="left" w:pos="8078"/>
          <w:tab w:val="left" w:pos="8789"/>
        </w:tabs>
        <w:spacing w:after="0" w:line="240" w:lineRule="auto"/>
        <w:jc w:val="center"/>
        <w:rPr>
          <w:rFonts w:ascii="Arial" w:eastAsia="Times New Roman" w:hAnsi="Arial" w:cs="Arial"/>
          <w:b/>
          <w:sz w:val="24"/>
          <w:szCs w:val="24"/>
          <w:lang w:eastAsia="es-ES"/>
        </w:rPr>
      </w:pPr>
      <w:r w:rsidRPr="000B4A34">
        <w:rPr>
          <w:rFonts w:ascii="Arial" w:eastAsia="Times New Roman" w:hAnsi="Arial" w:cs="Arial"/>
          <w:b/>
          <w:sz w:val="24"/>
          <w:szCs w:val="24"/>
          <w:lang w:eastAsia="es-ES"/>
        </w:rPr>
        <w:t>RESGUARDO DOMICILIARIO</w:t>
      </w:r>
    </w:p>
    <w:p w:rsidR="000B4A34" w:rsidRPr="00E00500" w:rsidRDefault="000B4A34" w:rsidP="000B4A34">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0B4A34" w:rsidRDefault="000B4A34" w:rsidP="000B4A34">
      <w:pPr>
        <w:tabs>
          <w:tab w:val="left" w:pos="8078"/>
          <w:tab w:val="left" w:pos="8789"/>
        </w:tabs>
        <w:spacing w:after="0" w:line="240" w:lineRule="auto"/>
        <w:jc w:val="both"/>
        <w:rPr>
          <w:rFonts w:ascii="Arial" w:eastAsia="Times New Roman" w:hAnsi="Arial" w:cs="Arial"/>
          <w:b/>
          <w:sz w:val="24"/>
          <w:szCs w:val="24"/>
          <w:lang w:eastAsia="es-ES"/>
        </w:rPr>
      </w:pPr>
      <w:r w:rsidRPr="00E00500">
        <w:rPr>
          <w:rFonts w:ascii="Arial" w:hAnsi="Arial" w:cs="Arial"/>
          <w:b/>
          <w:bCs/>
          <w:sz w:val="20"/>
          <w:szCs w:val="20"/>
        </w:rPr>
        <w:t>REFORMA VIGENTE.-</w:t>
      </w:r>
      <w:r>
        <w:rPr>
          <w:rFonts w:ascii="Arial" w:hAnsi="Arial" w:cs="Arial"/>
          <w:sz w:val="20"/>
          <w:szCs w:val="20"/>
        </w:rPr>
        <w:t xml:space="preserve"> Reformada la denominación de la presente Sección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Pr>
          <w:rFonts w:ascii="Arial" w:eastAsia="Times New Roman" w:hAnsi="Arial" w:cs="Arial"/>
          <w:b/>
          <w:sz w:val="24"/>
          <w:szCs w:val="24"/>
          <w:lang w:eastAsia="es-ES"/>
        </w:rPr>
        <w:t xml:space="preserve"> </w:t>
      </w:r>
      <w:r w:rsidR="00F43E1D" w:rsidRPr="000B4A34">
        <w:rPr>
          <w:rFonts w:ascii="Arial" w:eastAsia="Times New Roman" w:hAnsi="Arial" w:cs="Arial"/>
          <w:sz w:val="20"/>
          <w:szCs w:val="20"/>
          <w:lang w:eastAsia="es-ES"/>
        </w:rPr>
        <w:t>ARRAIGO DOMICILIARIO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0B4A34" w:rsidRDefault="00F43E1D" w:rsidP="000B4A34">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0B4A34">
        <w:rPr>
          <w:rFonts w:ascii="Arial" w:eastAsia="Times New Roman" w:hAnsi="Arial" w:cs="Arial"/>
          <w:b/>
          <w:sz w:val="24"/>
          <w:szCs w:val="24"/>
          <w:lang w:eastAsia="es-ES"/>
        </w:rPr>
        <w:t>*</w:t>
      </w:r>
      <w:r w:rsidRPr="00F43E1D">
        <w:rPr>
          <w:rFonts w:ascii="Arial" w:eastAsia="Times New Roman" w:hAnsi="Arial" w:cs="Arial"/>
          <w:b/>
          <w:sz w:val="24"/>
          <w:szCs w:val="24"/>
          <w:lang w:eastAsia="es-ES"/>
        </w:rPr>
        <w:t>27.-</w:t>
      </w:r>
      <w:r w:rsidR="000B4A34">
        <w:rPr>
          <w:rFonts w:ascii="Arial" w:eastAsia="Times New Roman" w:hAnsi="Arial" w:cs="Arial"/>
          <w:sz w:val="24"/>
          <w:szCs w:val="24"/>
          <w:lang w:eastAsia="es-ES"/>
        </w:rPr>
        <w:t xml:space="preserve"> </w:t>
      </w:r>
      <w:r w:rsidR="000B4A34" w:rsidRPr="000B4A34">
        <w:rPr>
          <w:rFonts w:ascii="Arial" w:eastAsia="Times New Roman" w:hAnsi="Arial" w:cs="Arial"/>
          <w:sz w:val="24"/>
          <w:szCs w:val="24"/>
          <w:lang w:eastAsia="es-ES"/>
        </w:rPr>
        <w:t>Resguardo en su propio domicilio con las modalidades que el Juez disponga.</w:t>
      </w:r>
    </w:p>
    <w:p w:rsidR="000B4A34" w:rsidRPr="000B4A34" w:rsidRDefault="000B4A34" w:rsidP="000B4A34">
      <w:pPr>
        <w:tabs>
          <w:tab w:val="left" w:pos="8078"/>
          <w:tab w:val="left" w:pos="8789"/>
        </w:tabs>
        <w:spacing w:after="0" w:line="240" w:lineRule="auto"/>
        <w:jc w:val="both"/>
        <w:rPr>
          <w:rFonts w:ascii="Arial" w:eastAsia="Times New Roman" w:hAnsi="Arial" w:cs="Arial"/>
          <w:sz w:val="24"/>
          <w:szCs w:val="24"/>
          <w:lang w:eastAsia="es-ES"/>
        </w:rPr>
      </w:pPr>
    </w:p>
    <w:p w:rsidR="000B4A34" w:rsidRDefault="000B4A34" w:rsidP="000B4A34">
      <w:pPr>
        <w:tabs>
          <w:tab w:val="left" w:pos="8078"/>
          <w:tab w:val="left" w:pos="8789"/>
        </w:tabs>
        <w:spacing w:after="0" w:line="240" w:lineRule="auto"/>
        <w:jc w:val="both"/>
        <w:rPr>
          <w:rFonts w:ascii="Arial" w:eastAsia="Times New Roman" w:hAnsi="Arial" w:cs="Arial"/>
          <w:sz w:val="24"/>
          <w:szCs w:val="24"/>
          <w:lang w:eastAsia="es-ES"/>
        </w:rPr>
      </w:pPr>
      <w:r w:rsidRPr="000B4A34">
        <w:rPr>
          <w:rFonts w:ascii="Arial" w:eastAsia="Times New Roman" w:hAnsi="Arial" w:cs="Arial"/>
          <w:sz w:val="24"/>
          <w:szCs w:val="24"/>
          <w:lang w:eastAsia="es-ES"/>
        </w:rPr>
        <w:lastRenderedPageBreak/>
        <w:t>Cuando el Juzgador decrete la presente medida, establecerá el lugar, tiempo y las condiciones particulares bajo las cuales deberá de cumplirse; por lo que la unidad competente en medidas cautelares y salidas alternas, realizara la supervisión de acuerdo a lo ordenado por la autoridad judicial.</w:t>
      </w:r>
    </w:p>
    <w:p w:rsidR="000B4A34" w:rsidRPr="00E00500" w:rsidRDefault="000B4A34" w:rsidP="000B4A34">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0B4A34" w:rsidRDefault="000B4A34" w:rsidP="000B4A34">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C61F45">
        <w:t xml:space="preserve"> </w:t>
      </w:r>
      <w:r w:rsidR="00F43E1D" w:rsidRPr="000B4A34">
        <w:rPr>
          <w:rFonts w:ascii="Arial" w:eastAsia="Times New Roman" w:hAnsi="Arial" w:cs="Arial"/>
          <w:sz w:val="20"/>
          <w:szCs w:val="20"/>
          <w:lang w:eastAsia="es-ES"/>
        </w:rPr>
        <w:t xml:space="preserve">Arraigo Domiciliario sin vigilancia. </w:t>
      </w:r>
    </w:p>
    <w:p w:rsidR="00F43E1D" w:rsidRPr="000B4A3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0B4A34">
        <w:rPr>
          <w:rFonts w:ascii="Arial" w:eastAsia="Times New Roman" w:hAnsi="Arial" w:cs="Arial"/>
          <w:sz w:val="20"/>
          <w:szCs w:val="20"/>
          <w:lang w:eastAsia="es-ES"/>
        </w:rPr>
        <w:t xml:space="preserve">Cuando se decrete el Arraigo Domiciliario sin vigilancia, el Juez de control establecerá el lugar en donde habrá de cumplirse. El Juez de Control comunicará en su resolución el tiempo por el que habrá de mantenerse la medida y, en su caso, las condiciones particulares de su cumplimiento.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BA5588"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BA5588">
        <w:rPr>
          <w:rFonts w:ascii="Arial" w:eastAsia="Times New Roman" w:hAnsi="Arial" w:cs="Arial"/>
          <w:b/>
          <w:sz w:val="24"/>
          <w:szCs w:val="24"/>
          <w:lang w:eastAsia="es-ES"/>
        </w:rPr>
        <w:t>*</w:t>
      </w:r>
      <w:r w:rsidRPr="00F43E1D">
        <w:rPr>
          <w:rFonts w:ascii="Arial" w:eastAsia="Times New Roman" w:hAnsi="Arial" w:cs="Arial"/>
          <w:b/>
          <w:sz w:val="24"/>
          <w:szCs w:val="24"/>
          <w:lang w:eastAsia="es-ES"/>
        </w:rPr>
        <w:t>28.-</w:t>
      </w:r>
      <w:r w:rsidRPr="00F43E1D">
        <w:rPr>
          <w:rFonts w:ascii="Arial" w:eastAsia="Times New Roman" w:hAnsi="Arial" w:cs="Arial"/>
          <w:sz w:val="24"/>
          <w:szCs w:val="24"/>
          <w:lang w:eastAsia="es-ES"/>
        </w:rPr>
        <w:t xml:space="preserve"> </w:t>
      </w:r>
      <w:r w:rsidR="00BA5588">
        <w:rPr>
          <w:rFonts w:ascii="Arial" w:eastAsia="Times New Roman" w:hAnsi="Arial" w:cs="Arial"/>
          <w:sz w:val="24"/>
          <w:szCs w:val="24"/>
          <w:lang w:eastAsia="es-ES"/>
        </w:rPr>
        <w:t>Derogado</w:t>
      </w:r>
    </w:p>
    <w:p w:rsidR="00BA5588" w:rsidRDefault="00BA5588" w:rsidP="00BA5588">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BA5588" w:rsidRDefault="00BA5588" w:rsidP="00BA5588">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b/>
          <w:bCs/>
          <w:sz w:val="20"/>
          <w:szCs w:val="20"/>
          <w:lang w:eastAsia="es-ES"/>
        </w:rPr>
        <w:t xml:space="preserve">REFORMA VIGENTE.- </w:t>
      </w:r>
      <w:r w:rsidRPr="00BA5588">
        <w:rPr>
          <w:rFonts w:ascii="Arial" w:eastAsia="Times New Roman" w:hAnsi="Arial" w:cs="Arial"/>
          <w:bCs/>
          <w:sz w:val="20"/>
          <w:szCs w:val="20"/>
          <w:lang w:eastAsia="es-ES"/>
        </w:rPr>
        <w:t>Derogado</w:t>
      </w:r>
      <w:r>
        <w:rPr>
          <w:rFonts w:ascii="Arial" w:eastAsia="Times New Roman" w:hAnsi="Arial" w:cs="Arial"/>
          <w:b/>
          <w:bCs/>
          <w:sz w:val="20"/>
          <w:szCs w:val="20"/>
          <w:lang w:eastAsia="es-ES"/>
        </w:rPr>
        <w:t xml:space="preserve"> </w:t>
      </w:r>
      <w:r>
        <w:rPr>
          <w:rFonts w:ascii="Arial" w:eastAsia="Times New Roman" w:hAnsi="Arial" w:cs="Arial"/>
          <w:bCs/>
          <w:spacing w:val="-4"/>
          <w:sz w:val="20"/>
          <w:szCs w:val="20"/>
          <w:lang w:eastAsia="es-ES"/>
        </w:rPr>
        <w:t xml:space="preserve">por artículo Décimo Tercero del Decreto No. 1310,  publicado en el Periódico Oficial “Tierra y Libertad” No. 5172 de fecha 2014/03/26. Vigencia 2014/03/27. </w:t>
      </w:r>
      <w:r w:rsidRPr="00BD3DC0">
        <w:rPr>
          <w:rFonts w:ascii="Arial" w:eastAsia="Times New Roman" w:hAnsi="Arial" w:cs="Arial"/>
          <w:b/>
          <w:bCs/>
          <w:spacing w:val="-4"/>
          <w:sz w:val="20"/>
          <w:szCs w:val="20"/>
          <w:lang w:eastAsia="es-ES"/>
        </w:rPr>
        <w:t>Antes decía:</w:t>
      </w:r>
      <w:r>
        <w:rPr>
          <w:rFonts w:ascii="Arial" w:eastAsia="Times New Roman" w:hAnsi="Arial" w:cs="Arial"/>
          <w:bCs/>
          <w:spacing w:val="-4"/>
          <w:sz w:val="20"/>
          <w:szCs w:val="20"/>
          <w:lang w:eastAsia="es-ES"/>
        </w:rPr>
        <w:t xml:space="preserve"> </w:t>
      </w:r>
      <w:r w:rsidR="00F43E1D" w:rsidRPr="00BA5588">
        <w:rPr>
          <w:rFonts w:ascii="Arial" w:eastAsia="Times New Roman" w:hAnsi="Arial" w:cs="Arial"/>
          <w:sz w:val="20"/>
          <w:szCs w:val="20"/>
          <w:lang w:eastAsia="es-ES"/>
        </w:rPr>
        <w:t xml:space="preserve">Arraigo Domiciliario con modalidades. </w:t>
      </w:r>
    </w:p>
    <w:p w:rsidR="00F43E1D" w:rsidRPr="00BA5588"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BA5588">
        <w:rPr>
          <w:rFonts w:ascii="Arial" w:eastAsia="Times New Roman" w:hAnsi="Arial" w:cs="Arial"/>
          <w:sz w:val="20"/>
          <w:szCs w:val="20"/>
          <w:lang w:eastAsia="es-ES"/>
        </w:rPr>
        <w:t xml:space="preserve">Si se decreta el Arraigo Domiciliario con modalidades, además de cumplir con lo dispuesto en el artículo anterior, el Juez de Control determinará en su resolución las modalidades que acompañen al cumplimiento de dicha medida, las cuales no podrán desvirtuar la naturaleza de la misma. Si la modalidad se trata de vigilancia de la autoridad, se comunicará el proveído a </w:t>
      </w:r>
      <w:smartTag w:uri="urn:schemas-microsoft-com:office:smarttags" w:element="PersonName">
        <w:smartTagPr>
          <w:attr w:name="ProductID" w:val="la Secretar￭a"/>
        </w:smartTagPr>
        <w:r w:rsidRPr="00BA5588">
          <w:rPr>
            <w:rFonts w:ascii="Arial" w:eastAsia="Times New Roman" w:hAnsi="Arial" w:cs="Arial"/>
            <w:sz w:val="20"/>
            <w:szCs w:val="20"/>
            <w:lang w:eastAsia="es-ES"/>
          </w:rPr>
          <w:t>la Secretaría</w:t>
        </w:r>
      </w:smartTag>
      <w:r w:rsidRPr="00BA5588">
        <w:rPr>
          <w:rFonts w:ascii="Arial" w:eastAsia="Times New Roman" w:hAnsi="Arial" w:cs="Arial"/>
          <w:sz w:val="20"/>
          <w:szCs w:val="20"/>
          <w:lang w:eastAsia="es-ES"/>
        </w:rPr>
        <w:t xml:space="preserve"> de Seguridad Pública Estatal o Municipal, en su caso, en donde se determine la vigilancia permanente o intermitente del imputado en el domicilio señalado. </w:t>
      </w:r>
    </w:p>
    <w:p w:rsidR="00295B88" w:rsidRPr="00F43E1D" w:rsidRDefault="00295B88"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0B4A34" w:rsidP="00F43E1D">
      <w:pPr>
        <w:tabs>
          <w:tab w:val="left" w:pos="8078"/>
          <w:tab w:val="left" w:pos="8789"/>
        </w:tabs>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w:t>
      </w:r>
      <w:r w:rsidR="00F43E1D" w:rsidRPr="00F43E1D">
        <w:rPr>
          <w:rFonts w:ascii="Arial" w:eastAsia="Times New Roman" w:hAnsi="Arial" w:cs="Arial"/>
          <w:b/>
          <w:sz w:val="24"/>
          <w:szCs w:val="24"/>
          <w:lang w:eastAsia="es-ES"/>
        </w:rPr>
        <w:t>SECCIÓN 7</w:t>
      </w:r>
    </w:p>
    <w:p w:rsidR="000B4A34" w:rsidRPr="000B4A34" w:rsidRDefault="000B4A34" w:rsidP="000B4A34">
      <w:pPr>
        <w:tabs>
          <w:tab w:val="left" w:pos="8078"/>
          <w:tab w:val="left" w:pos="8789"/>
        </w:tabs>
        <w:spacing w:after="0" w:line="240" w:lineRule="auto"/>
        <w:jc w:val="center"/>
        <w:rPr>
          <w:rFonts w:ascii="Arial" w:eastAsia="Times New Roman" w:hAnsi="Arial" w:cs="Arial"/>
          <w:b/>
          <w:sz w:val="24"/>
          <w:szCs w:val="24"/>
          <w:lang w:eastAsia="es-ES"/>
        </w:rPr>
      </w:pPr>
      <w:r w:rsidRPr="000B4A34">
        <w:rPr>
          <w:rFonts w:ascii="Arial" w:eastAsia="Times New Roman" w:hAnsi="Arial" w:cs="Arial"/>
          <w:b/>
          <w:sz w:val="24"/>
          <w:szCs w:val="24"/>
          <w:lang w:eastAsia="es-ES"/>
        </w:rPr>
        <w:t>PROHIBICIÓN DE CONCURRIR A DETERMINADAS REUNIONES,</w:t>
      </w:r>
    </w:p>
    <w:p w:rsidR="000B4A34" w:rsidRDefault="000B4A34" w:rsidP="000B4A34">
      <w:pPr>
        <w:tabs>
          <w:tab w:val="left" w:pos="8078"/>
          <w:tab w:val="left" w:pos="8789"/>
        </w:tabs>
        <w:spacing w:after="0" w:line="240" w:lineRule="auto"/>
        <w:jc w:val="center"/>
        <w:rPr>
          <w:rFonts w:ascii="Arial" w:eastAsia="Times New Roman" w:hAnsi="Arial" w:cs="Arial"/>
          <w:b/>
          <w:sz w:val="24"/>
          <w:szCs w:val="24"/>
          <w:lang w:eastAsia="es-ES"/>
        </w:rPr>
      </w:pPr>
      <w:r w:rsidRPr="000B4A34">
        <w:rPr>
          <w:rFonts w:ascii="Arial" w:eastAsia="Times New Roman" w:hAnsi="Arial" w:cs="Arial"/>
          <w:b/>
          <w:sz w:val="24"/>
          <w:szCs w:val="24"/>
          <w:lang w:eastAsia="es-ES"/>
        </w:rPr>
        <w:t>O ACERCARSE A CIERTOS LUGARES</w:t>
      </w:r>
    </w:p>
    <w:p w:rsidR="000B4A34" w:rsidRPr="00E00500" w:rsidRDefault="000B4A34" w:rsidP="000B4A34">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F43E1D" w:rsidRDefault="000B4A34" w:rsidP="000B4A34">
      <w:pPr>
        <w:tabs>
          <w:tab w:val="left" w:pos="8078"/>
          <w:tab w:val="left" w:pos="8789"/>
        </w:tabs>
        <w:spacing w:after="0" w:line="240" w:lineRule="auto"/>
        <w:jc w:val="both"/>
        <w:rPr>
          <w:rFonts w:ascii="Arial" w:eastAsia="Times New Roman" w:hAnsi="Arial" w:cs="Arial"/>
          <w:b/>
          <w:sz w:val="24"/>
          <w:szCs w:val="24"/>
          <w:lang w:eastAsia="es-ES"/>
        </w:rPr>
      </w:pPr>
      <w:r w:rsidRPr="00E00500">
        <w:rPr>
          <w:rFonts w:ascii="Arial" w:hAnsi="Arial" w:cs="Arial"/>
          <w:b/>
          <w:bCs/>
          <w:sz w:val="20"/>
          <w:szCs w:val="20"/>
        </w:rPr>
        <w:t>REFORMA VIGENTE.-</w:t>
      </w:r>
      <w:r>
        <w:rPr>
          <w:rFonts w:ascii="Arial" w:hAnsi="Arial" w:cs="Arial"/>
          <w:sz w:val="20"/>
          <w:szCs w:val="20"/>
        </w:rPr>
        <w:t xml:space="preserve"> Reformada la denominación de la presente Sección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Pr>
          <w:rFonts w:ascii="Arial" w:hAnsi="Arial" w:cs="Arial"/>
          <w:b/>
          <w:sz w:val="20"/>
          <w:szCs w:val="20"/>
        </w:rPr>
        <w:t xml:space="preserve"> </w:t>
      </w:r>
      <w:r w:rsidR="00F43E1D" w:rsidRPr="000B4A34">
        <w:rPr>
          <w:rFonts w:ascii="Arial" w:eastAsia="Times New Roman" w:hAnsi="Arial" w:cs="Arial"/>
          <w:sz w:val="20"/>
          <w:szCs w:val="20"/>
          <w:lang w:eastAsia="es-ES"/>
        </w:rPr>
        <w:t>PROHIBICIÓN DE ACUDIR A DETERMINADAS REUNIONES,</w:t>
      </w:r>
      <w:r>
        <w:rPr>
          <w:rFonts w:ascii="Arial" w:eastAsia="Times New Roman" w:hAnsi="Arial" w:cs="Arial"/>
          <w:b/>
          <w:sz w:val="24"/>
          <w:szCs w:val="24"/>
          <w:lang w:eastAsia="es-ES"/>
        </w:rPr>
        <w:t xml:space="preserve"> </w:t>
      </w:r>
      <w:r w:rsidR="00F43E1D" w:rsidRPr="000B4A34">
        <w:rPr>
          <w:rFonts w:ascii="Arial" w:eastAsia="Times New Roman" w:hAnsi="Arial" w:cs="Arial"/>
          <w:sz w:val="20"/>
          <w:szCs w:val="20"/>
          <w:lang w:eastAsia="es-ES"/>
        </w:rPr>
        <w:t>O DE VISITAR CIERTOS LUGARES</w:t>
      </w:r>
    </w:p>
    <w:p w:rsidR="00F43E1D" w:rsidRPr="00F43E1D" w:rsidRDefault="00F43E1D" w:rsidP="00F43E1D">
      <w:pPr>
        <w:tabs>
          <w:tab w:val="left" w:pos="8078"/>
          <w:tab w:val="left" w:pos="8789"/>
        </w:tabs>
        <w:spacing w:after="0" w:line="240" w:lineRule="auto"/>
        <w:jc w:val="center"/>
        <w:rPr>
          <w:rFonts w:ascii="Arial" w:eastAsia="Times New Roman" w:hAnsi="Arial" w:cs="Arial"/>
          <w:sz w:val="24"/>
          <w:szCs w:val="24"/>
          <w:lang w:eastAsia="es-ES"/>
        </w:rPr>
      </w:pPr>
    </w:p>
    <w:p w:rsidR="000B4A34" w:rsidRDefault="00F43E1D" w:rsidP="000B4A34">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0B4A34">
        <w:rPr>
          <w:rFonts w:ascii="Arial" w:eastAsia="Times New Roman" w:hAnsi="Arial" w:cs="Arial"/>
          <w:b/>
          <w:sz w:val="24"/>
          <w:szCs w:val="24"/>
          <w:lang w:eastAsia="es-ES"/>
        </w:rPr>
        <w:t>*</w:t>
      </w:r>
      <w:r w:rsidRPr="00F43E1D">
        <w:rPr>
          <w:rFonts w:ascii="Arial" w:eastAsia="Times New Roman" w:hAnsi="Arial" w:cs="Arial"/>
          <w:b/>
          <w:sz w:val="24"/>
          <w:szCs w:val="24"/>
          <w:lang w:eastAsia="es-ES"/>
        </w:rPr>
        <w:t>29.-</w:t>
      </w:r>
      <w:r w:rsidRPr="00F43E1D">
        <w:rPr>
          <w:rFonts w:ascii="Arial" w:eastAsia="Times New Roman" w:hAnsi="Arial" w:cs="Arial"/>
          <w:sz w:val="24"/>
          <w:szCs w:val="24"/>
          <w:lang w:eastAsia="es-ES"/>
        </w:rPr>
        <w:t xml:space="preserve"> </w:t>
      </w:r>
      <w:r w:rsidR="000B4A34" w:rsidRPr="000B4A34">
        <w:rPr>
          <w:rFonts w:ascii="Arial" w:eastAsia="Times New Roman" w:hAnsi="Arial" w:cs="Arial"/>
          <w:sz w:val="24"/>
          <w:szCs w:val="24"/>
          <w:lang w:eastAsia="es-ES"/>
        </w:rPr>
        <w:t>Coordinación y supervisión de la medida.</w:t>
      </w:r>
    </w:p>
    <w:p w:rsidR="000B4A34" w:rsidRPr="000B4A34" w:rsidRDefault="000B4A34" w:rsidP="000B4A34">
      <w:pPr>
        <w:tabs>
          <w:tab w:val="left" w:pos="8078"/>
          <w:tab w:val="left" w:pos="8789"/>
        </w:tabs>
        <w:spacing w:after="0" w:line="240" w:lineRule="auto"/>
        <w:jc w:val="both"/>
        <w:rPr>
          <w:rFonts w:ascii="Arial" w:eastAsia="Times New Roman" w:hAnsi="Arial" w:cs="Arial"/>
          <w:sz w:val="24"/>
          <w:szCs w:val="24"/>
          <w:lang w:eastAsia="es-ES"/>
        </w:rPr>
      </w:pPr>
    </w:p>
    <w:p w:rsidR="000B4A34" w:rsidRDefault="000B4A34" w:rsidP="000B4A34">
      <w:pPr>
        <w:tabs>
          <w:tab w:val="left" w:pos="8078"/>
          <w:tab w:val="left" w:pos="8789"/>
        </w:tabs>
        <w:spacing w:after="0" w:line="240" w:lineRule="auto"/>
        <w:jc w:val="both"/>
        <w:rPr>
          <w:rFonts w:ascii="Arial" w:eastAsia="Times New Roman" w:hAnsi="Arial" w:cs="Arial"/>
          <w:sz w:val="24"/>
          <w:szCs w:val="24"/>
          <w:lang w:eastAsia="es-ES"/>
        </w:rPr>
      </w:pPr>
      <w:r w:rsidRPr="000B4A34">
        <w:rPr>
          <w:rFonts w:ascii="Arial" w:eastAsia="Times New Roman" w:hAnsi="Arial" w:cs="Arial"/>
          <w:sz w:val="24"/>
          <w:szCs w:val="24"/>
          <w:lang w:eastAsia="es-ES"/>
        </w:rPr>
        <w:t>Cuando esta medida sea impuesta, la unidad competente en medidas cautelares y salidas alternas remitirá oficio a la Comisión Estatal de Seguridad Pública, a efecto de informar sobre esta medida, para que en caso de tener algún reporte sobre la violación del imputado a la restricción impuesta, informe inmediatamente a la primera, para que esta su vez realice el reporte correspondiente.</w:t>
      </w:r>
    </w:p>
    <w:p w:rsidR="000B4A34" w:rsidRPr="00E00500" w:rsidRDefault="000B4A34" w:rsidP="000B4A34">
      <w:pPr>
        <w:spacing w:after="0" w:line="240" w:lineRule="auto"/>
        <w:jc w:val="both"/>
        <w:rPr>
          <w:rFonts w:ascii="Arial" w:hAnsi="Arial" w:cs="Arial"/>
          <w:b/>
          <w:bCs/>
          <w:sz w:val="20"/>
          <w:szCs w:val="20"/>
        </w:rPr>
      </w:pPr>
      <w:r w:rsidRPr="00E00500">
        <w:rPr>
          <w:rFonts w:ascii="Arial" w:hAnsi="Arial" w:cs="Arial"/>
          <w:b/>
          <w:bCs/>
          <w:sz w:val="20"/>
          <w:szCs w:val="20"/>
        </w:rPr>
        <w:lastRenderedPageBreak/>
        <w:t>NOTAS:</w:t>
      </w:r>
    </w:p>
    <w:p w:rsidR="00F43E1D" w:rsidRPr="000B4A34" w:rsidRDefault="000B4A34" w:rsidP="000B4A34">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C61F45">
        <w:t xml:space="preserve"> </w:t>
      </w:r>
      <w:r w:rsidR="00F43E1D" w:rsidRPr="000B4A34">
        <w:rPr>
          <w:rFonts w:ascii="Arial" w:eastAsia="Times New Roman" w:hAnsi="Arial" w:cs="Arial"/>
          <w:sz w:val="20"/>
          <w:szCs w:val="20"/>
          <w:lang w:eastAsia="es-ES"/>
        </w:rPr>
        <w:t xml:space="preserve">Ejecución de la medida. </w:t>
      </w:r>
    </w:p>
    <w:p w:rsidR="00295B88" w:rsidRPr="000B4A3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0B4A34">
        <w:rPr>
          <w:rFonts w:ascii="Arial" w:eastAsia="Times New Roman" w:hAnsi="Arial" w:cs="Arial"/>
          <w:sz w:val="20"/>
          <w:szCs w:val="20"/>
          <w:lang w:eastAsia="es-ES"/>
        </w:rPr>
        <w:t xml:space="preserve">Al determinarse la prohibición de acudir a determinadas reuniones o de visitar ciertos lugares, se comunicará la resolución a las policías municipales y en su defecto a la estatal o a otros cuerpos de seguridad pública en el Estado, en su caso, con la finalidad de que sea ejercida la vigilancia pertinente sobre el imputado en el cumplimiento de esa determinación, en la que indicará específicamente las restricciones impuestas. </w:t>
      </w:r>
    </w:p>
    <w:p w:rsidR="00F43E1D" w:rsidRPr="000B4A3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0B4A34">
        <w:rPr>
          <w:rFonts w:ascii="Arial" w:eastAsia="Times New Roman" w:hAnsi="Arial" w:cs="Arial"/>
          <w:sz w:val="20"/>
          <w:szCs w:val="20"/>
          <w:lang w:eastAsia="es-ES"/>
        </w:rPr>
        <w:t xml:space="preserve">La autoridad ejecutora informará sobre el cumplimiento de la medida con la periodicidad determinada por la autoridad judicial.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0B4A34" w:rsidP="00F43E1D">
      <w:pPr>
        <w:tabs>
          <w:tab w:val="left" w:pos="8078"/>
          <w:tab w:val="left" w:pos="8789"/>
        </w:tabs>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w:t>
      </w:r>
      <w:r w:rsidR="00F43E1D" w:rsidRPr="00F43E1D">
        <w:rPr>
          <w:rFonts w:ascii="Arial" w:eastAsia="Times New Roman" w:hAnsi="Arial" w:cs="Arial"/>
          <w:b/>
          <w:sz w:val="24"/>
          <w:szCs w:val="24"/>
          <w:lang w:eastAsia="es-ES"/>
        </w:rPr>
        <w:t>SECCIÓN 8</w:t>
      </w:r>
    </w:p>
    <w:p w:rsidR="000B4A34" w:rsidRDefault="000B4A34" w:rsidP="000B4A34">
      <w:pPr>
        <w:tabs>
          <w:tab w:val="left" w:pos="8078"/>
          <w:tab w:val="left" w:pos="8789"/>
        </w:tabs>
        <w:spacing w:after="0" w:line="240" w:lineRule="auto"/>
        <w:jc w:val="center"/>
        <w:rPr>
          <w:rFonts w:ascii="Arial" w:eastAsia="Times New Roman" w:hAnsi="Arial" w:cs="Arial"/>
          <w:b/>
          <w:sz w:val="24"/>
          <w:szCs w:val="24"/>
          <w:lang w:eastAsia="es-ES"/>
        </w:rPr>
      </w:pPr>
      <w:r w:rsidRPr="000B4A34">
        <w:rPr>
          <w:rFonts w:ascii="Arial" w:eastAsia="Times New Roman" w:hAnsi="Arial" w:cs="Arial"/>
          <w:b/>
          <w:sz w:val="24"/>
          <w:szCs w:val="24"/>
          <w:lang w:eastAsia="es-ES"/>
        </w:rPr>
        <w:t>PROHIBICIÓN DE CONVIVIR, ACERCARSE O COMUNICARSE CON DETERMINADAS PERSONAS, CON LAS VÍCTIMAS U OFENDIDOS O TESTIGOS, SIEMPRE QUE NO SE AFECTE EL DERECHO DE DEFENSA</w:t>
      </w:r>
    </w:p>
    <w:p w:rsidR="000B4A34" w:rsidRPr="00E00500" w:rsidRDefault="000B4A34" w:rsidP="00C369DF">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0B4A34" w:rsidRDefault="000B4A34" w:rsidP="00C369DF">
      <w:pPr>
        <w:tabs>
          <w:tab w:val="left" w:pos="8078"/>
          <w:tab w:val="left" w:pos="8789"/>
        </w:tabs>
        <w:spacing w:after="0" w:line="240" w:lineRule="auto"/>
        <w:jc w:val="both"/>
        <w:rPr>
          <w:rFonts w:ascii="Arial" w:eastAsia="Times New Roman" w:hAnsi="Arial" w:cs="Arial"/>
          <w:b/>
          <w:sz w:val="24"/>
          <w:szCs w:val="24"/>
          <w:lang w:eastAsia="es-ES"/>
        </w:rPr>
      </w:pPr>
      <w:r w:rsidRPr="00E00500">
        <w:rPr>
          <w:rFonts w:ascii="Arial" w:hAnsi="Arial" w:cs="Arial"/>
          <w:b/>
          <w:bCs/>
          <w:sz w:val="20"/>
          <w:szCs w:val="20"/>
        </w:rPr>
        <w:t>REFORMA VIGENTE.-</w:t>
      </w:r>
      <w:r>
        <w:rPr>
          <w:rFonts w:ascii="Arial" w:hAnsi="Arial" w:cs="Arial"/>
          <w:sz w:val="20"/>
          <w:szCs w:val="20"/>
        </w:rPr>
        <w:t xml:space="preserve"> Reformada la denominación de la presente Sección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00F154FD">
        <w:rPr>
          <w:rFonts w:ascii="Arial" w:hAnsi="Arial" w:cs="Arial"/>
          <w:b/>
          <w:sz w:val="20"/>
          <w:szCs w:val="20"/>
        </w:rPr>
        <w:t>:</w:t>
      </w:r>
      <w:r>
        <w:rPr>
          <w:rFonts w:ascii="Arial" w:eastAsia="Times New Roman" w:hAnsi="Arial" w:cs="Arial"/>
          <w:b/>
          <w:sz w:val="24"/>
          <w:szCs w:val="24"/>
          <w:lang w:eastAsia="es-ES"/>
        </w:rPr>
        <w:t xml:space="preserve"> </w:t>
      </w:r>
      <w:r w:rsidR="00F43E1D" w:rsidRPr="000B4A34">
        <w:rPr>
          <w:rFonts w:ascii="Arial" w:eastAsia="Times New Roman" w:hAnsi="Arial" w:cs="Arial"/>
          <w:sz w:val="20"/>
          <w:szCs w:val="20"/>
          <w:lang w:eastAsia="es-ES"/>
        </w:rPr>
        <w:t>PROHIBICIÓN DE CONVIVIR, COMUNICARSE O ACERCARSE A  PERSONAS DETERMINADAS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154FD" w:rsidRDefault="00F43E1D" w:rsidP="00F154F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0B4A34">
        <w:rPr>
          <w:rFonts w:ascii="Arial" w:eastAsia="Times New Roman" w:hAnsi="Arial" w:cs="Arial"/>
          <w:b/>
          <w:sz w:val="24"/>
          <w:szCs w:val="24"/>
          <w:lang w:eastAsia="es-ES"/>
        </w:rPr>
        <w:t>*</w:t>
      </w:r>
      <w:r w:rsidRPr="00F43E1D">
        <w:rPr>
          <w:rFonts w:ascii="Arial" w:eastAsia="Times New Roman" w:hAnsi="Arial" w:cs="Arial"/>
          <w:b/>
          <w:sz w:val="24"/>
          <w:szCs w:val="24"/>
          <w:lang w:eastAsia="es-ES"/>
        </w:rPr>
        <w:t>30.-</w:t>
      </w:r>
      <w:r w:rsidRPr="00F43E1D">
        <w:rPr>
          <w:rFonts w:ascii="Arial" w:eastAsia="Times New Roman" w:hAnsi="Arial" w:cs="Arial"/>
          <w:sz w:val="24"/>
          <w:szCs w:val="24"/>
          <w:lang w:eastAsia="es-ES"/>
        </w:rPr>
        <w:t xml:space="preserve"> </w:t>
      </w:r>
      <w:r w:rsidR="00F154FD" w:rsidRPr="00F154FD">
        <w:rPr>
          <w:rFonts w:ascii="Arial" w:eastAsia="Times New Roman" w:hAnsi="Arial" w:cs="Arial"/>
          <w:sz w:val="24"/>
          <w:szCs w:val="24"/>
          <w:lang w:eastAsia="es-ES"/>
        </w:rPr>
        <w:t>Coordinación y supervisión de la medida.</w:t>
      </w:r>
    </w:p>
    <w:p w:rsidR="00F154FD" w:rsidRPr="00F154FD" w:rsidRDefault="00F154FD" w:rsidP="00F154FD">
      <w:pPr>
        <w:tabs>
          <w:tab w:val="left" w:pos="8078"/>
          <w:tab w:val="left" w:pos="8789"/>
        </w:tabs>
        <w:spacing w:after="0" w:line="240" w:lineRule="auto"/>
        <w:jc w:val="both"/>
        <w:rPr>
          <w:rFonts w:ascii="Arial" w:eastAsia="Times New Roman" w:hAnsi="Arial" w:cs="Arial"/>
          <w:sz w:val="24"/>
          <w:szCs w:val="24"/>
          <w:lang w:eastAsia="es-ES"/>
        </w:rPr>
      </w:pPr>
    </w:p>
    <w:p w:rsidR="00F154FD" w:rsidRDefault="00F154FD" w:rsidP="00F154FD">
      <w:pPr>
        <w:tabs>
          <w:tab w:val="left" w:pos="8078"/>
          <w:tab w:val="left" w:pos="8789"/>
        </w:tabs>
        <w:spacing w:after="0" w:line="240" w:lineRule="auto"/>
        <w:jc w:val="both"/>
        <w:rPr>
          <w:rFonts w:ascii="Arial" w:eastAsia="Times New Roman" w:hAnsi="Arial" w:cs="Arial"/>
          <w:sz w:val="24"/>
          <w:szCs w:val="24"/>
          <w:lang w:eastAsia="es-ES"/>
        </w:rPr>
      </w:pPr>
      <w:r w:rsidRPr="00F154FD">
        <w:rPr>
          <w:rFonts w:ascii="Arial" w:eastAsia="Times New Roman" w:hAnsi="Arial" w:cs="Arial"/>
          <w:sz w:val="24"/>
          <w:szCs w:val="24"/>
          <w:lang w:eastAsia="es-ES"/>
        </w:rPr>
        <w:t>Cuando se dicte la presente medida, la unidad competente en medidas cautelares y salidas alternas proporcionará los datos de esta última, a las personas, victimas, ofendidos o testigos, con los que tenga relación la imposición, para que en caso de darse un incumplimiento por parte del imputado informe de inmediato para realizar el reporte de incumplimiento correspondiente.</w:t>
      </w:r>
    </w:p>
    <w:p w:rsidR="00F154FD" w:rsidRPr="00F154FD" w:rsidRDefault="00F154FD" w:rsidP="00F154FD">
      <w:pPr>
        <w:tabs>
          <w:tab w:val="left" w:pos="8078"/>
          <w:tab w:val="left" w:pos="8789"/>
        </w:tabs>
        <w:spacing w:after="0" w:line="240" w:lineRule="auto"/>
        <w:jc w:val="both"/>
        <w:rPr>
          <w:rFonts w:ascii="Arial" w:eastAsia="Times New Roman" w:hAnsi="Arial" w:cs="Arial"/>
          <w:sz w:val="24"/>
          <w:szCs w:val="24"/>
          <w:lang w:eastAsia="es-ES"/>
        </w:rPr>
      </w:pPr>
    </w:p>
    <w:p w:rsidR="000B4A34" w:rsidRDefault="00F154FD" w:rsidP="00F154FD">
      <w:pPr>
        <w:tabs>
          <w:tab w:val="left" w:pos="8078"/>
          <w:tab w:val="left" w:pos="8789"/>
        </w:tabs>
        <w:spacing w:after="0" w:line="240" w:lineRule="auto"/>
        <w:jc w:val="both"/>
        <w:rPr>
          <w:rFonts w:ascii="Arial" w:eastAsia="Times New Roman" w:hAnsi="Arial" w:cs="Arial"/>
          <w:sz w:val="24"/>
          <w:szCs w:val="24"/>
          <w:lang w:eastAsia="es-ES"/>
        </w:rPr>
      </w:pPr>
      <w:r w:rsidRPr="00F154FD">
        <w:rPr>
          <w:rFonts w:ascii="Arial" w:eastAsia="Times New Roman" w:hAnsi="Arial" w:cs="Arial"/>
          <w:sz w:val="24"/>
          <w:szCs w:val="24"/>
          <w:lang w:eastAsia="es-ES"/>
        </w:rPr>
        <w:t xml:space="preserve">Se girará oficio a la Comisión Estatal de Seguridad Pública, a efecto de que tengan conocimiento de tal restricción para que, en caso de que les sea reportado un incidente al respecto, se preste el auxilio debido y se realice el reporte respectivo a la unidad competente en medidas cautelares y salidas alternas.  </w:t>
      </w:r>
    </w:p>
    <w:p w:rsidR="000B4A34" w:rsidRPr="00E00500" w:rsidRDefault="000B4A34" w:rsidP="000B4A34">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0B4A34" w:rsidRDefault="000B4A34" w:rsidP="000B4A34">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Pr>
          <w:rFonts w:ascii="Arial" w:hAnsi="Arial" w:cs="Arial"/>
          <w:sz w:val="20"/>
          <w:szCs w:val="20"/>
        </w:rPr>
        <w:t xml:space="preserve"> Reformado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C61F45">
        <w:t xml:space="preserve"> </w:t>
      </w:r>
      <w:r w:rsidR="00F43E1D" w:rsidRPr="000B4A34">
        <w:rPr>
          <w:rFonts w:ascii="Arial" w:eastAsia="Times New Roman" w:hAnsi="Arial" w:cs="Arial"/>
          <w:sz w:val="20"/>
          <w:szCs w:val="20"/>
          <w:lang w:eastAsia="es-ES"/>
        </w:rPr>
        <w:t xml:space="preserve">Ejecución de la medida. </w:t>
      </w:r>
    </w:p>
    <w:p w:rsidR="00F43E1D" w:rsidRPr="000B4A3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0B4A34">
        <w:rPr>
          <w:rFonts w:ascii="Arial" w:eastAsia="Times New Roman" w:hAnsi="Arial" w:cs="Arial"/>
          <w:sz w:val="20"/>
          <w:szCs w:val="20"/>
          <w:lang w:eastAsia="es-ES"/>
        </w:rPr>
        <w:t xml:space="preserve">Al imponerse la medida de prohibición de convivencia, comunicación o acercamiento a personas determinadas, se aplicará, en lo conducente, lo dispuesto en el artículo anterior. </w:t>
      </w:r>
    </w:p>
    <w:p w:rsidR="00F154FD" w:rsidRDefault="00F154FD" w:rsidP="00F43E1D">
      <w:pPr>
        <w:tabs>
          <w:tab w:val="left" w:pos="8078"/>
          <w:tab w:val="left" w:pos="8789"/>
        </w:tabs>
        <w:spacing w:after="0" w:line="240" w:lineRule="auto"/>
        <w:jc w:val="center"/>
        <w:rPr>
          <w:rFonts w:ascii="Arial" w:eastAsia="Times New Roman" w:hAnsi="Arial" w:cs="Arial"/>
          <w:b/>
          <w:sz w:val="24"/>
          <w:szCs w:val="24"/>
          <w:lang w:eastAsia="es-ES"/>
        </w:rPr>
      </w:pPr>
    </w:p>
    <w:p w:rsidR="00F154FD" w:rsidRPr="00F154FD" w:rsidRDefault="00F154FD" w:rsidP="00F154FD">
      <w:pPr>
        <w:spacing w:after="0" w:line="240" w:lineRule="auto"/>
        <w:jc w:val="center"/>
        <w:rPr>
          <w:rFonts w:ascii="Arial" w:hAnsi="Arial" w:cs="Arial"/>
          <w:b/>
          <w:color w:val="000000"/>
          <w:sz w:val="24"/>
          <w:szCs w:val="24"/>
        </w:rPr>
      </w:pPr>
      <w:r>
        <w:rPr>
          <w:rFonts w:ascii="Arial" w:hAnsi="Arial" w:cs="Arial"/>
          <w:b/>
          <w:color w:val="000000"/>
          <w:sz w:val="24"/>
          <w:szCs w:val="24"/>
        </w:rPr>
        <w:t>*</w:t>
      </w:r>
      <w:r w:rsidRPr="00F154FD">
        <w:rPr>
          <w:rFonts w:ascii="Arial" w:hAnsi="Arial" w:cs="Arial"/>
          <w:b/>
          <w:color w:val="000000"/>
          <w:sz w:val="24"/>
          <w:szCs w:val="24"/>
        </w:rPr>
        <w:t>SECCIÓN 9</w:t>
      </w:r>
    </w:p>
    <w:p w:rsidR="00F154FD" w:rsidRDefault="00F154FD" w:rsidP="00F154FD">
      <w:pPr>
        <w:spacing w:after="0" w:line="240" w:lineRule="auto"/>
        <w:jc w:val="center"/>
        <w:rPr>
          <w:rFonts w:ascii="Arial" w:hAnsi="Arial" w:cs="Arial"/>
          <w:b/>
          <w:color w:val="000000"/>
          <w:sz w:val="24"/>
          <w:szCs w:val="24"/>
        </w:rPr>
      </w:pPr>
      <w:r w:rsidRPr="00F154FD">
        <w:rPr>
          <w:rFonts w:ascii="Arial" w:hAnsi="Arial" w:cs="Arial"/>
          <w:b/>
          <w:color w:val="000000"/>
          <w:sz w:val="24"/>
          <w:szCs w:val="24"/>
        </w:rPr>
        <w:t>OTRAS MEDIDAS CAUTELARES</w:t>
      </w:r>
    </w:p>
    <w:p w:rsidR="00F154FD" w:rsidRPr="00E00500" w:rsidRDefault="00F154FD" w:rsidP="00F154FD">
      <w:pPr>
        <w:spacing w:after="0" w:line="240" w:lineRule="auto"/>
        <w:jc w:val="both"/>
        <w:rPr>
          <w:rFonts w:ascii="Arial" w:hAnsi="Arial" w:cs="Arial"/>
          <w:b/>
          <w:bCs/>
          <w:sz w:val="20"/>
          <w:szCs w:val="20"/>
        </w:rPr>
      </w:pPr>
      <w:r w:rsidRPr="00E00500">
        <w:rPr>
          <w:rFonts w:ascii="Arial" w:hAnsi="Arial" w:cs="Arial"/>
          <w:b/>
          <w:bCs/>
          <w:sz w:val="20"/>
          <w:szCs w:val="20"/>
        </w:rPr>
        <w:t>NOTAS:</w:t>
      </w:r>
    </w:p>
    <w:p w:rsidR="00F154FD" w:rsidRPr="00F154FD" w:rsidRDefault="00F154FD" w:rsidP="00F154FD">
      <w:pPr>
        <w:spacing w:after="0" w:line="240" w:lineRule="auto"/>
        <w:jc w:val="both"/>
        <w:rPr>
          <w:rFonts w:ascii="Arial" w:hAnsi="Arial" w:cs="Arial"/>
          <w:b/>
          <w:color w:val="000000"/>
          <w:sz w:val="24"/>
          <w:szCs w:val="24"/>
        </w:rPr>
      </w:pPr>
      <w:r w:rsidRPr="00E00500">
        <w:rPr>
          <w:rFonts w:ascii="Arial" w:hAnsi="Arial" w:cs="Arial"/>
          <w:b/>
          <w:bCs/>
          <w:sz w:val="20"/>
          <w:szCs w:val="20"/>
        </w:rPr>
        <w:t>REFORMA VIGENTE.-</w:t>
      </w:r>
      <w:r>
        <w:rPr>
          <w:rFonts w:ascii="Arial" w:hAnsi="Arial" w:cs="Arial"/>
          <w:sz w:val="20"/>
          <w:szCs w:val="20"/>
        </w:rPr>
        <w:t xml:space="preserve"> </w:t>
      </w:r>
      <w:r w:rsidR="000D7A57">
        <w:rPr>
          <w:rFonts w:ascii="Arial" w:hAnsi="Arial" w:cs="Arial"/>
          <w:sz w:val="20"/>
          <w:szCs w:val="20"/>
        </w:rPr>
        <w:t>Adicionada la presente sección</w:t>
      </w:r>
      <w:r>
        <w:rPr>
          <w:rFonts w:ascii="Arial" w:hAnsi="Arial" w:cs="Arial"/>
          <w:sz w:val="20"/>
          <w:szCs w:val="20"/>
        </w:rPr>
        <w:t xml:space="preserve">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p>
    <w:p w:rsidR="00F154FD" w:rsidRPr="00F154FD" w:rsidRDefault="00F154FD" w:rsidP="00F154FD">
      <w:pPr>
        <w:spacing w:after="0" w:line="240" w:lineRule="auto"/>
        <w:jc w:val="both"/>
        <w:rPr>
          <w:rFonts w:ascii="Arial" w:hAnsi="Arial" w:cs="Arial"/>
          <w:color w:val="000000"/>
          <w:sz w:val="24"/>
          <w:szCs w:val="24"/>
        </w:rPr>
      </w:pPr>
    </w:p>
    <w:p w:rsidR="00F154FD" w:rsidRDefault="00F154FD" w:rsidP="00F154FD">
      <w:pPr>
        <w:spacing w:after="0" w:line="240" w:lineRule="auto"/>
        <w:jc w:val="both"/>
        <w:rPr>
          <w:rFonts w:ascii="Arial" w:hAnsi="Arial" w:cs="Arial"/>
          <w:color w:val="000000"/>
          <w:sz w:val="24"/>
          <w:szCs w:val="24"/>
        </w:rPr>
      </w:pPr>
      <w:r w:rsidRPr="00F154FD">
        <w:rPr>
          <w:rFonts w:ascii="Arial" w:hAnsi="Arial" w:cs="Arial"/>
          <w:b/>
          <w:color w:val="000000"/>
          <w:sz w:val="24"/>
          <w:szCs w:val="24"/>
        </w:rPr>
        <w:t xml:space="preserve">Artículo </w:t>
      </w:r>
      <w:r>
        <w:rPr>
          <w:rFonts w:ascii="Arial" w:hAnsi="Arial" w:cs="Arial"/>
          <w:b/>
          <w:color w:val="000000"/>
          <w:sz w:val="24"/>
          <w:szCs w:val="24"/>
        </w:rPr>
        <w:t>*</w:t>
      </w:r>
      <w:r w:rsidRPr="00F154FD">
        <w:rPr>
          <w:rFonts w:ascii="Arial" w:hAnsi="Arial" w:cs="Arial"/>
          <w:b/>
          <w:color w:val="000000"/>
          <w:sz w:val="24"/>
          <w:szCs w:val="24"/>
        </w:rPr>
        <w:t>30 Bis.-</w:t>
      </w:r>
      <w:r w:rsidRPr="00F154FD">
        <w:rPr>
          <w:rFonts w:ascii="Arial" w:hAnsi="Arial" w:cs="Arial"/>
          <w:color w:val="000000"/>
          <w:sz w:val="24"/>
          <w:szCs w:val="24"/>
        </w:rPr>
        <w:t xml:space="preserve"> Suspensión temporal en el ejercicio del cargo cuando se atribuye la comisión de un delito a servidores públicos.</w:t>
      </w:r>
    </w:p>
    <w:p w:rsidR="00F154FD" w:rsidRPr="00F154FD" w:rsidRDefault="00F154FD" w:rsidP="00F154FD">
      <w:pPr>
        <w:spacing w:after="0" w:line="240" w:lineRule="auto"/>
        <w:jc w:val="both"/>
        <w:rPr>
          <w:rFonts w:ascii="Arial" w:hAnsi="Arial" w:cs="Arial"/>
          <w:color w:val="000000"/>
          <w:sz w:val="24"/>
          <w:szCs w:val="24"/>
        </w:rPr>
      </w:pPr>
    </w:p>
    <w:p w:rsidR="00F154FD" w:rsidRPr="00F154FD" w:rsidRDefault="00F154FD" w:rsidP="00F154FD">
      <w:pPr>
        <w:spacing w:after="0" w:line="240" w:lineRule="auto"/>
        <w:jc w:val="both"/>
        <w:rPr>
          <w:rFonts w:ascii="Arial" w:hAnsi="Arial" w:cs="Arial"/>
          <w:color w:val="000000"/>
          <w:sz w:val="24"/>
          <w:szCs w:val="24"/>
        </w:rPr>
      </w:pPr>
      <w:r w:rsidRPr="00F154FD">
        <w:rPr>
          <w:rFonts w:ascii="Arial" w:hAnsi="Arial" w:cs="Arial"/>
          <w:color w:val="000000"/>
          <w:sz w:val="24"/>
          <w:szCs w:val="24"/>
        </w:rPr>
        <w:t>La unidad competente en medidas cautelares y salidas alternas girará oficio a la institución a la se encuentra adscrito el imputado para que el servidor público sea suspendido del cargo de manera inmediata y, una vez hecho esto, remita a la citada unidad la documentación necesaria para acreditar el cumplimiento de la medida impuesta.</w:t>
      </w:r>
    </w:p>
    <w:p w:rsidR="000D7A57" w:rsidRPr="00E00500" w:rsidRDefault="000D7A57" w:rsidP="000D7A57">
      <w:pPr>
        <w:spacing w:after="0" w:line="240" w:lineRule="auto"/>
        <w:jc w:val="both"/>
        <w:rPr>
          <w:rFonts w:ascii="Arial" w:hAnsi="Arial" w:cs="Arial"/>
          <w:b/>
          <w:bCs/>
          <w:sz w:val="20"/>
          <w:szCs w:val="20"/>
        </w:rPr>
      </w:pPr>
      <w:r w:rsidRPr="00E00500">
        <w:rPr>
          <w:rFonts w:ascii="Arial" w:hAnsi="Arial" w:cs="Arial"/>
          <w:b/>
          <w:bCs/>
          <w:sz w:val="20"/>
          <w:szCs w:val="20"/>
        </w:rPr>
        <w:t>NOTAS:</w:t>
      </w:r>
    </w:p>
    <w:p w:rsidR="000D7A57" w:rsidRPr="00F154FD" w:rsidRDefault="000D7A57" w:rsidP="000D7A57">
      <w:pPr>
        <w:spacing w:after="0" w:line="240" w:lineRule="auto"/>
        <w:jc w:val="both"/>
        <w:rPr>
          <w:rFonts w:ascii="Arial" w:hAnsi="Arial" w:cs="Arial"/>
          <w:b/>
          <w:color w:val="000000"/>
          <w:sz w:val="24"/>
          <w:szCs w:val="24"/>
        </w:rPr>
      </w:pPr>
      <w:r w:rsidRPr="00E00500">
        <w:rPr>
          <w:rFonts w:ascii="Arial" w:hAnsi="Arial" w:cs="Arial"/>
          <w:b/>
          <w:bCs/>
          <w:sz w:val="20"/>
          <w:szCs w:val="20"/>
        </w:rPr>
        <w:t>REFORMA VIGENTE.-</w:t>
      </w:r>
      <w:r>
        <w:rPr>
          <w:rFonts w:ascii="Arial" w:hAnsi="Arial" w:cs="Arial"/>
          <w:sz w:val="20"/>
          <w:szCs w:val="20"/>
        </w:rPr>
        <w:t xml:space="preserve"> Adicionado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p>
    <w:p w:rsidR="00F154FD" w:rsidRDefault="00F154FD" w:rsidP="00F154FD">
      <w:pPr>
        <w:spacing w:after="0" w:line="240" w:lineRule="auto"/>
        <w:jc w:val="both"/>
        <w:rPr>
          <w:rFonts w:ascii="Arial" w:hAnsi="Arial" w:cs="Arial"/>
          <w:color w:val="000000"/>
          <w:sz w:val="24"/>
          <w:szCs w:val="24"/>
        </w:rPr>
      </w:pPr>
    </w:p>
    <w:p w:rsidR="00F154FD" w:rsidRDefault="00F154FD" w:rsidP="00F154FD">
      <w:pPr>
        <w:spacing w:after="0" w:line="240" w:lineRule="auto"/>
        <w:jc w:val="both"/>
        <w:rPr>
          <w:rFonts w:ascii="Arial" w:hAnsi="Arial" w:cs="Arial"/>
          <w:color w:val="000000"/>
          <w:sz w:val="24"/>
          <w:szCs w:val="24"/>
        </w:rPr>
      </w:pPr>
      <w:r w:rsidRPr="00F154FD">
        <w:rPr>
          <w:rFonts w:ascii="Arial" w:hAnsi="Arial" w:cs="Arial"/>
          <w:b/>
          <w:color w:val="000000"/>
          <w:sz w:val="24"/>
          <w:szCs w:val="24"/>
        </w:rPr>
        <w:t xml:space="preserve">Artículo </w:t>
      </w:r>
      <w:r>
        <w:rPr>
          <w:rFonts w:ascii="Arial" w:hAnsi="Arial" w:cs="Arial"/>
          <w:b/>
          <w:color w:val="000000"/>
          <w:sz w:val="24"/>
          <w:szCs w:val="24"/>
        </w:rPr>
        <w:t>*</w:t>
      </w:r>
      <w:r w:rsidRPr="00F154FD">
        <w:rPr>
          <w:rFonts w:ascii="Arial" w:hAnsi="Arial" w:cs="Arial"/>
          <w:b/>
          <w:color w:val="000000"/>
          <w:sz w:val="24"/>
          <w:szCs w:val="24"/>
        </w:rPr>
        <w:t>30 Ter.-</w:t>
      </w:r>
      <w:r w:rsidRPr="00F154FD">
        <w:rPr>
          <w:rFonts w:ascii="Arial" w:hAnsi="Arial" w:cs="Arial"/>
          <w:color w:val="000000"/>
          <w:sz w:val="24"/>
          <w:szCs w:val="24"/>
        </w:rPr>
        <w:t xml:space="preserve"> Suspensión temporal en el ejercicio de una determinada actividad profesional o laboral.</w:t>
      </w:r>
    </w:p>
    <w:p w:rsidR="00F154FD" w:rsidRPr="00F154FD" w:rsidRDefault="00F154FD" w:rsidP="00F154FD">
      <w:pPr>
        <w:spacing w:after="0" w:line="240" w:lineRule="auto"/>
        <w:jc w:val="both"/>
        <w:rPr>
          <w:rFonts w:ascii="Arial" w:hAnsi="Arial" w:cs="Arial"/>
          <w:color w:val="000000"/>
          <w:sz w:val="24"/>
          <w:szCs w:val="24"/>
        </w:rPr>
      </w:pPr>
    </w:p>
    <w:p w:rsidR="00F154FD" w:rsidRPr="00F154FD" w:rsidRDefault="00F154FD" w:rsidP="00F154FD">
      <w:pPr>
        <w:spacing w:after="0" w:line="240" w:lineRule="auto"/>
        <w:jc w:val="both"/>
        <w:rPr>
          <w:rFonts w:ascii="Arial" w:hAnsi="Arial" w:cs="Arial"/>
          <w:color w:val="000000"/>
          <w:sz w:val="24"/>
          <w:szCs w:val="24"/>
        </w:rPr>
      </w:pPr>
      <w:r w:rsidRPr="00F154FD">
        <w:rPr>
          <w:rFonts w:ascii="Arial" w:hAnsi="Arial" w:cs="Arial"/>
          <w:color w:val="000000"/>
          <w:sz w:val="24"/>
          <w:szCs w:val="24"/>
        </w:rPr>
        <w:t>La unidad competente en medidas cautelares y salidas alternas se encargará de girar oficio a la autoridad que faculte al imputado a ejercer una actividad profesional o laboral, a efecto de que suspendan los efectos de la documentación que lo acredite, mientras dure la imposición de la medida cautelar.</w:t>
      </w:r>
    </w:p>
    <w:p w:rsidR="000D7A57" w:rsidRPr="00E00500" w:rsidRDefault="000D7A57" w:rsidP="000D7A57">
      <w:pPr>
        <w:spacing w:after="0" w:line="240" w:lineRule="auto"/>
        <w:jc w:val="both"/>
        <w:rPr>
          <w:rFonts w:ascii="Arial" w:hAnsi="Arial" w:cs="Arial"/>
          <w:b/>
          <w:bCs/>
          <w:sz w:val="20"/>
          <w:szCs w:val="20"/>
        </w:rPr>
      </w:pPr>
      <w:r w:rsidRPr="00E00500">
        <w:rPr>
          <w:rFonts w:ascii="Arial" w:hAnsi="Arial" w:cs="Arial"/>
          <w:b/>
          <w:bCs/>
          <w:sz w:val="20"/>
          <w:szCs w:val="20"/>
        </w:rPr>
        <w:t>NOTAS:</w:t>
      </w:r>
    </w:p>
    <w:p w:rsidR="000D7A57" w:rsidRPr="00F154FD" w:rsidRDefault="000D7A57" w:rsidP="000D7A57">
      <w:pPr>
        <w:spacing w:after="0" w:line="240" w:lineRule="auto"/>
        <w:jc w:val="both"/>
        <w:rPr>
          <w:rFonts w:ascii="Arial" w:hAnsi="Arial" w:cs="Arial"/>
          <w:b/>
          <w:color w:val="000000"/>
          <w:sz w:val="24"/>
          <w:szCs w:val="24"/>
        </w:rPr>
      </w:pPr>
      <w:r w:rsidRPr="00E00500">
        <w:rPr>
          <w:rFonts w:ascii="Arial" w:hAnsi="Arial" w:cs="Arial"/>
          <w:b/>
          <w:bCs/>
          <w:sz w:val="20"/>
          <w:szCs w:val="20"/>
        </w:rPr>
        <w:t>REFORMA VIGENTE.-</w:t>
      </w:r>
      <w:r>
        <w:rPr>
          <w:rFonts w:ascii="Arial" w:hAnsi="Arial" w:cs="Arial"/>
          <w:sz w:val="20"/>
          <w:szCs w:val="20"/>
        </w:rPr>
        <w:t xml:space="preserve"> Adicionado </w:t>
      </w:r>
      <w:r w:rsidRPr="00E00500">
        <w:rPr>
          <w:rFonts w:ascii="Arial" w:hAnsi="Arial" w:cs="Arial"/>
          <w:sz w:val="20"/>
          <w:szCs w:val="20"/>
        </w:rPr>
        <w:t xml:space="preserve">por artículo </w:t>
      </w:r>
      <w:r>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p>
    <w:p w:rsidR="00F154FD" w:rsidRPr="00F43E1D" w:rsidRDefault="00F154F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TERCERO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EJECUCIÓN DE MEDIDAS SANCIONADORAS</w:t>
      </w:r>
    </w:p>
    <w:p w:rsidR="008E23BB" w:rsidRDefault="008E23BB"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154FD" w:rsidP="00F43E1D">
      <w:pPr>
        <w:tabs>
          <w:tab w:val="left" w:pos="8078"/>
          <w:tab w:val="left" w:pos="8789"/>
        </w:tabs>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w:t>
      </w:r>
      <w:r w:rsidR="00F43E1D" w:rsidRPr="00F43E1D">
        <w:rPr>
          <w:rFonts w:ascii="Arial" w:eastAsia="Times New Roman" w:hAnsi="Arial" w:cs="Arial"/>
          <w:b/>
          <w:sz w:val="24"/>
          <w:szCs w:val="24"/>
          <w:lang w:eastAsia="es-ES"/>
        </w:rPr>
        <w:t>SECCIÓN 1</w:t>
      </w:r>
    </w:p>
    <w:p w:rsidR="00F154FD" w:rsidRDefault="00011870" w:rsidP="00F43E1D">
      <w:pPr>
        <w:tabs>
          <w:tab w:val="left" w:pos="8078"/>
          <w:tab w:val="left" w:pos="8789"/>
        </w:tabs>
        <w:spacing w:after="0" w:line="240" w:lineRule="auto"/>
        <w:jc w:val="center"/>
        <w:rPr>
          <w:rFonts w:ascii="Arial" w:eastAsia="Times New Roman" w:hAnsi="Arial" w:cs="Arial"/>
          <w:b/>
          <w:sz w:val="24"/>
          <w:szCs w:val="24"/>
          <w:lang w:eastAsia="es-ES"/>
        </w:rPr>
      </w:pPr>
      <w:r w:rsidRPr="00011870">
        <w:rPr>
          <w:rFonts w:ascii="Arial" w:eastAsia="Times New Roman" w:hAnsi="Arial" w:cs="Arial"/>
          <w:b/>
          <w:sz w:val="24"/>
          <w:szCs w:val="24"/>
          <w:lang w:eastAsia="es-ES"/>
        </w:rPr>
        <w:t>SEPARACIÓN INMEDIATA DEL DOMICILIO</w:t>
      </w:r>
    </w:p>
    <w:p w:rsidR="00F154FD" w:rsidRPr="00E00500" w:rsidRDefault="00F154FD" w:rsidP="00F154FD">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F154FD" w:rsidRDefault="00F154FD" w:rsidP="00F154FD">
      <w:pPr>
        <w:tabs>
          <w:tab w:val="left" w:pos="8078"/>
          <w:tab w:val="left" w:pos="8789"/>
        </w:tabs>
        <w:spacing w:after="0" w:line="240" w:lineRule="auto"/>
        <w:jc w:val="both"/>
        <w:rPr>
          <w:rFonts w:ascii="Arial" w:eastAsia="Times New Roman" w:hAnsi="Arial" w:cs="Arial"/>
          <w:b/>
          <w:sz w:val="20"/>
          <w:szCs w:val="20"/>
          <w:lang w:eastAsia="es-ES"/>
        </w:rPr>
      </w:pPr>
      <w:r w:rsidRPr="00E00500">
        <w:rPr>
          <w:rFonts w:ascii="Arial" w:hAnsi="Arial" w:cs="Arial"/>
          <w:b/>
          <w:bCs/>
          <w:sz w:val="20"/>
          <w:szCs w:val="20"/>
        </w:rPr>
        <w:lastRenderedPageBreak/>
        <w:t>REFORMA VIGENTE.-</w:t>
      </w:r>
      <w:r w:rsidRPr="00F154FD">
        <w:rPr>
          <w:rFonts w:ascii="Arial" w:hAnsi="Arial" w:cs="Arial"/>
          <w:sz w:val="20"/>
          <w:szCs w:val="20"/>
        </w:rPr>
        <w:t xml:space="preserve"> Reformada la denominación de la presente Sección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 xml:space="preserve">: </w:t>
      </w:r>
      <w:r w:rsidR="00F43E1D" w:rsidRPr="00F154FD">
        <w:rPr>
          <w:rFonts w:ascii="Arial" w:eastAsia="Times New Roman" w:hAnsi="Arial" w:cs="Arial"/>
          <w:sz w:val="20"/>
          <w:szCs w:val="20"/>
          <w:lang w:eastAsia="es-ES"/>
        </w:rPr>
        <w:t>SEPARACIÓN DEL DOMICILIO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011870" w:rsidRDefault="00F43E1D" w:rsidP="00011870">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011870">
        <w:rPr>
          <w:rFonts w:ascii="Arial" w:eastAsia="Times New Roman" w:hAnsi="Arial" w:cs="Arial"/>
          <w:b/>
          <w:sz w:val="24"/>
          <w:szCs w:val="24"/>
          <w:lang w:eastAsia="es-ES"/>
        </w:rPr>
        <w:t>*</w:t>
      </w:r>
      <w:r w:rsidRPr="00F43E1D">
        <w:rPr>
          <w:rFonts w:ascii="Arial" w:eastAsia="Times New Roman" w:hAnsi="Arial" w:cs="Arial"/>
          <w:b/>
          <w:sz w:val="24"/>
          <w:szCs w:val="24"/>
          <w:lang w:eastAsia="es-ES"/>
        </w:rPr>
        <w:t>31.-</w:t>
      </w:r>
      <w:r w:rsidRPr="00F43E1D">
        <w:rPr>
          <w:rFonts w:ascii="Arial" w:eastAsia="Times New Roman" w:hAnsi="Arial" w:cs="Arial"/>
          <w:sz w:val="24"/>
          <w:szCs w:val="24"/>
          <w:lang w:eastAsia="es-ES"/>
        </w:rPr>
        <w:t xml:space="preserve"> </w:t>
      </w:r>
      <w:r w:rsidR="00011870" w:rsidRPr="00011870">
        <w:rPr>
          <w:rFonts w:ascii="Arial" w:eastAsia="Times New Roman" w:hAnsi="Arial" w:cs="Arial"/>
          <w:sz w:val="24"/>
          <w:szCs w:val="24"/>
          <w:lang w:eastAsia="es-ES"/>
        </w:rPr>
        <w:t>Coordinación y Supervisión de la medida.</w:t>
      </w:r>
    </w:p>
    <w:p w:rsidR="00011870" w:rsidRPr="00011870" w:rsidRDefault="00011870" w:rsidP="00011870">
      <w:pPr>
        <w:tabs>
          <w:tab w:val="left" w:pos="8078"/>
          <w:tab w:val="left" w:pos="8789"/>
        </w:tabs>
        <w:spacing w:after="0" w:line="240" w:lineRule="auto"/>
        <w:jc w:val="both"/>
        <w:rPr>
          <w:rFonts w:ascii="Arial" w:eastAsia="Times New Roman" w:hAnsi="Arial" w:cs="Arial"/>
          <w:sz w:val="24"/>
          <w:szCs w:val="24"/>
          <w:lang w:eastAsia="es-ES"/>
        </w:rPr>
      </w:pPr>
    </w:p>
    <w:p w:rsidR="00011870" w:rsidRDefault="00011870" w:rsidP="00011870">
      <w:pPr>
        <w:tabs>
          <w:tab w:val="left" w:pos="8078"/>
          <w:tab w:val="left" w:pos="8789"/>
        </w:tabs>
        <w:spacing w:after="0" w:line="240" w:lineRule="auto"/>
        <w:jc w:val="both"/>
        <w:rPr>
          <w:rFonts w:ascii="Arial" w:eastAsia="Times New Roman" w:hAnsi="Arial" w:cs="Arial"/>
          <w:sz w:val="24"/>
          <w:szCs w:val="24"/>
          <w:lang w:eastAsia="es-ES"/>
        </w:rPr>
      </w:pPr>
      <w:r w:rsidRPr="00011870">
        <w:rPr>
          <w:rFonts w:ascii="Arial" w:eastAsia="Times New Roman" w:hAnsi="Arial" w:cs="Arial"/>
          <w:sz w:val="24"/>
          <w:szCs w:val="24"/>
          <w:lang w:eastAsia="es-ES"/>
        </w:rPr>
        <w:t>La  unidad competente en medidas cautelares y salidas alternas, mediante los medios idóneos, corroborará el cumplimiento del imputado a tal imposición y durante la vigencia de la imposición verificará su cumplimiento.</w:t>
      </w:r>
    </w:p>
    <w:p w:rsidR="00011870" w:rsidRPr="00E00500" w:rsidRDefault="00011870" w:rsidP="00011870">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011870" w:rsidRDefault="00011870" w:rsidP="00011870">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sidRPr="00F154FD">
        <w:rPr>
          <w:rFonts w:ascii="Arial" w:hAnsi="Arial" w:cs="Arial"/>
          <w:sz w:val="20"/>
          <w:szCs w:val="20"/>
        </w:rPr>
        <w:t xml:space="preserve"> Reformad</w:t>
      </w:r>
      <w:r>
        <w:rPr>
          <w:rFonts w:ascii="Arial" w:hAnsi="Arial" w:cs="Arial"/>
          <w:sz w:val="20"/>
          <w:szCs w:val="20"/>
        </w:rPr>
        <w:t>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 xml:space="preserve">: </w:t>
      </w:r>
      <w:r w:rsidR="00F43E1D" w:rsidRPr="00011870">
        <w:rPr>
          <w:rFonts w:ascii="Arial" w:eastAsia="Times New Roman" w:hAnsi="Arial" w:cs="Arial"/>
          <w:sz w:val="20"/>
          <w:szCs w:val="20"/>
          <w:lang w:eastAsia="es-ES"/>
        </w:rPr>
        <w:t xml:space="preserve">Ejecución de la medida. </w:t>
      </w:r>
    </w:p>
    <w:p w:rsidR="00F43E1D" w:rsidRPr="00011870"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011870">
        <w:rPr>
          <w:rFonts w:ascii="Arial" w:eastAsia="Times New Roman" w:hAnsi="Arial" w:cs="Arial"/>
          <w:sz w:val="20"/>
          <w:szCs w:val="20"/>
          <w:lang w:eastAsia="es-ES"/>
        </w:rPr>
        <w:t>Si se decreta la medida cautelar de separación del domicilio del imputado, se comunicará el proveído a las corporaciones municipales y en su defecto a la estatal o a otros cuerpos de Seguridad Pública en el Estado, para su efectivo cumplimiento.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011870" w:rsidRDefault="00011870" w:rsidP="00F43E1D">
      <w:pPr>
        <w:tabs>
          <w:tab w:val="left" w:pos="8078"/>
          <w:tab w:val="left" w:pos="8789"/>
        </w:tabs>
        <w:spacing w:after="0" w:line="240" w:lineRule="auto"/>
        <w:jc w:val="center"/>
        <w:rPr>
          <w:rFonts w:ascii="Arial" w:eastAsia="Times New Roman" w:hAnsi="Arial" w:cs="Arial"/>
          <w:sz w:val="20"/>
          <w:szCs w:val="20"/>
          <w:lang w:eastAsia="es-ES"/>
        </w:rPr>
      </w:pPr>
      <w:r w:rsidRPr="00011870">
        <w:rPr>
          <w:rFonts w:ascii="Arial" w:eastAsia="Times New Roman" w:hAnsi="Arial" w:cs="Arial"/>
          <w:sz w:val="20"/>
          <w:szCs w:val="20"/>
          <w:lang w:eastAsia="es-ES"/>
        </w:rPr>
        <w:t>*</w:t>
      </w:r>
      <w:r w:rsidR="00F43E1D" w:rsidRPr="00011870">
        <w:rPr>
          <w:rFonts w:ascii="Arial" w:eastAsia="Times New Roman" w:hAnsi="Arial" w:cs="Arial"/>
          <w:sz w:val="20"/>
          <w:szCs w:val="20"/>
          <w:lang w:eastAsia="es-ES"/>
        </w:rPr>
        <w:t>SECCIÓN 2</w:t>
      </w:r>
    </w:p>
    <w:p w:rsidR="00F43E1D" w:rsidRPr="00011870" w:rsidRDefault="00F43E1D" w:rsidP="00F43E1D">
      <w:pPr>
        <w:tabs>
          <w:tab w:val="left" w:pos="8078"/>
          <w:tab w:val="left" w:pos="8789"/>
        </w:tabs>
        <w:spacing w:after="0" w:line="240" w:lineRule="auto"/>
        <w:jc w:val="center"/>
        <w:rPr>
          <w:rFonts w:ascii="Arial" w:eastAsia="Times New Roman" w:hAnsi="Arial" w:cs="Arial"/>
          <w:sz w:val="20"/>
          <w:szCs w:val="20"/>
          <w:lang w:eastAsia="es-ES"/>
        </w:rPr>
      </w:pPr>
      <w:r w:rsidRPr="00011870">
        <w:rPr>
          <w:rFonts w:ascii="Arial" w:eastAsia="Times New Roman" w:hAnsi="Arial" w:cs="Arial"/>
          <w:sz w:val="20"/>
          <w:szCs w:val="20"/>
          <w:lang w:eastAsia="es-ES"/>
        </w:rPr>
        <w:t>INTERNAMIENTO</w:t>
      </w:r>
    </w:p>
    <w:p w:rsidR="00011870" w:rsidRPr="00E00500" w:rsidRDefault="00011870" w:rsidP="00011870">
      <w:pPr>
        <w:spacing w:after="0" w:line="240" w:lineRule="auto"/>
        <w:jc w:val="both"/>
        <w:rPr>
          <w:rFonts w:ascii="Arial" w:hAnsi="Arial" w:cs="Arial"/>
          <w:b/>
          <w:bCs/>
          <w:sz w:val="20"/>
          <w:szCs w:val="20"/>
        </w:rPr>
      </w:pPr>
      <w:r w:rsidRPr="00E00500">
        <w:rPr>
          <w:rFonts w:ascii="Arial" w:hAnsi="Arial" w:cs="Arial"/>
          <w:b/>
          <w:bCs/>
          <w:sz w:val="20"/>
          <w:szCs w:val="20"/>
        </w:rPr>
        <w:t>NOTAS:</w:t>
      </w:r>
    </w:p>
    <w:p w:rsidR="00011870" w:rsidRPr="00F43E1D" w:rsidRDefault="00011870" w:rsidP="00011870">
      <w:pPr>
        <w:tabs>
          <w:tab w:val="left" w:pos="8078"/>
          <w:tab w:val="left" w:pos="8789"/>
        </w:tabs>
        <w:spacing w:after="0" w:line="240" w:lineRule="auto"/>
        <w:jc w:val="both"/>
        <w:rPr>
          <w:rFonts w:ascii="Arial" w:eastAsia="Times New Roman" w:hAnsi="Arial" w:cs="Arial"/>
          <w:b/>
          <w:sz w:val="24"/>
          <w:szCs w:val="24"/>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Derogada la presente sección</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Pr="00011870">
        <w:rPr>
          <w:rFonts w:ascii="Arial" w:eastAsia="Times New Roman" w:hAnsi="Arial" w:cs="Arial"/>
          <w:sz w:val="20"/>
          <w:szCs w:val="20"/>
          <w:lang w:eastAsia="es-ES"/>
        </w:rPr>
        <w:t>INTERNAMIENTO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011870"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*32.-</w:t>
      </w:r>
      <w:r w:rsidRPr="00F43E1D">
        <w:rPr>
          <w:rFonts w:ascii="Arial" w:eastAsia="Times New Roman" w:hAnsi="Arial" w:cs="Arial"/>
          <w:sz w:val="24"/>
          <w:szCs w:val="24"/>
          <w:lang w:eastAsia="es-ES"/>
        </w:rPr>
        <w:t xml:space="preserve"> </w:t>
      </w:r>
      <w:r w:rsidR="00011870">
        <w:rPr>
          <w:rFonts w:ascii="Arial" w:eastAsia="Times New Roman" w:hAnsi="Arial" w:cs="Arial"/>
          <w:sz w:val="24"/>
          <w:szCs w:val="24"/>
          <w:lang w:eastAsia="es-ES"/>
        </w:rPr>
        <w:t>Derogado</w:t>
      </w:r>
    </w:p>
    <w:p w:rsidR="00F43E1D" w:rsidRPr="00011870" w:rsidRDefault="00011870" w:rsidP="00F43E1D">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Derogado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00F43E1D" w:rsidRPr="00011870">
        <w:rPr>
          <w:rFonts w:ascii="Arial" w:eastAsia="Times New Roman" w:hAnsi="Arial" w:cs="Arial"/>
          <w:sz w:val="20"/>
          <w:szCs w:val="20"/>
          <w:lang w:eastAsia="es-ES"/>
        </w:rPr>
        <w:t xml:space="preserve">Ejecución de la medida. </w:t>
      </w:r>
    </w:p>
    <w:p w:rsidR="00F43E1D" w:rsidRPr="00011870" w:rsidRDefault="00F43E1D" w:rsidP="00F43E1D">
      <w:pPr>
        <w:tabs>
          <w:tab w:val="left" w:pos="8078"/>
          <w:tab w:val="left" w:pos="8789"/>
        </w:tabs>
        <w:spacing w:after="0" w:line="240" w:lineRule="auto"/>
        <w:jc w:val="both"/>
        <w:rPr>
          <w:rFonts w:ascii="Arial" w:eastAsia="Times New Roman" w:hAnsi="Arial" w:cs="Arial"/>
          <w:bCs/>
          <w:sz w:val="20"/>
          <w:szCs w:val="20"/>
          <w:lang w:eastAsia="es-ES"/>
        </w:rPr>
      </w:pPr>
      <w:r w:rsidRPr="00011870">
        <w:rPr>
          <w:rFonts w:ascii="Arial" w:eastAsia="Times New Roman" w:hAnsi="Arial" w:cs="Arial"/>
          <w:bCs/>
          <w:sz w:val="20"/>
          <w:szCs w:val="20"/>
          <w:lang w:eastAsia="es-ES"/>
        </w:rPr>
        <w:t xml:space="preserve">Al pronunciarse sobre la imposición de medidas cautelares, el Juez de Control podrá decretar el internamiento del imputado en centro de salud u hospital psiquiátrico, cuando su estado de salud así lo amerite. De verificarse lo anterior, se remitirá la resolución a la Secretaría de Salud, que auxiliará a la Unidad de Reinserción en la vigilancia de la medida en centros de salud u hospitales públicos o privados, tomando en cuenta la elección del imputado o de sus representantes, y de acuerdo con las posibilidades económicas del mismo. Durante la ejecución, la Secretaría de Salud informará periódicamente y en su caso podrá opinar sobre la conveniencia de mantener, revisar, sustituir, </w:t>
      </w:r>
      <w:r w:rsidR="00011870">
        <w:rPr>
          <w:rFonts w:ascii="Arial" w:eastAsia="Times New Roman" w:hAnsi="Arial" w:cs="Arial"/>
          <w:bCs/>
          <w:sz w:val="20"/>
          <w:szCs w:val="20"/>
          <w:lang w:eastAsia="es-ES"/>
        </w:rPr>
        <w:t>modificar o cancelar la medida.</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w:t>
      </w:r>
      <w:r w:rsidR="00011870">
        <w:rPr>
          <w:rFonts w:ascii="Arial" w:eastAsia="Times New Roman" w:hAnsi="Arial" w:cs="Arial"/>
          <w:b/>
          <w:bCs/>
          <w:sz w:val="20"/>
          <w:szCs w:val="20"/>
          <w:lang w:eastAsia="es-ES"/>
        </w:rPr>
        <w:t xml:space="preserve">SIN </w:t>
      </w:r>
      <w:r w:rsidRPr="00295B88">
        <w:rPr>
          <w:rFonts w:ascii="Arial" w:eastAsia="Times New Roman" w:hAnsi="Arial" w:cs="Arial"/>
          <w:b/>
          <w:bCs/>
          <w:sz w:val="20"/>
          <w:szCs w:val="20"/>
          <w:lang w:eastAsia="es-ES"/>
        </w:rPr>
        <w:t>VIGEN</w:t>
      </w:r>
      <w:r w:rsidR="00011870">
        <w:rPr>
          <w:rFonts w:ascii="Arial" w:eastAsia="Times New Roman" w:hAnsi="Arial" w:cs="Arial"/>
          <w:b/>
          <w:bCs/>
          <w:sz w:val="20"/>
          <w:szCs w:val="20"/>
          <w:lang w:eastAsia="es-ES"/>
        </w:rPr>
        <w:t>CIA</w:t>
      </w:r>
      <w:r w:rsidRPr="00295B88">
        <w:rPr>
          <w:rFonts w:ascii="Arial" w:eastAsia="Times New Roman" w:hAnsi="Arial" w:cs="Arial"/>
          <w:b/>
          <w:bCs/>
          <w:sz w:val="20"/>
          <w:szCs w:val="20"/>
          <w:lang w:eastAsia="es-ES"/>
        </w:rPr>
        <w:t xml:space="preserve">.- </w:t>
      </w:r>
      <w:r w:rsidRPr="00295B88">
        <w:rPr>
          <w:rFonts w:ascii="Arial" w:eastAsia="Times New Roman" w:hAnsi="Arial" w:cs="Arial"/>
          <w:bCs/>
          <w:sz w:val="20"/>
          <w:szCs w:val="20"/>
          <w:lang w:eastAsia="es-ES"/>
        </w:rPr>
        <w:t>Reformado el párrafo segundo</w:t>
      </w:r>
      <w:r w:rsidRPr="00295B88">
        <w:rPr>
          <w:rFonts w:ascii="Arial" w:eastAsia="Times New Roman" w:hAnsi="Arial" w:cs="Arial"/>
          <w:b/>
          <w:bCs/>
          <w:sz w:val="20"/>
          <w:szCs w:val="20"/>
          <w:lang w:eastAsia="es-ES"/>
        </w:rPr>
        <w:t xml:space="preserve">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Al pronunciarse sobre la imposición de medidas cautelares, el Juez de Control podrá decretar el internamiento del imputado en centro de salud u hospital psiquiátrico, cuando su estado de salud así lo amerite. De verificarse lo anterior, se remitirá la resolución a la Secretaría de Salud, que auxiliará a la Subsecretaría en la vigilancia de la medida en centros de </w:t>
      </w:r>
      <w:r w:rsidRPr="00295B88">
        <w:rPr>
          <w:rFonts w:ascii="Arial" w:eastAsia="Times New Roman" w:hAnsi="Arial" w:cs="Arial"/>
          <w:sz w:val="20"/>
          <w:szCs w:val="20"/>
          <w:lang w:val="es-ES_tradnl" w:eastAsia="es-ES"/>
        </w:rPr>
        <w:lastRenderedPageBreak/>
        <w:t>salud u hospitales públicos o privados, tomando en cuenta la elección del imputado o de sus representantes, y de acuerdo con las posibilidades económicas del mismo. Durante la ejecución, la Secretaría de Salud informará periódicamente y en su caso podrá opinar sobre la conveniencia de mantener, revisar, sustituir, modificar o cancelar la medida.</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011870" w:rsidRDefault="00011870" w:rsidP="00F43E1D">
      <w:pPr>
        <w:tabs>
          <w:tab w:val="left" w:pos="8078"/>
          <w:tab w:val="left" w:pos="8789"/>
        </w:tabs>
        <w:spacing w:after="0" w:line="240" w:lineRule="auto"/>
        <w:jc w:val="center"/>
        <w:rPr>
          <w:rFonts w:ascii="Arial" w:eastAsia="Times New Roman" w:hAnsi="Arial" w:cs="Arial"/>
          <w:sz w:val="20"/>
          <w:szCs w:val="20"/>
          <w:lang w:eastAsia="es-ES"/>
        </w:rPr>
      </w:pPr>
      <w:r w:rsidRPr="00011870">
        <w:rPr>
          <w:rFonts w:ascii="Arial" w:eastAsia="Times New Roman" w:hAnsi="Arial" w:cs="Arial"/>
          <w:sz w:val="20"/>
          <w:szCs w:val="20"/>
          <w:lang w:eastAsia="es-ES"/>
        </w:rPr>
        <w:t>*</w:t>
      </w:r>
      <w:r w:rsidR="00F43E1D" w:rsidRPr="00011870">
        <w:rPr>
          <w:rFonts w:ascii="Arial" w:eastAsia="Times New Roman" w:hAnsi="Arial" w:cs="Arial"/>
          <w:sz w:val="20"/>
          <w:szCs w:val="20"/>
          <w:lang w:eastAsia="es-ES"/>
        </w:rPr>
        <w:t>SECCIÓN 3</w:t>
      </w:r>
    </w:p>
    <w:p w:rsidR="00F43E1D" w:rsidRPr="00011870" w:rsidRDefault="00F43E1D" w:rsidP="00F43E1D">
      <w:pPr>
        <w:tabs>
          <w:tab w:val="left" w:pos="8078"/>
          <w:tab w:val="left" w:pos="8789"/>
        </w:tabs>
        <w:spacing w:after="0" w:line="240" w:lineRule="auto"/>
        <w:jc w:val="center"/>
        <w:rPr>
          <w:rFonts w:ascii="Arial" w:eastAsia="Times New Roman" w:hAnsi="Arial" w:cs="Arial"/>
          <w:sz w:val="20"/>
          <w:szCs w:val="20"/>
          <w:lang w:eastAsia="es-ES"/>
        </w:rPr>
      </w:pPr>
      <w:r w:rsidRPr="00011870">
        <w:rPr>
          <w:rFonts w:ascii="Arial" w:eastAsia="Times New Roman" w:hAnsi="Arial" w:cs="Arial"/>
          <w:sz w:val="20"/>
          <w:szCs w:val="20"/>
          <w:lang w:eastAsia="es-ES"/>
        </w:rPr>
        <w:t>OBSERVACIÓN DE BUENA CONDUCTA INDIVIDUAL, FAMILIAR Y SOCIAL</w:t>
      </w:r>
    </w:p>
    <w:p w:rsidR="00011870" w:rsidRPr="00E00500" w:rsidRDefault="00011870" w:rsidP="00011870">
      <w:pPr>
        <w:spacing w:after="0" w:line="240" w:lineRule="auto"/>
        <w:jc w:val="both"/>
        <w:rPr>
          <w:rFonts w:ascii="Arial" w:hAnsi="Arial" w:cs="Arial"/>
          <w:b/>
          <w:bCs/>
          <w:sz w:val="20"/>
          <w:szCs w:val="20"/>
        </w:rPr>
      </w:pPr>
      <w:r w:rsidRPr="00E00500">
        <w:rPr>
          <w:rFonts w:ascii="Arial" w:hAnsi="Arial" w:cs="Arial"/>
          <w:b/>
          <w:bCs/>
          <w:sz w:val="20"/>
          <w:szCs w:val="20"/>
        </w:rPr>
        <w:t>NOTAS:</w:t>
      </w:r>
    </w:p>
    <w:p w:rsidR="00011870" w:rsidRPr="00F43E1D" w:rsidRDefault="00011870" w:rsidP="00011870">
      <w:pPr>
        <w:tabs>
          <w:tab w:val="left" w:pos="8078"/>
          <w:tab w:val="left" w:pos="8789"/>
        </w:tabs>
        <w:spacing w:after="0" w:line="240" w:lineRule="auto"/>
        <w:rPr>
          <w:rFonts w:ascii="Arial" w:eastAsia="Times New Roman" w:hAnsi="Arial" w:cs="Arial"/>
          <w:b/>
          <w:sz w:val="24"/>
          <w:szCs w:val="24"/>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Derogada la presente sección</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Pr="00011870">
        <w:rPr>
          <w:rFonts w:ascii="Arial" w:eastAsia="Times New Roman" w:hAnsi="Arial" w:cs="Arial"/>
          <w:sz w:val="20"/>
          <w:szCs w:val="20"/>
          <w:lang w:eastAsia="es-ES"/>
        </w:rPr>
        <w:t>OBSERVACIÓN DE BUENA CONDUCTA INDIVIDUAL, FAMILIAR Y SOCIAL</w:t>
      </w:r>
    </w:p>
    <w:p w:rsidR="00F43E1D" w:rsidRPr="00F43E1D" w:rsidRDefault="00F43E1D" w:rsidP="00F43E1D">
      <w:pPr>
        <w:tabs>
          <w:tab w:val="left" w:pos="8078"/>
          <w:tab w:val="left" w:pos="8789"/>
        </w:tabs>
        <w:spacing w:after="0" w:line="240" w:lineRule="auto"/>
        <w:jc w:val="center"/>
        <w:rPr>
          <w:rFonts w:ascii="Arial" w:eastAsia="Times New Roman" w:hAnsi="Arial" w:cs="Arial"/>
          <w:sz w:val="24"/>
          <w:szCs w:val="24"/>
          <w:lang w:eastAsia="es-ES"/>
        </w:rPr>
      </w:pPr>
    </w:p>
    <w:p w:rsidR="00011870"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*33.-</w:t>
      </w:r>
      <w:r w:rsidRPr="00F43E1D">
        <w:rPr>
          <w:rFonts w:ascii="Arial" w:eastAsia="Times New Roman" w:hAnsi="Arial" w:cs="Arial"/>
          <w:sz w:val="24"/>
          <w:szCs w:val="24"/>
          <w:lang w:eastAsia="es-ES"/>
        </w:rPr>
        <w:t xml:space="preserve"> </w:t>
      </w:r>
      <w:r w:rsidR="00980C0C">
        <w:rPr>
          <w:rFonts w:ascii="Arial" w:eastAsia="Times New Roman" w:hAnsi="Arial" w:cs="Arial"/>
          <w:sz w:val="24"/>
          <w:szCs w:val="24"/>
          <w:lang w:eastAsia="es-ES"/>
        </w:rPr>
        <w:t>Derogado</w:t>
      </w:r>
    </w:p>
    <w:p w:rsidR="00011870" w:rsidRPr="00E00500" w:rsidRDefault="00011870" w:rsidP="00011870">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011870" w:rsidRDefault="00011870" w:rsidP="00011870">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Derogado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00F43E1D" w:rsidRPr="00011870">
        <w:rPr>
          <w:rFonts w:ascii="Arial" w:eastAsia="Times New Roman" w:hAnsi="Arial" w:cs="Arial"/>
          <w:sz w:val="20"/>
          <w:szCs w:val="20"/>
          <w:lang w:eastAsia="es-ES"/>
        </w:rPr>
        <w:t xml:space="preserve">Ejecución de la medida. </w:t>
      </w:r>
    </w:p>
    <w:p w:rsidR="00F43E1D" w:rsidRPr="00011870" w:rsidRDefault="00F43E1D" w:rsidP="00F43E1D">
      <w:pPr>
        <w:tabs>
          <w:tab w:val="left" w:pos="8078"/>
          <w:tab w:val="left" w:pos="8789"/>
        </w:tabs>
        <w:spacing w:after="0" w:line="240" w:lineRule="auto"/>
        <w:jc w:val="both"/>
        <w:rPr>
          <w:rFonts w:ascii="Arial" w:eastAsia="Times New Roman" w:hAnsi="Arial" w:cs="Arial"/>
          <w:bCs/>
          <w:sz w:val="20"/>
          <w:szCs w:val="20"/>
          <w:lang w:eastAsia="es-ES"/>
        </w:rPr>
      </w:pPr>
      <w:r w:rsidRPr="00011870">
        <w:rPr>
          <w:rFonts w:ascii="Arial" w:eastAsia="Times New Roman" w:hAnsi="Arial" w:cs="Arial"/>
          <w:bCs/>
          <w:sz w:val="20"/>
          <w:szCs w:val="20"/>
          <w:lang w:eastAsia="es-ES"/>
        </w:rPr>
        <w:t>Al determinarse la medida de observación de buena conducta individual, familiar y social, se comunicará la resolución a la Secretaría de Desarrollo Social para que por conducto del Sistema DIF Morelos o las autoridades correspondientes sea ejercida la vigilancia pertinente sobre el imputado en el cumplimiento de esa determinación, realizando las visitas domiciliarias y entrevistas que las autoridades estimen pertinentes. La autoridad ejecutora i</w:t>
      </w:r>
      <w:r w:rsidR="00011870" w:rsidRPr="00011870">
        <w:rPr>
          <w:rFonts w:ascii="Arial" w:eastAsia="Times New Roman" w:hAnsi="Arial" w:cs="Arial"/>
          <w:bCs/>
          <w:sz w:val="20"/>
          <w:szCs w:val="20"/>
          <w:lang w:eastAsia="es-ES"/>
        </w:rPr>
        <w:t>nformará sobre el cumplimiento.</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w:t>
      </w:r>
      <w:r w:rsidR="00011870">
        <w:rPr>
          <w:rFonts w:ascii="Arial" w:eastAsia="Times New Roman" w:hAnsi="Arial" w:cs="Arial"/>
          <w:b/>
          <w:bCs/>
          <w:sz w:val="20"/>
          <w:szCs w:val="20"/>
          <w:lang w:eastAsia="es-ES"/>
        </w:rPr>
        <w:t xml:space="preserve">SIN </w:t>
      </w:r>
      <w:r w:rsidRPr="00295B88">
        <w:rPr>
          <w:rFonts w:ascii="Arial" w:eastAsia="Times New Roman" w:hAnsi="Arial" w:cs="Arial"/>
          <w:b/>
          <w:bCs/>
          <w:sz w:val="20"/>
          <w:szCs w:val="20"/>
          <w:lang w:eastAsia="es-ES"/>
        </w:rPr>
        <w:t>VIGEN</w:t>
      </w:r>
      <w:r w:rsidR="00011870">
        <w:rPr>
          <w:rFonts w:ascii="Arial" w:eastAsia="Times New Roman" w:hAnsi="Arial" w:cs="Arial"/>
          <w:b/>
          <w:bCs/>
          <w:sz w:val="20"/>
          <w:szCs w:val="20"/>
          <w:lang w:eastAsia="es-ES"/>
        </w:rPr>
        <w:t>CIA</w:t>
      </w:r>
      <w:r w:rsidRPr="00295B88">
        <w:rPr>
          <w:rFonts w:ascii="Arial" w:eastAsia="Times New Roman" w:hAnsi="Arial" w:cs="Arial"/>
          <w:b/>
          <w:bCs/>
          <w:sz w:val="20"/>
          <w:szCs w:val="20"/>
          <w:lang w:eastAsia="es-ES"/>
        </w:rPr>
        <w:t xml:space="preserve">.- </w:t>
      </w:r>
      <w:r w:rsidRPr="00295B88">
        <w:rPr>
          <w:rFonts w:ascii="Arial" w:eastAsia="Times New Roman" w:hAnsi="Arial" w:cs="Arial"/>
          <w:bCs/>
          <w:sz w:val="20"/>
          <w:szCs w:val="20"/>
          <w:lang w:eastAsia="es-ES"/>
        </w:rPr>
        <w:t>Reformado el párrafo segundo</w:t>
      </w:r>
      <w:r w:rsidRPr="00295B88">
        <w:rPr>
          <w:rFonts w:ascii="Arial" w:eastAsia="Times New Roman" w:hAnsi="Arial" w:cs="Arial"/>
          <w:b/>
          <w:bCs/>
          <w:sz w:val="20"/>
          <w:szCs w:val="20"/>
          <w:lang w:eastAsia="es-ES"/>
        </w:rPr>
        <w:t xml:space="preserve">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Al determinarse la medida de observación de buena conducta individual, familiar y social, se comunicará la resolución a la secretaría de Desarrollo Humano y Social para que por conducto del Sistema DIF Morelos o las autoridades correspondientes sea ejercida la vigilancia pertinente sobre el imputado en el cumplimiento de esa determinación, realizando las visitas domiciliarias y entrevistas que las autoridades estimen pertinentes. La autoridad ejecutora informará sobre el cumplimiento.</w:t>
      </w:r>
    </w:p>
    <w:p w:rsidR="00F43E1D" w:rsidRPr="00295B88" w:rsidRDefault="00F43E1D" w:rsidP="00F43E1D">
      <w:pPr>
        <w:tabs>
          <w:tab w:val="left" w:pos="8078"/>
          <w:tab w:val="left" w:pos="8789"/>
        </w:tabs>
        <w:spacing w:after="0" w:line="240" w:lineRule="auto"/>
        <w:rPr>
          <w:rFonts w:ascii="Arial" w:eastAsia="Times New Roman" w:hAnsi="Arial" w:cs="Arial"/>
          <w:b/>
          <w:sz w:val="20"/>
          <w:szCs w:val="20"/>
          <w:lang w:eastAsia="es-ES"/>
        </w:rPr>
      </w:pPr>
    </w:p>
    <w:p w:rsidR="00F43E1D" w:rsidRPr="00980C0C" w:rsidRDefault="00980C0C" w:rsidP="00F43E1D">
      <w:pPr>
        <w:tabs>
          <w:tab w:val="left" w:pos="8078"/>
          <w:tab w:val="left" w:pos="8789"/>
        </w:tabs>
        <w:spacing w:after="0" w:line="240" w:lineRule="auto"/>
        <w:jc w:val="center"/>
        <w:rPr>
          <w:rFonts w:ascii="Arial" w:eastAsia="Times New Roman" w:hAnsi="Arial" w:cs="Arial"/>
          <w:lang w:eastAsia="es-ES"/>
        </w:rPr>
      </w:pPr>
      <w:r w:rsidRPr="00980C0C">
        <w:rPr>
          <w:rFonts w:ascii="Arial" w:eastAsia="Times New Roman" w:hAnsi="Arial" w:cs="Arial"/>
          <w:lang w:eastAsia="es-ES"/>
        </w:rPr>
        <w:t>*</w:t>
      </w:r>
      <w:r w:rsidR="00F43E1D" w:rsidRPr="00980C0C">
        <w:rPr>
          <w:rFonts w:ascii="Arial" w:eastAsia="Times New Roman" w:hAnsi="Arial" w:cs="Arial"/>
          <w:lang w:eastAsia="es-ES"/>
        </w:rPr>
        <w:t>SECCIÓN 4</w:t>
      </w:r>
    </w:p>
    <w:p w:rsidR="00F43E1D" w:rsidRPr="00980C0C" w:rsidRDefault="00F43E1D" w:rsidP="00F43E1D">
      <w:pPr>
        <w:tabs>
          <w:tab w:val="left" w:pos="8078"/>
          <w:tab w:val="left" w:pos="8789"/>
        </w:tabs>
        <w:spacing w:after="0" w:line="240" w:lineRule="auto"/>
        <w:jc w:val="center"/>
        <w:rPr>
          <w:rFonts w:ascii="Arial" w:eastAsia="Times New Roman" w:hAnsi="Arial" w:cs="Arial"/>
          <w:lang w:eastAsia="es-ES"/>
        </w:rPr>
      </w:pPr>
      <w:r w:rsidRPr="00980C0C">
        <w:rPr>
          <w:rFonts w:ascii="Arial" w:eastAsia="Times New Roman" w:hAnsi="Arial" w:cs="Arial"/>
          <w:lang w:eastAsia="es-ES"/>
        </w:rPr>
        <w:t>PROHIBICIÓN DE SALIR DE UN LUGAR DETERMINADO ENTRE CIERTAS HORAS</w:t>
      </w:r>
    </w:p>
    <w:p w:rsidR="00980C0C" w:rsidRPr="00E00500" w:rsidRDefault="00980C0C" w:rsidP="00980C0C">
      <w:pPr>
        <w:spacing w:after="0" w:line="240" w:lineRule="auto"/>
        <w:jc w:val="both"/>
        <w:rPr>
          <w:rFonts w:ascii="Arial" w:hAnsi="Arial" w:cs="Arial"/>
          <w:b/>
          <w:bCs/>
          <w:sz w:val="20"/>
          <w:szCs w:val="20"/>
        </w:rPr>
      </w:pPr>
      <w:r w:rsidRPr="00E00500">
        <w:rPr>
          <w:rFonts w:ascii="Arial" w:hAnsi="Arial" w:cs="Arial"/>
          <w:b/>
          <w:bCs/>
          <w:sz w:val="20"/>
          <w:szCs w:val="20"/>
        </w:rPr>
        <w:t>NOTAS:</w:t>
      </w:r>
    </w:p>
    <w:p w:rsidR="00980C0C" w:rsidRPr="00F43E1D" w:rsidRDefault="00980C0C" w:rsidP="00980C0C">
      <w:pPr>
        <w:tabs>
          <w:tab w:val="left" w:pos="8078"/>
          <w:tab w:val="left" w:pos="8789"/>
        </w:tabs>
        <w:spacing w:after="0" w:line="240" w:lineRule="auto"/>
        <w:rPr>
          <w:rFonts w:ascii="Arial" w:eastAsia="Times New Roman" w:hAnsi="Arial" w:cs="Arial"/>
          <w:b/>
          <w:sz w:val="24"/>
          <w:szCs w:val="24"/>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Derogada la presente sección</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980C0C">
        <w:t xml:space="preserve"> </w:t>
      </w:r>
      <w:r w:rsidRPr="00980C0C">
        <w:rPr>
          <w:rFonts w:ascii="Arial" w:eastAsia="Times New Roman" w:hAnsi="Arial" w:cs="Arial"/>
          <w:sz w:val="20"/>
          <w:szCs w:val="20"/>
          <w:lang w:eastAsia="es-ES"/>
        </w:rPr>
        <w:t>PROHIBICIÓN DE SALIR DE UN LUGAR DETERMINADO ENTRE CIERTAS HORAS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980C0C"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980C0C">
        <w:rPr>
          <w:rFonts w:ascii="Arial" w:eastAsia="Times New Roman" w:hAnsi="Arial" w:cs="Arial"/>
          <w:b/>
          <w:sz w:val="24"/>
          <w:szCs w:val="24"/>
          <w:lang w:eastAsia="es-ES"/>
        </w:rPr>
        <w:t>*</w:t>
      </w:r>
      <w:r w:rsidRPr="00F43E1D">
        <w:rPr>
          <w:rFonts w:ascii="Arial" w:eastAsia="Times New Roman" w:hAnsi="Arial" w:cs="Arial"/>
          <w:b/>
          <w:sz w:val="24"/>
          <w:szCs w:val="24"/>
          <w:lang w:eastAsia="es-ES"/>
        </w:rPr>
        <w:t>34.-</w:t>
      </w:r>
      <w:r w:rsidRPr="00F43E1D">
        <w:rPr>
          <w:rFonts w:ascii="Arial" w:eastAsia="Times New Roman" w:hAnsi="Arial" w:cs="Arial"/>
          <w:sz w:val="24"/>
          <w:szCs w:val="24"/>
          <w:lang w:eastAsia="es-ES"/>
        </w:rPr>
        <w:t xml:space="preserve"> </w:t>
      </w:r>
      <w:r w:rsidR="00980C0C">
        <w:rPr>
          <w:rFonts w:ascii="Arial" w:eastAsia="Times New Roman" w:hAnsi="Arial" w:cs="Arial"/>
          <w:sz w:val="24"/>
          <w:szCs w:val="24"/>
          <w:lang w:eastAsia="es-ES"/>
        </w:rPr>
        <w:t>Derogado</w:t>
      </w:r>
    </w:p>
    <w:p w:rsidR="00980C0C" w:rsidRPr="00E00500" w:rsidRDefault="00980C0C" w:rsidP="00980C0C">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980C0C" w:rsidRDefault="00980C0C" w:rsidP="00980C0C">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lastRenderedPageBreak/>
        <w:t>REFORMA VIGENTE.-</w:t>
      </w:r>
      <w:r w:rsidRPr="00F154FD">
        <w:rPr>
          <w:rFonts w:ascii="Arial" w:hAnsi="Arial" w:cs="Arial"/>
          <w:sz w:val="20"/>
          <w:szCs w:val="20"/>
        </w:rPr>
        <w:t xml:space="preserve"> </w:t>
      </w:r>
      <w:r>
        <w:rPr>
          <w:rFonts w:ascii="Arial" w:hAnsi="Arial" w:cs="Arial"/>
          <w:sz w:val="20"/>
          <w:szCs w:val="20"/>
        </w:rPr>
        <w:t>Derogado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00F43E1D" w:rsidRPr="00980C0C">
        <w:rPr>
          <w:rFonts w:ascii="Arial" w:eastAsia="Times New Roman" w:hAnsi="Arial" w:cs="Arial"/>
          <w:sz w:val="20"/>
          <w:szCs w:val="20"/>
          <w:lang w:eastAsia="es-ES"/>
        </w:rPr>
        <w:t xml:space="preserve">Ejecución de la medida. </w:t>
      </w:r>
    </w:p>
    <w:p w:rsidR="00F43E1D" w:rsidRPr="00980C0C"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980C0C">
        <w:rPr>
          <w:rFonts w:ascii="Arial" w:eastAsia="Times New Roman" w:hAnsi="Arial" w:cs="Arial"/>
          <w:sz w:val="20"/>
          <w:szCs w:val="20"/>
          <w:lang w:eastAsia="es-ES"/>
        </w:rPr>
        <w:t xml:space="preserve">Al determinarse la medida de prohibición de salir de un lugar determinado entre ciertas horas del día o la noche, se comunicará la resolución a las policías municipales y en su defecto a la estatal o a otros cuerpos de seguridad pública en el Estado, en su caso, con la finalidad de que sea ejercida la vigilancia pertinente sobre el imputado en el cumplimiento de esa determinación, en la que indicará específicamente las restricciones impuestas. La autoridad ejecutora informará sobre el cumplimiento de la medida con la periodicidad determinada por la autoridad judicial.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5</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PRISIÓN PREVENTIVA</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*35.-</w:t>
      </w:r>
      <w:r w:rsidRPr="00F43E1D">
        <w:rPr>
          <w:rFonts w:ascii="Arial" w:eastAsia="Times New Roman" w:hAnsi="Arial" w:cs="Arial"/>
          <w:sz w:val="24"/>
          <w:szCs w:val="24"/>
          <w:lang w:eastAsia="es-ES"/>
        </w:rPr>
        <w:t xml:space="preserve"> Establecimiento Penitenciario.</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La ejecución de la medida cautelar de prisión preventiva será cumplida en el establecimiento penitenciario que designe el Ejecutivo del Estado, por conducto de la Unidad de Reinserción.</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Reformado el párrafo segundo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La ejecución de la medida cautelar de prisión preventiva será cumplida en el establecimiento penitenciario  que designe el Ejecutivo del Estado, por conducto de la Subsecretaría.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*36.-</w:t>
      </w:r>
      <w:r w:rsidRPr="00F43E1D">
        <w:rPr>
          <w:rFonts w:ascii="Arial" w:eastAsia="Times New Roman" w:hAnsi="Arial" w:cs="Arial"/>
          <w:sz w:val="24"/>
          <w:szCs w:val="24"/>
          <w:lang w:eastAsia="es-ES"/>
        </w:rPr>
        <w:t xml:space="preserve"> Cumplimiento de la medida.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El Juez de Control remitirá su resolución a la Unidad de Reinserción, la que formará el expediente respectivo, para el debido y exacto cumplimiento de la medida. El sitio destinado para cumplir la prisión preventiva será distinto a aquél en el que se ejecute la pena de prisión el cual deberá estar completamente separado. Las mujeres quedarán recluidas en lugares diferentes al de los hombres, y los adolescentes de los adultos.</w:t>
      </w:r>
    </w:p>
    <w:p w:rsidR="00F43E1D" w:rsidRPr="00295B88"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95B88">
        <w:rPr>
          <w:rFonts w:ascii="Arial" w:eastAsia="Times New Roman" w:hAnsi="Arial" w:cs="Arial"/>
          <w:b/>
          <w:bCs/>
          <w:sz w:val="20"/>
          <w:szCs w:val="20"/>
          <w:lang w:eastAsia="es-ES"/>
        </w:rPr>
        <w:t>NOTAS:</w:t>
      </w:r>
    </w:p>
    <w:p w:rsidR="00F43E1D" w:rsidRPr="00295B88" w:rsidRDefault="00F43E1D" w:rsidP="00F43E1D">
      <w:pPr>
        <w:spacing w:after="0" w:line="240" w:lineRule="auto"/>
        <w:jc w:val="both"/>
        <w:rPr>
          <w:rFonts w:ascii="Arial" w:eastAsia="Times New Roman" w:hAnsi="Arial" w:cs="Arial"/>
          <w:sz w:val="20"/>
          <w:szCs w:val="20"/>
          <w:lang w:val="es-ES_tradnl" w:eastAsia="es-ES"/>
        </w:rPr>
      </w:pPr>
      <w:r w:rsidRPr="00295B88">
        <w:rPr>
          <w:rFonts w:ascii="Arial" w:eastAsia="Times New Roman" w:hAnsi="Arial" w:cs="Arial"/>
          <w:b/>
          <w:bCs/>
          <w:sz w:val="20"/>
          <w:szCs w:val="20"/>
          <w:lang w:eastAsia="es-ES"/>
        </w:rPr>
        <w:t xml:space="preserve">REFORMA VIGENTE.- </w:t>
      </w:r>
      <w:r w:rsidRPr="00295B88">
        <w:rPr>
          <w:rFonts w:ascii="Arial" w:eastAsia="Times New Roman" w:hAnsi="Arial" w:cs="Arial"/>
          <w:bCs/>
          <w:sz w:val="20"/>
          <w:szCs w:val="20"/>
          <w:lang w:eastAsia="es-ES"/>
        </w:rPr>
        <w:t xml:space="preserve">Reformado el párrafo segundo </w:t>
      </w:r>
      <w:r w:rsidRPr="00295B88">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95B88">
        <w:rPr>
          <w:rFonts w:ascii="Arial" w:eastAsia="Times New Roman" w:hAnsi="Arial" w:cs="Arial"/>
          <w:b/>
          <w:sz w:val="20"/>
          <w:szCs w:val="20"/>
          <w:lang w:val="es-ES_tradnl" w:eastAsia="es-ES"/>
        </w:rPr>
        <w:t>Antes decía:</w:t>
      </w:r>
      <w:r w:rsidRPr="00295B88">
        <w:rPr>
          <w:rFonts w:ascii="Arial" w:eastAsia="Times New Roman" w:hAnsi="Arial" w:cs="Arial"/>
          <w:sz w:val="20"/>
          <w:szCs w:val="20"/>
          <w:lang w:val="es-ES_tradnl" w:eastAsia="es-ES"/>
        </w:rPr>
        <w:t xml:space="preserve"> El Juez de Control remitirá su resolución a la Subsecretaría, la que formará el expediente respectivo, para el debido y exacto cumplimiento de la medida. El sitio destinado para cumplir la prisión preventiva será distinto a aquél en el que se ejecute la pena de </w:t>
      </w:r>
      <w:r w:rsidRPr="00295B88">
        <w:rPr>
          <w:rFonts w:ascii="Arial" w:eastAsia="Times New Roman" w:hAnsi="Arial" w:cs="Arial"/>
          <w:sz w:val="20"/>
          <w:szCs w:val="20"/>
          <w:lang w:val="es-ES_tradnl" w:eastAsia="es-ES"/>
        </w:rPr>
        <w:lastRenderedPageBreak/>
        <w:t>prisión el cual deberá estar completamente separado. Las mujeres quedarán recluidas en lugares diferentes al de los hombres, y los adolescentes de los adultos.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37.-</w:t>
      </w:r>
      <w:r w:rsidRPr="00F43E1D">
        <w:rPr>
          <w:rFonts w:ascii="Arial" w:eastAsia="Times New Roman" w:hAnsi="Arial" w:cs="Arial"/>
          <w:sz w:val="24"/>
          <w:szCs w:val="24"/>
          <w:lang w:eastAsia="es-ES"/>
        </w:rPr>
        <w:t xml:space="preserve"> Observación.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observación de los imputados sujetos a prisión preventiva se limitará a recoger la mayor información posible sobre cada uno de ellos, a través de datos documentales y de entrevistas, y mediante la observación directa del comportamiento, estableciendo sobre estas bases la separación o clasificación interior en grupos y todo ello, con estricto apego al principio de presunción de inocencia.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38.-</w:t>
      </w:r>
      <w:r w:rsidRPr="00F43E1D">
        <w:rPr>
          <w:rFonts w:ascii="Arial" w:eastAsia="Times New Roman" w:hAnsi="Arial" w:cs="Arial"/>
          <w:sz w:val="24"/>
          <w:szCs w:val="24"/>
          <w:lang w:eastAsia="es-ES"/>
        </w:rPr>
        <w:t xml:space="preserve"> Trabajo del imputado.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Los imputados sometidos a prisión preventiva podrán trabajar conforme a sus aptitudes e inclinaciones. La administración penitenciaria les facilitará los medios de ocupación de que disponga, permitiendo al interno procurarse a sus expensas otros, siempre que sean compatibles con las garantías procesales y la seguridad y el buen orden de aquél. Todo interno deberá contribuir al buen orden, limpieza e higiene del establ</w:t>
      </w:r>
      <w:r w:rsidR="00C369DF">
        <w:rPr>
          <w:rFonts w:ascii="Arial" w:eastAsia="Times New Roman" w:hAnsi="Arial" w:cs="Arial"/>
          <w:sz w:val="24"/>
          <w:szCs w:val="24"/>
          <w:lang w:eastAsia="es-ES"/>
        </w:rPr>
        <w:t xml:space="preserve">ecimiento penitenciario, siendo </w:t>
      </w:r>
      <w:r w:rsidRPr="00F43E1D">
        <w:rPr>
          <w:rFonts w:ascii="Arial" w:eastAsia="Times New Roman" w:hAnsi="Arial" w:cs="Arial"/>
          <w:sz w:val="24"/>
          <w:szCs w:val="24"/>
          <w:lang w:eastAsia="es-ES"/>
        </w:rPr>
        <w:t xml:space="preserve">reglamentariamente determinados los trabajos organizados a dichos fines.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*39.-</w:t>
      </w:r>
      <w:r w:rsidRPr="00F43E1D">
        <w:rPr>
          <w:rFonts w:ascii="Arial" w:eastAsia="Times New Roman" w:hAnsi="Arial" w:cs="Arial"/>
          <w:sz w:val="24"/>
          <w:szCs w:val="24"/>
          <w:lang w:eastAsia="es-ES"/>
        </w:rPr>
        <w:t xml:space="preserve"> Evaluación del imputado.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Desde que el imputado quede sujeto a proceso penal, deberán realizarse los Estudios de personalidad integral en los aspectos médicos, psicológicos, sociales, pedagógicos, familiares y ocupacionales, enviando un ejemplar del estudio a la Unidad de Reinserción, quien informará al Ministerio Público y dicha información deberá incluirse a la carpeta de investigación para conocimiento de la defensa.</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3712DB">
        <w:rPr>
          <w:rFonts w:ascii="Arial" w:eastAsia="Times New Roman" w:hAnsi="Arial" w:cs="Arial"/>
          <w:b/>
          <w:bCs/>
          <w:sz w:val="20"/>
          <w:szCs w:val="20"/>
          <w:lang w:eastAsia="es-ES"/>
        </w:rPr>
        <w:t xml:space="preserve">REFORMA VIGENTE.- </w:t>
      </w:r>
      <w:r w:rsidRPr="003712DB">
        <w:rPr>
          <w:rFonts w:ascii="Arial" w:eastAsia="Times New Roman" w:hAnsi="Arial" w:cs="Arial"/>
          <w:bCs/>
          <w:sz w:val="20"/>
          <w:szCs w:val="20"/>
          <w:lang w:eastAsia="es-ES"/>
        </w:rPr>
        <w:t xml:space="preserve">Reformado el párrafo segundo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eastAsia="es-ES"/>
        </w:rPr>
        <w:t xml:space="preserve"> Desde que el imputado quede sujeto a proceso penal, deberán realizarse los Estudios de personalidad integral en los aspectos médicos, psicológicos, sociales, pedagógicos, familiares y ocupacionales, enviando un ejemplar del estudio a </w:t>
      </w:r>
      <w:smartTag w:uri="urn:schemas-microsoft-com:office:smarttags" w:element="PersonName">
        <w:smartTagPr>
          <w:attr w:name="ProductID" w:val="la Subsecretar￭a"/>
        </w:smartTagPr>
        <w:r w:rsidRPr="003712DB">
          <w:rPr>
            <w:rFonts w:ascii="Arial" w:eastAsia="Times New Roman" w:hAnsi="Arial" w:cs="Arial"/>
            <w:sz w:val="20"/>
            <w:szCs w:val="20"/>
            <w:lang w:eastAsia="es-ES"/>
          </w:rPr>
          <w:t>la Subsecretaría</w:t>
        </w:r>
      </w:smartTag>
      <w:r w:rsidRPr="003712DB">
        <w:rPr>
          <w:rFonts w:ascii="Arial" w:eastAsia="Times New Roman" w:hAnsi="Arial" w:cs="Arial"/>
          <w:sz w:val="20"/>
          <w:szCs w:val="20"/>
          <w:lang w:eastAsia="es-ES"/>
        </w:rPr>
        <w:t>, quien informará al Ministerio Público y dicha información deberá incluirse a la carpeta de investigación para conocimiento de la defensa.</w:t>
      </w:r>
    </w:p>
    <w:p w:rsidR="00F43E1D" w:rsidRPr="00F43E1D" w:rsidRDefault="00F43E1D" w:rsidP="00F43E1D">
      <w:pPr>
        <w:spacing w:after="0" w:line="240" w:lineRule="auto"/>
        <w:jc w:val="both"/>
        <w:rPr>
          <w:rFonts w:ascii="Arial" w:eastAsia="Times New Roman" w:hAnsi="Arial" w:cs="Arial"/>
          <w:sz w:val="24"/>
          <w:szCs w:val="24"/>
          <w:lang w:val="es-ES_tradnl" w:eastAsia="es-ES"/>
        </w:rPr>
      </w:pPr>
      <w:r w:rsidRPr="00F43E1D">
        <w:rPr>
          <w:rFonts w:ascii="Arial" w:eastAsia="Times New Roman" w:hAnsi="Arial" w:cs="Arial"/>
          <w:sz w:val="24"/>
          <w:szCs w:val="24"/>
          <w:lang w:val="es-ES_tradnl" w:eastAsia="es-ES"/>
        </w:rPr>
        <w:t xml:space="preserve"> </w:t>
      </w: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lastRenderedPageBreak/>
        <w:t>Artículo 40.-</w:t>
      </w:r>
      <w:r w:rsidRPr="00F43E1D">
        <w:rPr>
          <w:rFonts w:ascii="Arial" w:eastAsia="Times New Roman" w:hAnsi="Arial" w:cs="Arial"/>
          <w:sz w:val="24"/>
          <w:szCs w:val="24"/>
          <w:lang w:eastAsia="es-ES"/>
        </w:rPr>
        <w:t xml:space="preserve"> Disposiciones supletorias. </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Serán aplicables para el cumplimiento de la prisión preventiva, en lo conducente, siempre que con ello no se transgredan los derechos fundamentales y garantías procesales del imputado, las disposiciones sobre la ejecución de la pena de prisión y el Sistema, de esta Ley, así como de los reglamentos que de ella deriven.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CUARTO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EJECUCIÓN DE LAS MEDIDAS CAUTELARES DE CARÁCTER REAL</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980C0C" w:rsidRDefault="00F43E1D" w:rsidP="00980C0C">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*41.-</w:t>
      </w:r>
      <w:r w:rsidRPr="00F43E1D">
        <w:rPr>
          <w:rFonts w:ascii="Arial" w:eastAsia="Times New Roman" w:hAnsi="Arial" w:cs="Arial"/>
          <w:sz w:val="24"/>
          <w:szCs w:val="24"/>
          <w:lang w:eastAsia="es-ES"/>
        </w:rPr>
        <w:t xml:space="preserve"> </w:t>
      </w:r>
      <w:r w:rsidR="00980C0C" w:rsidRPr="00980C0C">
        <w:rPr>
          <w:rFonts w:ascii="Arial" w:eastAsia="Times New Roman" w:hAnsi="Arial" w:cs="Arial"/>
          <w:sz w:val="24"/>
          <w:szCs w:val="24"/>
          <w:lang w:eastAsia="es-ES"/>
        </w:rPr>
        <w:t>El embargo de bienes.</w:t>
      </w:r>
    </w:p>
    <w:p w:rsidR="00980C0C" w:rsidRPr="00980C0C" w:rsidRDefault="00980C0C" w:rsidP="00980C0C">
      <w:pPr>
        <w:tabs>
          <w:tab w:val="left" w:pos="8078"/>
          <w:tab w:val="left" w:pos="8789"/>
        </w:tabs>
        <w:spacing w:after="0" w:line="240" w:lineRule="auto"/>
        <w:jc w:val="both"/>
        <w:rPr>
          <w:rFonts w:ascii="Arial" w:eastAsia="Times New Roman" w:hAnsi="Arial" w:cs="Arial"/>
          <w:sz w:val="24"/>
          <w:szCs w:val="24"/>
          <w:lang w:eastAsia="es-ES"/>
        </w:rPr>
      </w:pPr>
    </w:p>
    <w:p w:rsidR="00980C0C" w:rsidRDefault="00980C0C" w:rsidP="00980C0C">
      <w:pPr>
        <w:tabs>
          <w:tab w:val="left" w:pos="8078"/>
          <w:tab w:val="left" w:pos="8789"/>
        </w:tabs>
        <w:spacing w:after="0" w:line="240" w:lineRule="auto"/>
        <w:jc w:val="both"/>
        <w:rPr>
          <w:rFonts w:ascii="Arial" w:eastAsia="Times New Roman" w:hAnsi="Arial" w:cs="Arial"/>
          <w:sz w:val="24"/>
          <w:szCs w:val="24"/>
          <w:lang w:eastAsia="es-ES"/>
        </w:rPr>
      </w:pPr>
      <w:r w:rsidRPr="00980C0C">
        <w:rPr>
          <w:rFonts w:ascii="Arial" w:eastAsia="Times New Roman" w:hAnsi="Arial" w:cs="Arial"/>
          <w:sz w:val="24"/>
          <w:szCs w:val="24"/>
          <w:lang w:eastAsia="es-ES"/>
        </w:rPr>
        <w:t>Cuando durante el procedimiento el Juez de control haya impuesto la medida cautelar de embargo precautorio de bienes para la restitución de los derechos de la víctima, esta se podrá hacer en cualquiera de las formas previstas en el Código Federal de Procedimientos Civiles.</w:t>
      </w:r>
    </w:p>
    <w:p w:rsidR="00980C0C" w:rsidRPr="00E00500" w:rsidRDefault="00980C0C" w:rsidP="00980C0C">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980C0C" w:rsidRDefault="00980C0C" w:rsidP="00980C0C">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Reformado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00F43E1D" w:rsidRPr="00980C0C">
        <w:rPr>
          <w:rFonts w:ascii="Arial" w:eastAsia="Times New Roman" w:hAnsi="Arial" w:cs="Arial"/>
          <w:sz w:val="20"/>
          <w:szCs w:val="20"/>
          <w:lang w:eastAsia="es-ES"/>
        </w:rPr>
        <w:t xml:space="preserve">Embargo precautorio. </w:t>
      </w:r>
    </w:p>
    <w:p w:rsidR="00F43E1D" w:rsidRPr="00980C0C" w:rsidRDefault="00F43E1D" w:rsidP="00F43E1D">
      <w:pPr>
        <w:tabs>
          <w:tab w:val="left" w:pos="8078"/>
          <w:tab w:val="left" w:pos="8789"/>
        </w:tabs>
        <w:spacing w:after="0" w:line="240" w:lineRule="auto"/>
        <w:jc w:val="both"/>
        <w:rPr>
          <w:rFonts w:ascii="Arial" w:eastAsia="Times New Roman" w:hAnsi="Arial" w:cs="Arial"/>
          <w:bCs/>
          <w:sz w:val="20"/>
          <w:szCs w:val="20"/>
          <w:lang w:eastAsia="es-ES"/>
        </w:rPr>
      </w:pPr>
      <w:r w:rsidRPr="00980C0C">
        <w:rPr>
          <w:rFonts w:ascii="Arial" w:eastAsia="Times New Roman" w:hAnsi="Arial" w:cs="Arial"/>
          <w:bCs/>
          <w:sz w:val="20"/>
          <w:szCs w:val="20"/>
          <w:lang w:eastAsia="es-ES"/>
        </w:rPr>
        <w:t>Al decretarse la medida cautelar de embargo precautorio, se remitirá la resolución a la Secretaría de Hacienda, para los efectos del Capítulo Quinto del Título VII, del Código de Procedimientos Penales del Estado de Morelos, public</w:t>
      </w:r>
      <w:r w:rsidR="00980C0C" w:rsidRPr="00980C0C">
        <w:rPr>
          <w:rFonts w:ascii="Arial" w:eastAsia="Times New Roman" w:hAnsi="Arial" w:cs="Arial"/>
          <w:bCs/>
          <w:sz w:val="20"/>
          <w:szCs w:val="20"/>
          <w:lang w:eastAsia="es-ES"/>
        </w:rPr>
        <w:t>ado el 22 de noviembre de 2007.</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w:t>
      </w:r>
      <w:r w:rsidR="00980C0C">
        <w:rPr>
          <w:rFonts w:ascii="Arial" w:eastAsia="Times New Roman" w:hAnsi="Arial" w:cs="Arial"/>
          <w:b/>
          <w:bCs/>
          <w:sz w:val="20"/>
          <w:szCs w:val="20"/>
          <w:lang w:eastAsia="es-ES"/>
        </w:rPr>
        <w:t xml:space="preserve">SIN </w:t>
      </w:r>
      <w:r w:rsidRPr="003712DB">
        <w:rPr>
          <w:rFonts w:ascii="Arial" w:eastAsia="Times New Roman" w:hAnsi="Arial" w:cs="Arial"/>
          <w:b/>
          <w:bCs/>
          <w:sz w:val="20"/>
          <w:szCs w:val="20"/>
          <w:lang w:eastAsia="es-ES"/>
        </w:rPr>
        <w:t>VIGEN</w:t>
      </w:r>
      <w:r w:rsidR="00980C0C">
        <w:rPr>
          <w:rFonts w:ascii="Arial" w:eastAsia="Times New Roman" w:hAnsi="Arial" w:cs="Arial"/>
          <w:b/>
          <w:bCs/>
          <w:sz w:val="20"/>
          <w:szCs w:val="20"/>
          <w:lang w:eastAsia="es-ES"/>
        </w:rPr>
        <w:t>CIA</w:t>
      </w:r>
      <w:r w:rsidRPr="003712DB">
        <w:rPr>
          <w:rFonts w:ascii="Arial" w:eastAsia="Times New Roman" w:hAnsi="Arial" w:cs="Arial"/>
          <w:b/>
          <w:bCs/>
          <w:sz w:val="20"/>
          <w:szCs w:val="20"/>
          <w:lang w:eastAsia="es-ES"/>
        </w:rPr>
        <w:t xml:space="preserve">.- </w:t>
      </w:r>
      <w:r w:rsidRPr="003712DB">
        <w:rPr>
          <w:rFonts w:ascii="Arial" w:eastAsia="Times New Roman" w:hAnsi="Arial" w:cs="Arial"/>
          <w:bCs/>
          <w:sz w:val="20"/>
          <w:szCs w:val="20"/>
          <w:lang w:eastAsia="es-ES"/>
        </w:rPr>
        <w:t xml:space="preserve">Reformado el párrafo segundo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hAnsi="Arial" w:cs="Arial"/>
          <w:sz w:val="20"/>
          <w:szCs w:val="20"/>
        </w:rPr>
        <w:t xml:space="preserve"> </w:t>
      </w:r>
      <w:r w:rsidRPr="003712DB">
        <w:rPr>
          <w:rFonts w:ascii="Arial" w:eastAsia="Times New Roman" w:hAnsi="Arial" w:cs="Arial"/>
          <w:sz w:val="20"/>
          <w:szCs w:val="20"/>
          <w:lang w:val="es-ES_tradnl" w:eastAsia="es-ES"/>
        </w:rPr>
        <w:t>Al decretarse la medida cautelar de embargo precautorio, se remitirá la resolución a la Secretaría de Finanzas y Planeación, para los efectos del Capítulo V, Título Séptimo, del Código de Procedimientos Penales.</w:t>
      </w: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p>
    <w:p w:rsidR="00980C0C" w:rsidRDefault="00980C0C" w:rsidP="00980C0C">
      <w:pPr>
        <w:tabs>
          <w:tab w:val="left" w:pos="8078"/>
          <w:tab w:val="left" w:pos="8789"/>
        </w:tabs>
        <w:spacing w:after="0" w:line="240" w:lineRule="auto"/>
        <w:jc w:val="both"/>
        <w:rPr>
          <w:rFonts w:ascii="Arial" w:eastAsia="Times New Roman" w:hAnsi="Arial" w:cs="Arial"/>
          <w:sz w:val="24"/>
          <w:szCs w:val="24"/>
          <w:lang w:eastAsia="es-ES"/>
        </w:rPr>
      </w:pPr>
      <w:r w:rsidRPr="00980C0C">
        <w:rPr>
          <w:rFonts w:ascii="Arial" w:eastAsia="Times New Roman" w:hAnsi="Arial" w:cs="Arial"/>
          <w:b/>
          <w:sz w:val="24"/>
          <w:szCs w:val="24"/>
          <w:lang w:eastAsia="es-ES"/>
        </w:rPr>
        <w:t>Artículo *41 Bis.-</w:t>
      </w:r>
      <w:r w:rsidRPr="00980C0C">
        <w:rPr>
          <w:rFonts w:ascii="Arial" w:eastAsia="Times New Roman" w:hAnsi="Arial" w:cs="Arial"/>
          <w:sz w:val="24"/>
          <w:szCs w:val="24"/>
          <w:lang w:eastAsia="es-ES"/>
        </w:rPr>
        <w:t xml:space="preserve"> Inmovilización de cuentas y demás valores que se encuentren dentro del sistema financiero en cualquiera de las formas previstas en el Código Federal de Procedimientos Civiles.</w:t>
      </w:r>
    </w:p>
    <w:p w:rsidR="00980C0C" w:rsidRPr="00980C0C" w:rsidRDefault="00980C0C" w:rsidP="00980C0C">
      <w:pPr>
        <w:tabs>
          <w:tab w:val="left" w:pos="8078"/>
          <w:tab w:val="left" w:pos="8789"/>
        </w:tabs>
        <w:spacing w:after="0" w:line="240" w:lineRule="auto"/>
        <w:jc w:val="both"/>
        <w:rPr>
          <w:rFonts w:ascii="Arial" w:eastAsia="Times New Roman" w:hAnsi="Arial" w:cs="Arial"/>
          <w:sz w:val="24"/>
          <w:szCs w:val="24"/>
          <w:lang w:eastAsia="es-ES"/>
        </w:rPr>
      </w:pPr>
    </w:p>
    <w:p w:rsidR="00980C0C" w:rsidRDefault="00980C0C" w:rsidP="00980C0C">
      <w:pPr>
        <w:tabs>
          <w:tab w:val="left" w:pos="8078"/>
          <w:tab w:val="left" w:pos="8789"/>
        </w:tabs>
        <w:spacing w:after="0" w:line="240" w:lineRule="auto"/>
        <w:jc w:val="both"/>
        <w:rPr>
          <w:rFonts w:ascii="Arial" w:eastAsia="Times New Roman" w:hAnsi="Arial" w:cs="Arial"/>
          <w:sz w:val="24"/>
          <w:szCs w:val="24"/>
          <w:lang w:eastAsia="es-ES"/>
        </w:rPr>
      </w:pPr>
      <w:r w:rsidRPr="00980C0C">
        <w:rPr>
          <w:rFonts w:ascii="Arial" w:eastAsia="Times New Roman" w:hAnsi="Arial" w:cs="Arial"/>
          <w:sz w:val="24"/>
          <w:szCs w:val="24"/>
          <w:lang w:eastAsia="es-ES"/>
        </w:rPr>
        <w:t xml:space="preserve">Una vez impuesta la presente medida cautelar, en el supuesto que el Juez ordene la inmovilización de cuentas y demás valores, refiera la cuenta e institución bancaria o de valores correspondiente, la unidad competente en medidas cautelares y salidas alternas girará oficio a tal institución, haciendo del conocimiento la orden judicial decretada para que se dé cumplimiento a la misma, </w:t>
      </w:r>
      <w:r w:rsidRPr="00980C0C">
        <w:rPr>
          <w:rFonts w:ascii="Arial" w:eastAsia="Times New Roman" w:hAnsi="Arial" w:cs="Arial"/>
          <w:sz w:val="24"/>
          <w:szCs w:val="24"/>
          <w:lang w:eastAsia="es-ES"/>
        </w:rPr>
        <w:lastRenderedPageBreak/>
        <w:t>debiendo acreditar ante dicha unidad, de manera oficial, que se han realizado los movimientos respectivos de forma inmediata.</w:t>
      </w:r>
    </w:p>
    <w:p w:rsidR="00980C0C" w:rsidRPr="00E00500" w:rsidRDefault="00980C0C" w:rsidP="00980C0C">
      <w:pPr>
        <w:spacing w:after="0" w:line="240" w:lineRule="auto"/>
        <w:jc w:val="both"/>
        <w:rPr>
          <w:rFonts w:ascii="Arial" w:hAnsi="Arial" w:cs="Arial"/>
          <w:b/>
          <w:bCs/>
          <w:sz w:val="20"/>
          <w:szCs w:val="20"/>
        </w:rPr>
      </w:pPr>
      <w:r w:rsidRPr="00E00500">
        <w:rPr>
          <w:rFonts w:ascii="Arial" w:hAnsi="Arial" w:cs="Arial"/>
          <w:b/>
          <w:bCs/>
          <w:sz w:val="20"/>
          <w:szCs w:val="20"/>
        </w:rPr>
        <w:t>NOTAS:</w:t>
      </w:r>
    </w:p>
    <w:p w:rsidR="00980C0C" w:rsidRDefault="00980C0C" w:rsidP="00980C0C">
      <w:pPr>
        <w:tabs>
          <w:tab w:val="left" w:pos="8078"/>
          <w:tab w:val="left" w:pos="8789"/>
        </w:tabs>
        <w:spacing w:after="0" w:line="240" w:lineRule="auto"/>
        <w:jc w:val="both"/>
        <w:rPr>
          <w:rFonts w:ascii="Arial" w:eastAsia="Times New Roman" w:hAnsi="Arial" w:cs="Arial"/>
          <w:sz w:val="24"/>
          <w:szCs w:val="24"/>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 xml:space="preserve">Adicionado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w:t>
      </w:r>
    </w:p>
    <w:p w:rsidR="00980C0C" w:rsidRPr="00F43E1D" w:rsidRDefault="00980C0C"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QUINTO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EJECUCIÓN DE LAS CONDICIONES DURANTE </w:t>
      </w:r>
      <w:smartTag w:uri="urn:schemas-microsoft-com:office:smarttags" w:element="PersonName">
        <w:smartTagPr>
          <w:attr w:name="ProductID" w:val="LA SUSPENSIￓN"/>
        </w:smartTagPr>
        <w:r w:rsidRPr="00F43E1D">
          <w:rPr>
            <w:rFonts w:ascii="Arial" w:eastAsia="Times New Roman" w:hAnsi="Arial" w:cs="Arial"/>
            <w:b/>
            <w:sz w:val="24"/>
            <w:szCs w:val="24"/>
            <w:lang w:eastAsia="es-ES"/>
          </w:rPr>
          <w:t>LA SUSPENSIÓN</w:t>
        </w:r>
      </w:smartTag>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CONDICIONAL DEL PROCESO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0419FE" w:rsidRDefault="00F43E1D" w:rsidP="000419FE">
      <w:pPr>
        <w:spacing w:after="0" w:line="240" w:lineRule="auto"/>
        <w:jc w:val="both"/>
        <w:rPr>
          <w:rFonts w:ascii="Arial" w:eastAsia="Times New Roman" w:hAnsi="Arial" w:cs="Arial"/>
          <w:bCs/>
          <w:sz w:val="24"/>
          <w:szCs w:val="24"/>
          <w:lang w:val="es-ES" w:eastAsia="es-ES"/>
        </w:rPr>
      </w:pPr>
      <w:r w:rsidRPr="00F43E1D">
        <w:rPr>
          <w:rFonts w:ascii="Arial" w:eastAsia="Times New Roman" w:hAnsi="Arial" w:cs="Arial"/>
          <w:b/>
          <w:sz w:val="24"/>
          <w:szCs w:val="24"/>
          <w:lang w:eastAsia="es-ES"/>
        </w:rPr>
        <w:t>Artículo *42.-</w:t>
      </w:r>
      <w:r w:rsidRPr="00F43E1D">
        <w:rPr>
          <w:rFonts w:ascii="Arial" w:eastAsia="Times New Roman" w:hAnsi="Arial" w:cs="Arial"/>
          <w:sz w:val="24"/>
          <w:szCs w:val="24"/>
          <w:lang w:eastAsia="es-ES"/>
        </w:rPr>
        <w:t xml:space="preserve"> </w:t>
      </w:r>
      <w:r w:rsidR="000419FE" w:rsidRPr="000419FE">
        <w:rPr>
          <w:rFonts w:ascii="Arial" w:eastAsia="Times New Roman" w:hAnsi="Arial" w:cs="Arial"/>
          <w:bCs/>
          <w:sz w:val="24"/>
          <w:szCs w:val="24"/>
          <w:lang w:val="es-ES" w:eastAsia="es-ES"/>
        </w:rPr>
        <w:t>Coordinación para la ejecución y vigilancia de las condiciones.</w:t>
      </w:r>
    </w:p>
    <w:p w:rsidR="000419FE" w:rsidRPr="000419FE" w:rsidRDefault="000419FE" w:rsidP="000419FE">
      <w:pPr>
        <w:spacing w:after="0" w:line="240" w:lineRule="auto"/>
        <w:jc w:val="both"/>
        <w:rPr>
          <w:rFonts w:ascii="Arial" w:eastAsia="Times New Roman" w:hAnsi="Arial" w:cs="Arial"/>
          <w:bCs/>
          <w:sz w:val="24"/>
          <w:szCs w:val="24"/>
          <w:lang w:val="es-ES" w:eastAsia="es-ES"/>
        </w:rPr>
      </w:pPr>
    </w:p>
    <w:p w:rsidR="000419FE" w:rsidRDefault="000419FE" w:rsidP="000419FE">
      <w:pPr>
        <w:spacing w:after="0" w:line="240" w:lineRule="auto"/>
        <w:jc w:val="both"/>
        <w:rPr>
          <w:rFonts w:ascii="Arial" w:eastAsia="Times New Roman" w:hAnsi="Arial" w:cs="Arial"/>
          <w:bCs/>
          <w:sz w:val="24"/>
          <w:szCs w:val="24"/>
          <w:lang w:val="es-ES" w:eastAsia="es-ES"/>
        </w:rPr>
      </w:pPr>
      <w:r w:rsidRPr="000419FE">
        <w:rPr>
          <w:rFonts w:ascii="Arial" w:eastAsia="Times New Roman" w:hAnsi="Arial" w:cs="Arial"/>
          <w:bCs/>
          <w:sz w:val="24"/>
          <w:szCs w:val="24"/>
          <w:lang w:val="es-ES" w:eastAsia="es-ES"/>
        </w:rPr>
        <w:t xml:space="preserve">La Unidad de Reinserción Social, a través de </w:t>
      </w:r>
      <w:r w:rsidRPr="000419FE">
        <w:rPr>
          <w:rFonts w:ascii="Arial" w:eastAsia="Times New Roman" w:hAnsi="Arial" w:cs="Arial"/>
          <w:bCs/>
          <w:color w:val="000000"/>
          <w:sz w:val="24"/>
          <w:szCs w:val="24"/>
          <w:lang w:val="es-ES" w:eastAsia="es-ES"/>
        </w:rPr>
        <w:t>la unidad competente en medidas cautelares y salidas alternas</w:t>
      </w:r>
      <w:r w:rsidRPr="000419FE">
        <w:rPr>
          <w:rFonts w:ascii="Arial" w:eastAsia="Times New Roman" w:hAnsi="Arial" w:cs="Arial"/>
          <w:bCs/>
          <w:sz w:val="24"/>
          <w:szCs w:val="24"/>
          <w:lang w:val="es-ES" w:eastAsia="es-ES"/>
        </w:rPr>
        <w:t>, previo mandato judicial, será la encargada de supervisar, coordinar y vigilar el cumplimiento de las obligaciones impuesta en la suspensión condicional del proceso a prueba.</w:t>
      </w:r>
    </w:p>
    <w:p w:rsidR="000419FE" w:rsidRPr="000419FE" w:rsidRDefault="000419FE" w:rsidP="000419FE">
      <w:pPr>
        <w:spacing w:after="0" w:line="240" w:lineRule="auto"/>
        <w:jc w:val="both"/>
        <w:rPr>
          <w:rFonts w:ascii="Arial" w:eastAsia="Times New Roman" w:hAnsi="Arial" w:cs="Arial"/>
          <w:bCs/>
          <w:sz w:val="24"/>
          <w:szCs w:val="24"/>
          <w:lang w:val="es-ES" w:eastAsia="es-ES"/>
        </w:rPr>
      </w:pPr>
    </w:p>
    <w:p w:rsidR="000419FE" w:rsidRDefault="000419FE" w:rsidP="000419FE">
      <w:pPr>
        <w:spacing w:after="0" w:line="240" w:lineRule="auto"/>
        <w:jc w:val="both"/>
        <w:rPr>
          <w:rFonts w:ascii="Arial" w:eastAsia="Times New Roman" w:hAnsi="Arial" w:cs="Arial"/>
          <w:bCs/>
          <w:sz w:val="24"/>
          <w:szCs w:val="24"/>
          <w:lang w:val="es-ES" w:eastAsia="es-ES"/>
        </w:rPr>
      </w:pPr>
      <w:r w:rsidRPr="000419FE">
        <w:rPr>
          <w:rFonts w:ascii="Arial" w:eastAsia="Times New Roman" w:hAnsi="Arial" w:cs="Arial"/>
          <w:bCs/>
          <w:sz w:val="24"/>
          <w:szCs w:val="24"/>
          <w:lang w:val="es-ES" w:eastAsia="es-ES"/>
        </w:rPr>
        <w:t xml:space="preserve">La </w:t>
      </w:r>
      <w:r w:rsidRPr="000419FE">
        <w:rPr>
          <w:rFonts w:ascii="Arial" w:eastAsia="Times New Roman" w:hAnsi="Arial" w:cs="Arial"/>
          <w:bCs/>
          <w:color w:val="000000"/>
          <w:sz w:val="24"/>
          <w:szCs w:val="24"/>
          <w:lang w:val="es-ES" w:eastAsia="es-ES"/>
        </w:rPr>
        <w:t>unidad competente en medidas cautelares y salidas alternas</w:t>
      </w:r>
      <w:r w:rsidRPr="000419FE">
        <w:rPr>
          <w:rFonts w:ascii="Arial" w:eastAsia="Times New Roman" w:hAnsi="Arial" w:cs="Arial"/>
          <w:bCs/>
          <w:sz w:val="24"/>
          <w:szCs w:val="24"/>
          <w:lang w:val="es-ES" w:eastAsia="es-ES"/>
        </w:rPr>
        <w:t>, en caso de ser necesario, podrá canalizar a los imputados a instituciones públicas u organizaciones civiles, para que den cumplimiento cabal a sus obligaciones.</w:t>
      </w:r>
    </w:p>
    <w:p w:rsidR="000419FE" w:rsidRPr="000419FE" w:rsidRDefault="000419FE" w:rsidP="000419FE">
      <w:pPr>
        <w:spacing w:after="0" w:line="240" w:lineRule="auto"/>
        <w:jc w:val="both"/>
        <w:rPr>
          <w:rFonts w:ascii="Arial" w:eastAsia="Times New Roman" w:hAnsi="Arial" w:cs="Arial"/>
          <w:bCs/>
          <w:sz w:val="24"/>
          <w:szCs w:val="24"/>
          <w:lang w:val="es-ES" w:eastAsia="es-ES"/>
        </w:rPr>
      </w:pPr>
    </w:p>
    <w:p w:rsidR="000419FE" w:rsidRDefault="000419FE" w:rsidP="000419FE">
      <w:pPr>
        <w:spacing w:after="0" w:line="240" w:lineRule="auto"/>
        <w:jc w:val="both"/>
        <w:rPr>
          <w:rFonts w:ascii="Arial" w:eastAsia="Times New Roman" w:hAnsi="Arial" w:cs="Arial"/>
          <w:bCs/>
          <w:sz w:val="24"/>
          <w:szCs w:val="24"/>
          <w:lang w:val="es-ES" w:eastAsia="es-ES"/>
        </w:rPr>
      </w:pPr>
      <w:r w:rsidRPr="000419FE">
        <w:rPr>
          <w:rFonts w:ascii="Arial" w:eastAsia="Times New Roman" w:hAnsi="Arial" w:cs="Arial"/>
          <w:bCs/>
          <w:sz w:val="24"/>
          <w:szCs w:val="24"/>
          <w:lang w:val="es-ES" w:eastAsia="es-ES"/>
        </w:rPr>
        <w:t>La coordinación y supervisión de las condiciones se darán de la siguiente manera:</w:t>
      </w:r>
    </w:p>
    <w:p w:rsidR="000419FE" w:rsidRPr="000419FE" w:rsidRDefault="000419FE" w:rsidP="000419FE">
      <w:pPr>
        <w:spacing w:after="0" w:line="240" w:lineRule="auto"/>
        <w:jc w:val="both"/>
        <w:rPr>
          <w:rFonts w:ascii="Arial" w:eastAsia="Times New Roman" w:hAnsi="Arial" w:cs="Arial"/>
          <w:bCs/>
          <w:sz w:val="24"/>
          <w:szCs w:val="24"/>
          <w:lang w:val="es-ES" w:eastAsia="es-ES"/>
        </w:rPr>
      </w:pPr>
    </w:p>
    <w:p w:rsidR="000419FE" w:rsidRPr="000419FE" w:rsidRDefault="00502FE2" w:rsidP="00502FE2">
      <w:pPr>
        <w:tabs>
          <w:tab w:val="left" w:pos="851"/>
        </w:tabs>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 </w:t>
      </w:r>
      <w:r w:rsidR="000419FE" w:rsidRPr="000419FE">
        <w:rPr>
          <w:rFonts w:ascii="Arial" w:eastAsia="Times New Roman" w:hAnsi="Arial" w:cs="Arial"/>
          <w:bCs/>
          <w:sz w:val="24"/>
          <w:szCs w:val="24"/>
          <w:lang w:val="es-ES" w:eastAsia="es-ES"/>
        </w:rPr>
        <w:t>Residir en un lugar determinado.-  El supervisor de la unidad competente, requerirá al imputado comprobante de domicilio, carta de residencia o cualquier otro documento con el que acredite habitar en el lugar que le fue impuesto; realizará visita al lugar para verificar la existencia y programará en su agenda diversas fechas a fin de constituirse en el lugar, para corroborar que esté dando cumplimiento a la obligación que le fue impuesta; en general realizará todas las actividades que considere necesarias para verificar el cumplimiento;</w:t>
      </w:r>
    </w:p>
    <w:p w:rsidR="000419FE" w:rsidRPr="000419FE" w:rsidRDefault="000419FE" w:rsidP="00502FE2">
      <w:pPr>
        <w:numPr>
          <w:ilvl w:val="0"/>
          <w:numId w:val="3"/>
        </w:numPr>
        <w:spacing w:after="0" w:line="240" w:lineRule="auto"/>
        <w:ind w:left="284" w:firstLine="0"/>
        <w:jc w:val="both"/>
        <w:rPr>
          <w:rFonts w:ascii="Arial" w:eastAsia="Times New Roman" w:hAnsi="Arial" w:cs="Arial"/>
          <w:bCs/>
          <w:sz w:val="24"/>
          <w:szCs w:val="24"/>
          <w:lang w:val="es-ES" w:eastAsia="es-ES"/>
        </w:rPr>
      </w:pPr>
      <w:r w:rsidRPr="000419FE">
        <w:rPr>
          <w:rFonts w:ascii="Arial" w:eastAsia="Times New Roman" w:hAnsi="Arial" w:cs="Arial"/>
          <w:bCs/>
          <w:sz w:val="24"/>
          <w:szCs w:val="24"/>
          <w:lang w:val="es-ES" w:eastAsia="es-ES"/>
        </w:rPr>
        <w:t>Frecuentar o dejar de frecuentar determinados lugares o personas.- Se sujetará a las disposiciones de ejecución de las medidas cautelares de prohibición de concurrir a determinadas reuniones o de acercarse ciertos lugares y de convivir o comunicarse con personas determinadas;</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III. </w:t>
      </w:r>
      <w:r w:rsidR="000419FE" w:rsidRPr="000419FE">
        <w:rPr>
          <w:rFonts w:ascii="Arial" w:eastAsia="Times New Roman" w:hAnsi="Arial" w:cs="Arial"/>
          <w:bCs/>
          <w:sz w:val="24"/>
          <w:szCs w:val="24"/>
          <w:lang w:val="es-ES" w:eastAsia="es-ES"/>
        </w:rPr>
        <w:t xml:space="preserve">Abstenerse de consumir drogas o estupefacientes o de abusar de las bebidas alcohólicas.- Quedará sujeta a la revisión de la Unidad de Reinserción con el auxilio de la Secretaría de Salud, la que por conducto de las instituciones </w:t>
      </w:r>
      <w:r w:rsidR="000419FE" w:rsidRPr="000419FE">
        <w:rPr>
          <w:rFonts w:ascii="Arial" w:eastAsia="Times New Roman" w:hAnsi="Arial" w:cs="Arial"/>
          <w:bCs/>
          <w:sz w:val="24"/>
          <w:szCs w:val="24"/>
          <w:lang w:val="es-ES" w:eastAsia="es-ES"/>
        </w:rPr>
        <w:lastRenderedPageBreak/>
        <w:t>correspondientes y, a solicitud de la Unidad de Reinserción, practicará periódicamente exámenes, evaluaciones u otro tipo de procedimientos de demostración, informando oportunamente de ello, para los efectos procesales conducentes;</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IV. </w:t>
      </w:r>
      <w:r w:rsidR="000419FE" w:rsidRPr="000419FE">
        <w:rPr>
          <w:rFonts w:ascii="Arial" w:eastAsia="Times New Roman" w:hAnsi="Arial" w:cs="Arial"/>
          <w:bCs/>
          <w:sz w:val="24"/>
          <w:szCs w:val="24"/>
          <w:lang w:val="es-ES" w:eastAsia="es-ES"/>
        </w:rPr>
        <w:t xml:space="preserve">Participar en programas especiales para la prevención y el tratamiento de adicciones.- Quedará sujeta a la revisión por parte de </w:t>
      </w:r>
      <w:r w:rsidR="000419FE" w:rsidRPr="000419FE">
        <w:rPr>
          <w:rFonts w:ascii="Arial" w:eastAsia="Times New Roman" w:hAnsi="Arial" w:cs="Arial"/>
          <w:bCs/>
          <w:color w:val="000000"/>
          <w:sz w:val="24"/>
          <w:szCs w:val="24"/>
          <w:lang w:val="es-ES" w:eastAsia="es-ES"/>
        </w:rPr>
        <w:t>la unidad competente en medidas cautelares y salidas alternas</w:t>
      </w:r>
      <w:r w:rsidR="000419FE" w:rsidRPr="000419FE">
        <w:rPr>
          <w:rFonts w:ascii="Arial" w:eastAsia="Times New Roman" w:hAnsi="Arial" w:cs="Arial"/>
          <w:bCs/>
          <w:sz w:val="24"/>
          <w:szCs w:val="24"/>
          <w:lang w:val="es-ES" w:eastAsia="es-ES"/>
        </w:rPr>
        <w:t xml:space="preserve"> con el auxilio de la Secretaría de Salud del Poder Ejecutivo Estatal, que incorporará al imputado para su participación en dichos programas, informando sobre su cumplimiento o, en su caso, podrá canalizarlo a organizaciones de la sociedad civil que presten este servicio de manera gratuita;</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V. </w:t>
      </w:r>
      <w:r w:rsidR="000419FE" w:rsidRPr="000419FE">
        <w:rPr>
          <w:rFonts w:ascii="Arial" w:eastAsia="Times New Roman" w:hAnsi="Arial" w:cs="Arial"/>
          <w:bCs/>
          <w:sz w:val="24"/>
          <w:szCs w:val="24"/>
          <w:lang w:val="es-ES" w:eastAsia="es-ES"/>
        </w:rPr>
        <w:t>Aprender una profesión u oficio o seguir cursos de capacitación en el lugar o la institución que determine el Juez de control.- En caso de que el juez no determine lugar o institución, el supervisor del caso canalizará al imputado a institución u organización civil en la que pueda dar cumplimiento, se podrá auxiliar de la Secretaría del Trabajo del Poder Ejecutivo Estatal y demás instituciones de gobierno que presten estos servicios a los ciudadanos;</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VI. </w:t>
      </w:r>
      <w:r w:rsidR="000419FE" w:rsidRPr="000419FE">
        <w:rPr>
          <w:rFonts w:ascii="Arial" w:eastAsia="Times New Roman" w:hAnsi="Arial" w:cs="Arial"/>
          <w:bCs/>
          <w:sz w:val="24"/>
          <w:szCs w:val="24"/>
          <w:lang w:val="es-ES" w:eastAsia="es-ES"/>
        </w:rPr>
        <w:t xml:space="preserve">Prestar servicio social a favor del Estado o de instituciones de beneficencia pública.- Quedará sujeta a la revisión de la </w:t>
      </w:r>
      <w:r w:rsidR="000419FE" w:rsidRPr="000419FE">
        <w:rPr>
          <w:rFonts w:ascii="Arial" w:eastAsia="Times New Roman" w:hAnsi="Arial" w:cs="Arial"/>
          <w:bCs/>
          <w:color w:val="000000"/>
          <w:sz w:val="24"/>
          <w:szCs w:val="24"/>
          <w:lang w:val="es-ES" w:eastAsia="es-ES"/>
        </w:rPr>
        <w:t>unidad competente en medidas cautelares y salidas alternas</w:t>
      </w:r>
      <w:r w:rsidR="000419FE" w:rsidRPr="000419FE">
        <w:rPr>
          <w:rFonts w:ascii="Arial" w:eastAsia="Times New Roman" w:hAnsi="Arial" w:cs="Arial"/>
          <w:bCs/>
          <w:sz w:val="24"/>
          <w:szCs w:val="24"/>
          <w:lang w:val="es-ES" w:eastAsia="es-ES"/>
        </w:rPr>
        <w:t>, la que en caso de que el Juez no señale lugar específico, lo canalizará e indicará la institución en la que deba realizarse, el horario en el que se cumplirá, así como las labores que desempeñará. Asimismo, auxiliará en la supervisión en el trabajo del imputado periódicamente, e informará sobre su cumplimiento;</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VII. </w:t>
      </w:r>
      <w:r w:rsidR="000419FE" w:rsidRPr="000419FE">
        <w:rPr>
          <w:rFonts w:ascii="Arial" w:eastAsia="Times New Roman" w:hAnsi="Arial" w:cs="Arial"/>
          <w:bCs/>
          <w:sz w:val="24"/>
          <w:szCs w:val="24"/>
          <w:lang w:val="es-ES" w:eastAsia="es-ES"/>
        </w:rPr>
        <w:t>Someterse a tratamiento médico o psicológico, de preferencia en instituciones públicas.- El supervisor del caso canalizará al imputado a institución pública u organización civil, que preste el servicio requerido para que el imputado pueda dar cumplimiento a la condición impuesta, dará seguimiento y solicitará los informes necesarios a tales instituciones únicamente respecto al cumplimiento en el tratamiento.</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VIII. </w:t>
      </w:r>
      <w:r w:rsidR="000419FE" w:rsidRPr="000419FE">
        <w:rPr>
          <w:rFonts w:ascii="Arial" w:eastAsia="Times New Roman" w:hAnsi="Arial" w:cs="Arial"/>
          <w:bCs/>
          <w:sz w:val="24"/>
          <w:szCs w:val="24"/>
          <w:lang w:val="es-ES" w:eastAsia="es-ES"/>
        </w:rPr>
        <w:t>Asimismo, informará a las partes cualquier situación que considere relevante;</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IX. </w:t>
      </w:r>
      <w:r w:rsidR="000419FE" w:rsidRPr="000419FE">
        <w:rPr>
          <w:rFonts w:ascii="Arial" w:eastAsia="Times New Roman" w:hAnsi="Arial" w:cs="Arial"/>
          <w:bCs/>
          <w:sz w:val="24"/>
          <w:szCs w:val="24"/>
          <w:lang w:val="es-ES" w:eastAsia="es-ES"/>
        </w:rPr>
        <w:t xml:space="preserve">Tener un trabajo o empleo, así como adquirir, en el plazo que el Juez de control determine, un oficio, arte, industria o profesión, si no tiene medios propios de subsistencia.- Quedará sujeta a la revisión por parte de la unidad de medidas cautelares con el auxilio de la Secretaría de Educación del Poder </w:t>
      </w:r>
      <w:r w:rsidR="000419FE" w:rsidRPr="000419FE">
        <w:rPr>
          <w:rFonts w:ascii="Arial" w:eastAsia="Times New Roman" w:hAnsi="Arial" w:cs="Arial"/>
          <w:bCs/>
          <w:sz w:val="24"/>
          <w:szCs w:val="24"/>
          <w:lang w:val="es-ES" w:eastAsia="es-ES"/>
        </w:rPr>
        <w:lastRenderedPageBreak/>
        <w:t>Ejecutivo Estatal, informando a la mencionada Unidad sobre los avances programáticos que alcance el imputado, así como de la culminación de los estudios, en su caso. Si la condición consiste en conseguir empleo, se dará intervención a la dependencia de la Secretaría del Trabajo del Poder Ejecutivo Estatal; en general el supervisor podrá realizar todas las acciones necesarias a fin de lograr el cumplimiento a la condición;</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X. </w:t>
      </w:r>
      <w:r w:rsidR="000419FE" w:rsidRPr="000419FE">
        <w:rPr>
          <w:rFonts w:ascii="Arial" w:eastAsia="Times New Roman" w:hAnsi="Arial" w:cs="Arial"/>
          <w:bCs/>
          <w:sz w:val="24"/>
          <w:szCs w:val="24"/>
          <w:lang w:val="es-ES" w:eastAsia="es-ES"/>
        </w:rPr>
        <w:t>Someterse a la vigilancia que determine el Juez de control.- Se sujetará a las disposiciones de ejecución de la medida cautelar de sometimiento al cuidado o vigilancia de una persona o institución determinada que informe regularmente al Juez;</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XI. </w:t>
      </w:r>
      <w:r w:rsidR="000419FE" w:rsidRPr="000419FE">
        <w:rPr>
          <w:rFonts w:ascii="Arial" w:eastAsia="Times New Roman" w:hAnsi="Arial" w:cs="Arial"/>
          <w:bCs/>
          <w:sz w:val="24"/>
          <w:szCs w:val="24"/>
          <w:lang w:val="es-ES" w:eastAsia="es-ES"/>
        </w:rPr>
        <w:t>No poseer ni portar armas.- Al decretarse esta condición, se dará aviso a los cuerpos de Seguridad Pública en el Estado, para llevar un registro de la condición impuesta, a efecto de que en un evento posterior en el que constate su incumplimiento, se dé aviso al Juez de control para los efectos procesales correspondientes;</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XII. </w:t>
      </w:r>
      <w:r w:rsidR="000419FE" w:rsidRPr="000419FE">
        <w:rPr>
          <w:rFonts w:ascii="Arial" w:eastAsia="Times New Roman" w:hAnsi="Arial" w:cs="Arial"/>
          <w:bCs/>
          <w:sz w:val="24"/>
          <w:szCs w:val="24"/>
          <w:lang w:val="es-ES" w:eastAsia="es-ES"/>
        </w:rPr>
        <w:t>No conducir vehículos.- Al imponerse esta condición la unidad competente en medidas cautelares y salidas alternas requerirá al imputado la entrega de su licencia de manejo, misma que quedará bajo resguardo de la unidad competente, hasta en tanto permanezca vigente la condición. Girará oficio a la Secretaria de Movilidad y Transportes del Ejecutivo Estatal, a fin de que se abstenga de expedir licencia de conducir a la persona que se señale e informe en caso de que sea detenido por dicha autoridad manejando algún tipo de vehículo;</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XIII. </w:t>
      </w:r>
      <w:r w:rsidR="000419FE" w:rsidRPr="000419FE">
        <w:rPr>
          <w:rFonts w:ascii="Arial" w:eastAsia="Times New Roman" w:hAnsi="Arial" w:cs="Arial"/>
          <w:bCs/>
          <w:sz w:val="24"/>
          <w:szCs w:val="24"/>
          <w:lang w:val="es-ES" w:eastAsia="es-ES"/>
        </w:rPr>
        <w:t>Abstenerse de viajar al extranjero.- Cuando se determine esta restricción, se dará aviso al Instituto Nacional de Migración y se le proporcionarán todos los documentos y requisito necesarios para que se pueda dar cumplimiento a la medida. El aviso a la autoridad señalada también se realizará en caso de sustitución, modificación o cancelación de la medida;</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XIV. </w:t>
      </w:r>
      <w:r w:rsidR="000419FE" w:rsidRPr="000419FE">
        <w:rPr>
          <w:rFonts w:ascii="Arial" w:eastAsia="Times New Roman" w:hAnsi="Arial" w:cs="Arial"/>
          <w:bCs/>
          <w:sz w:val="24"/>
          <w:szCs w:val="24"/>
          <w:lang w:val="es-ES" w:eastAsia="es-ES"/>
        </w:rPr>
        <w:t>Cumplir con los deberes de deudor alimentario.- En su cumplimiento, quedará sujeta al aviso que los acreedores alimentarios o sus representantes formulen al Juez de control, y</w:t>
      </w:r>
    </w:p>
    <w:p w:rsidR="000419FE" w:rsidRPr="000419FE" w:rsidRDefault="00502FE2" w:rsidP="00502FE2">
      <w:pPr>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XV. </w:t>
      </w:r>
      <w:r w:rsidR="000419FE" w:rsidRPr="000419FE">
        <w:rPr>
          <w:rFonts w:ascii="Arial" w:eastAsia="Times New Roman" w:hAnsi="Arial" w:cs="Arial"/>
          <w:bCs/>
          <w:sz w:val="24"/>
          <w:szCs w:val="24"/>
          <w:lang w:val="es-ES" w:eastAsia="es-ES"/>
        </w:rPr>
        <w:t xml:space="preserve">Cualquier otra condición que, a consideración del Juez de control, logre una efectiva tutela de los derechos de la víctima. </w:t>
      </w:r>
    </w:p>
    <w:p w:rsidR="00502FE2" w:rsidRDefault="00502FE2" w:rsidP="00502FE2">
      <w:pPr>
        <w:spacing w:after="0" w:line="240" w:lineRule="auto"/>
        <w:ind w:left="284"/>
        <w:jc w:val="both"/>
        <w:rPr>
          <w:rFonts w:ascii="Arial" w:eastAsia="Times New Roman" w:hAnsi="Arial" w:cs="Arial"/>
          <w:bCs/>
          <w:sz w:val="24"/>
          <w:szCs w:val="24"/>
          <w:lang w:val="es-ES" w:eastAsia="es-ES"/>
        </w:rPr>
      </w:pPr>
    </w:p>
    <w:p w:rsidR="000419FE" w:rsidRDefault="000419FE" w:rsidP="00502FE2">
      <w:pPr>
        <w:spacing w:after="0" w:line="240" w:lineRule="auto"/>
        <w:jc w:val="both"/>
        <w:rPr>
          <w:rFonts w:ascii="Arial" w:eastAsia="Times New Roman" w:hAnsi="Arial" w:cs="Arial"/>
          <w:bCs/>
          <w:sz w:val="24"/>
          <w:szCs w:val="24"/>
          <w:lang w:val="es-ES" w:eastAsia="es-ES"/>
        </w:rPr>
      </w:pPr>
      <w:r w:rsidRPr="000419FE">
        <w:rPr>
          <w:rFonts w:ascii="Arial" w:eastAsia="Times New Roman" w:hAnsi="Arial" w:cs="Arial"/>
          <w:bCs/>
          <w:sz w:val="24"/>
          <w:szCs w:val="24"/>
          <w:lang w:val="es-ES" w:eastAsia="es-ES"/>
        </w:rPr>
        <w:t xml:space="preserve">Para fijar las condiciones, el Juez de control podrá disponer que el imputado sea sometido a una evaluación previa. El Ministerio Público, la víctima u ofendido, </w:t>
      </w:r>
      <w:r w:rsidRPr="000419FE">
        <w:rPr>
          <w:rFonts w:ascii="Arial" w:eastAsia="Times New Roman" w:hAnsi="Arial" w:cs="Arial"/>
          <w:bCs/>
          <w:sz w:val="24"/>
          <w:szCs w:val="24"/>
          <w:lang w:val="es-ES" w:eastAsia="es-ES"/>
        </w:rPr>
        <w:lastRenderedPageBreak/>
        <w:t>podrán proponer al Juez de control condiciones a las que consideran debe someterse el imputado.</w:t>
      </w:r>
    </w:p>
    <w:p w:rsidR="00502FE2" w:rsidRPr="000419FE" w:rsidRDefault="00502FE2" w:rsidP="00502FE2">
      <w:pPr>
        <w:spacing w:after="0" w:line="240" w:lineRule="auto"/>
        <w:ind w:left="284"/>
        <w:jc w:val="both"/>
        <w:rPr>
          <w:rFonts w:ascii="Arial" w:eastAsia="Times New Roman" w:hAnsi="Arial" w:cs="Arial"/>
          <w:bCs/>
          <w:sz w:val="24"/>
          <w:szCs w:val="24"/>
          <w:lang w:val="es-ES" w:eastAsia="es-ES"/>
        </w:rPr>
      </w:pPr>
    </w:p>
    <w:p w:rsidR="00980C0C" w:rsidRPr="00502FE2" w:rsidRDefault="000419FE" w:rsidP="00502FE2">
      <w:pPr>
        <w:spacing w:after="0" w:line="240" w:lineRule="auto"/>
        <w:jc w:val="both"/>
        <w:rPr>
          <w:rFonts w:ascii="Arial" w:eastAsia="Times New Roman" w:hAnsi="Arial" w:cs="Arial"/>
          <w:bCs/>
          <w:sz w:val="24"/>
          <w:szCs w:val="24"/>
          <w:lang w:val="es-ES" w:eastAsia="es-ES"/>
        </w:rPr>
      </w:pPr>
      <w:r w:rsidRPr="000419FE">
        <w:rPr>
          <w:rFonts w:ascii="Arial" w:eastAsia="Times New Roman" w:hAnsi="Arial" w:cs="Arial"/>
          <w:bCs/>
          <w:sz w:val="24"/>
          <w:szCs w:val="24"/>
          <w:lang w:val="es-ES" w:eastAsia="es-ES"/>
        </w:rPr>
        <w:t>El Juez de control preguntará al imputado si se obliga a cumplir con las condiciones impuestas y, en su caso, lo prevendrá sobre las con</w:t>
      </w:r>
      <w:r w:rsidR="00502FE2">
        <w:rPr>
          <w:rFonts w:ascii="Arial" w:eastAsia="Times New Roman" w:hAnsi="Arial" w:cs="Arial"/>
          <w:bCs/>
          <w:sz w:val="24"/>
          <w:szCs w:val="24"/>
          <w:lang w:val="es-ES" w:eastAsia="es-ES"/>
        </w:rPr>
        <w:t>secuencias de su inobservancia.</w:t>
      </w:r>
    </w:p>
    <w:p w:rsidR="00980C0C" w:rsidRPr="00E00500" w:rsidRDefault="00980C0C" w:rsidP="00980C0C">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0419FE" w:rsidRDefault="00980C0C" w:rsidP="000419FE">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Reformado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00F43E1D" w:rsidRPr="000419FE">
        <w:rPr>
          <w:rFonts w:ascii="Arial" w:eastAsia="Times New Roman" w:hAnsi="Arial" w:cs="Arial"/>
          <w:sz w:val="20"/>
          <w:szCs w:val="20"/>
          <w:lang w:eastAsia="es-ES"/>
        </w:rPr>
        <w:t xml:space="preserve">Coordinación para la ejecución y vigilancia de las condiciones. </w:t>
      </w:r>
    </w:p>
    <w:p w:rsidR="003712DB"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La coordinación interinstitucional para la ejecución y vigilancia de las condiciones por cumplir, durante la suspensión del proceso a prueba, en los términos del Código de Procedimientos Penales referido en el artículo precedente, se llevará a cabo de la siguiente manera:</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 xml:space="preserve">I.- Residir en un lugar determinado.- Se sujetará a las disposiciones de ejecución de la medida cautelar de prohibición de salir del ámbito territorial que fije el Juez de Control; </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 xml:space="preserve">II.- Frecuentar o dejar de frecuentar determinados lugares o personas.- Se sujetará a las disposiciones de ejecución de las medidas cautelares de prohibición de concurrir a determinadas reuniones o de visitar ciertos lugares y de convivir o comunicarse con personas determinadas; </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 xml:space="preserve">III.- Abstenerse de consumir drogas o estupefacientes o de abusar de las bebidas alcohólicas.- Quedará sujeta a la revisión de la Unidad de Reinserción con el auxilio de la Secretaría de Salud, la que por conducto de las instituciones correspondientes, y a solicitud de la Unidad de Reinserción, practicará periódicamente exámenes, evaluaciones u otro tipo de procedimientos de demostración, informando oportunamente de ello, para los efectos procesales conducentes; </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 xml:space="preserve">IV.- Participar en programas especiales para la prevención y tratamiento de adicciones.- Quedará sujeta a la revisión por parte de la Unidad de Reinserción con el auxilio de la Secretaría de Salud, que incorporará al imputado para su participación en dichos programas, informando sobre su cumplimiento; </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 xml:space="preserve">V.- Comenzar o finalizar la escolaridad básica si no la ha cumplido; aprender una profesión u oficio o seguir cursos de capacitación en el lugar o la institución que determine el Juez de Control.- Quedará sujeta a la revisión por parte de la Unidad de Reinserción con el auxilio de la Secretaría de Educación, que dará seguimiento a la incorporación del imputado a alguno de los establecimientos penitenciarios que ofrezcan servicios educativos o de capacitación para el trabajo, informando a la mencionada Unidad sobre los avances programáticos que alcance el imputado, así como de la culminación de los estudios, en su caso; </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VI.- Prestar servicio social a favor del Estado o de instituciones de beneficencia pública o privada.- Quedará sujeta a la revisión de la Unidad de Reinserción con auxilio de la Secretaría de Desarrollo Social, la que inscribirá al imputado en un listado especial de prestadores de servicio y le indicará la institución en la que deba realizarse, el horario en el que se cumplirá, así como las labores que desempeñará. Asimismo, auxiliará en la supervisión en el trabajo del imputado periódicamente, e informará sobre su cumplimiento;</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lastRenderedPageBreak/>
        <w:t xml:space="preserve">VII.- Someterse a tratamiento médico o psicológico, de preferencia en instituciones públicas.- Se sujetará, en lo conducente, a las disposiciones de ejecución de la medida cautelar de internamiento en centro de salud u hospital psiquiátrico; </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VIII.- Permanecer en un trabajo o empleo, o adquirir, en el plazo que el Juez de Control determine, un oficio, arte, industria o profesión, si no tiene medios propios de subsistencia.- Se sujetará, en lo conducente, a lo dispuesto en la fracción V del presente artículo. Si la condición consiste en conseguir empleo, se dará intervención a la dependencia de la Secretaría del Trabajo del Estado;</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 xml:space="preserve">IX.- Someterse a la vigilancia que determine el Juez de Control - Se sujetará a las disposiciones de ejecución de la medida cautelar de sometimiento al cuidado o vigilancia de una persona o institución determinada que informe regularmente al Juez; </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 xml:space="preserve">X.- No poseer ni portar armas.- Al decretarse esta condición, se dará aviso a los cuerpos de Seguridad Pública en el Estado, para llevar un registro de la condición impuesta, a efecto de que en un evento posterior en el que constate su incumplimiento, se dé aviso al Juez de Control para los efectos procesales correspondientes; </w:t>
      </w:r>
    </w:p>
    <w:p w:rsidR="00F43E1D" w:rsidRPr="000419FE" w:rsidRDefault="00F43E1D" w:rsidP="000419FE">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 xml:space="preserve">XI.- Abstenerse de viajar al extranjero.- Se sujetará a las disposiciones de ejecución de la medida cautelar de prohibición de salir del país; </w:t>
      </w:r>
    </w:p>
    <w:p w:rsidR="00F43E1D" w:rsidRPr="000419FE"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0419FE">
        <w:rPr>
          <w:rFonts w:ascii="Arial" w:eastAsia="Times New Roman" w:hAnsi="Arial" w:cs="Arial"/>
          <w:sz w:val="20"/>
          <w:szCs w:val="20"/>
          <w:lang w:eastAsia="es-ES"/>
        </w:rPr>
        <w:t>XII.- Cumplir con los deberes de deudor alimentario.- En su cumplimiento, quedará sujeta al aviso que los acreedores alimentarios o sus representante</w:t>
      </w:r>
      <w:r w:rsidR="000419FE">
        <w:rPr>
          <w:rFonts w:ascii="Arial" w:eastAsia="Times New Roman" w:hAnsi="Arial" w:cs="Arial"/>
          <w:sz w:val="20"/>
          <w:szCs w:val="20"/>
          <w:lang w:eastAsia="es-ES"/>
        </w:rPr>
        <w:t xml:space="preserve">s formulen al Juez de Control. </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w:t>
      </w:r>
      <w:r w:rsidR="00502FE2">
        <w:rPr>
          <w:rFonts w:ascii="Arial" w:eastAsia="Times New Roman" w:hAnsi="Arial" w:cs="Arial"/>
          <w:b/>
          <w:bCs/>
          <w:sz w:val="20"/>
          <w:szCs w:val="20"/>
          <w:lang w:eastAsia="es-ES"/>
        </w:rPr>
        <w:t xml:space="preserve">SIN </w:t>
      </w:r>
      <w:r w:rsidRPr="003712DB">
        <w:rPr>
          <w:rFonts w:ascii="Arial" w:eastAsia="Times New Roman" w:hAnsi="Arial" w:cs="Arial"/>
          <w:b/>
          <w:bCs/>
          <w:sz w:val="20"/>
          <w:szCs w:val="20"/>
          <w:lang w:eastAsia="es-ES"/>
        </w:rPr>
        <w:t>VIGEN</w:t>
      </w:r>
      <w:r w:rsidR="00502FE2">
        <w:rPr>
          <w:rFonts w:ascii="Arial" w:eastAsia="Times New Roman" w:hAnsi="Arial" w:cs="Arial"/>
          <w:b/>
          <w:bCs/>
          <w:sz w:val="20"/>
          <w:szCs w:val="20"/>
          <w:lang w:eastAsia="es-ES"/>
        </w:rPr>
        <w:t>CIA</w:t>
      </w:r>
      <w:r w:rsidRPr="003712DB">
        <w:rPr>
          <w:rFonts w:ascii="Arial" w:eastAsia="Times New Roman" w:hAnsi="Arial" w:cs="Arial"/>
          <w:b/>
          <w:bCs/>
          <w:sz w:val="20"/>
          <w:szCs w:val="20"/>
          <w:lang w:eastAsia="es-ES"/>
        </w:rPr>
        <w:t xml:space="preserve">.- </w:t>
      </w:r>
      <w:r w:rsidRPr="003712DB">
        <w:rPr>
          <w:rFonts w:ascii="Arial" w:eastAsia="Times New Roman" w:hAnsi="Arial" w:cs="Arial"/>
          <w:bCs/>
          <w:sz w:val="20"/>
          <w:szCs w:val="20"/>
          <w:lang w:eastAsia="es-ES"/>
        </w:rPr>
        <w:t xml:space="preserve">Reformado el párrafo segundo y las fracciones III, IV, V, VI, y VIII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decían:</w:t>
      </w:r>
      <w:r w:rsidRPr="003712DB">
        <w:rPr>
          <w:rFonts w:ascii="Arial" w:eastAsia="Times New Roman" w:hAnsi="Arial" w:cs="Arial"/>
          <w:sz w:val="20"/>
          <w:szCs w:val="20"/>
          <w:lang w:val="es-ES_tradnl" w:eastAsia="es-ES"/>
        </w:rPr>
        <w:t xml:space="preserve"> La coordinación interinstitucional para la ejecución y vigilancia de las condiciones por cumplir, durante la suspensión del proceso a prueba, en los términos del Código de Procedimientos Penales, se llevará a cabo de la siguiente manera:</w:t>
      </w:r>
    </w:p>
    <w:p w:rsidR="00F43E1D" w:rsidRPr="003712D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3712DB">
        <w:rPr>
          <w:rFonts w:ascii="Arial" w:eastAsia="Times New Roman" w:hAnsi="Arial" w:cs="Arial"/>
          <w:sz w:val="20"/>
          <w:szCs w:val="20"/>
          <w:lang w:eastAsia="es-ES"/>
        </w:rPr>
        <w:t xml:space="preserve">III.- Abstenerse de consumir drogas o estupefacientes o de abusar de las bebidas alcohólicas; Quedará sujeta a la revisión de la Subsecretaría con el auxilio de la Secretaría de Salud, la que por conducto de las instituciones correspondientes, y a solicitud de la Subsecretaría, practicará periódicamente exámenes, evaluaciones u otro tipo de procedimientos de demostración, informando oportunamente de ello, para los efectos procesales conducentes; </w:t>
      </w:r>
    </w:p>
    <w:p w:rsidR="00F43E1D" w:rsidRPr="003712D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3712DB">
        <w:rPr>
          <w:rFonts w:ascii="Arial" w:eastAsia="Times New Roman" w:hAnsi="Arial" w:cs="Arial"/>
          <w:sz w:val="20"/>
          <w:szCs w:val="20"/>
          <w:lang w:eastAsia="es-ES"/>
        </w:rPr>
        <w:t xml:space="preserve">IV.- Participar en programas especiales para la prevención y tratamiento de adicciones.- Quedará sujeta a la revisión por parte de la Subsecretaria con el auxilio de la Secretaría de Salud, que incorporará al imputado para su participación en dichos programas, informando sobre su cumplimiento; </w:t>
      </w:r>
    </w:p>
    <w:p w:rsidR="00F43E1D" w:rsidRPr="003712D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3712DB">
        <w:rPr>
          <w:rFonts w:ascii="Arial" w:eastAsia="Times New Roman" w:hAnsi="Arial" w:cs="Arial"/>
          <w:sz w:val="20"/>
          <w:szCs w:val="20"/>
          <w:lang w:eastAsia="es-ES"/>
        </w:rPr>
        <w:t xml:space="preserve">V.- Comenzar o finalizar la escolaridad básica si no la ha cumplido; aprender una profesión u oficio o seguir cursos de capacitación en el lugar o la institución que determine el Juez de Control.- Quedará sujeta a la revisión por parte de la Subsecretaría con el auxilio de la Secretaría de Educación, que dará seguimiento a la incorporación del imputado a alguno de los establecimientos penitenciarios que ofrezcan servicios educativos o de capacitación para el trabajo, informando a la Subsecretaria sobre los avances programáticos que alcance el imputado, así como de la culminación de los estudios, en su caso; </w:t>
      </w:r>
    </w:p>
    <w:p w:rsidR="00F43E1D" w:rsidRPr="003712D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3712DB">
        <w:rPr>
          <w:rFonts w:ascii="Arial" w:eastAsia="Times New Roman" w:hAnsi="Arial" w:cs="Arial"/>
          <w:sz w:val="20"/>
          <w:szCs w:val="20"/>
          <w:lang w:eastAsia="es-ES"/>
        </w:rPr>
        <w:t xml:space="preserve">VI.- Prestar servicio social a favor del Estado o de instituciones de beneficencia pública o privada.- Quedará sujeta a la revisión de la Subsecretaría con auxilio de la Secretaría de Desarrollo Humano, la que inscribirá al imputado en un listado especial de prestadores de servicio y le indicará la institución en la que deba realizarse, el horario en el que se cumplirá, así como las </w:t>
      </w:r>
      <w:r w:rsidRPr="003712DB">
        <w:rPr>
          <w:rFonts w:ascii="Arial" w:eastAsia="Times New Roman" w:hAnsi="Arial" w:cs="Arial"/>
          <w:sz w:val="20"/>
          <w:szCs w:val="20"/>
          <w:lang w:eastAsia="es-ES"/>
        </w:rPr>
        <w:lastRenderedPageBreak/>
        <w:t>labores que desempeñará. Asimismo, auxiliará en la supervisión en el trabajo del imputado periódicamente, e informará sobre su cumplimiento;</w:t>
      </w:r>
    </w:p>
    <w:p w:rsidR="00F43E1D" w:rsidRPr="003712D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3712DB">
        <w:rPr>
          <w:rFonts w:ascii="Arial" w:eastAsia="Times New Roman" w:hAnsi="Arial" w:cs="Arial"/>
          <w:sz w:val="20"/>
          <w:szCs w:val="20"/>
          <w:lang w:eastAsia="es-ES"/>
        </w:rPr>
        <w:t>VIII.- Permanecer en un trabajo o empleo, o adquirir, en el plazo que el Juez de Control determine, un oficio, arte, industria o profesión, si no tiene medios propios de subsistencia.- Se sujetará, en lo conducente, a lo dispuesto en la fracción V del presente artículo. Si la condición consiste en conseguir trabajo, oficio o empleo, se dará intervención a la dependencia de la Secretaría del Trabajo y Productividad del Estado;</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SEXTO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DISPOSICIONES COMUNES A LAS MEDIDAS CAUTELARES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Y SUSPENSIÓN CONDICIONAL DEL PROCESO A PRUEBA</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E51781" w:rsidRDefault="00F43E1D" w:rsidP="00E51781">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*43.-</w:t>
      </w:r>
      <w:r w:rsidRPr="00F43E1D">
        <w:rPr>
          <w:rFonts w:ascii="Arial" w:eastAsia="Times New Roman" w:hAnsi="Arial" w:cs="Arial"/>
          <w:sz w:val="24"/>
          <w:szCs w:val="24"/>
          <w:lang w:eastAsia="es-ES"/>
        </w:rPr>
        <w:t xml:space="preserve"> </w:t>
      </w:r>
      <w:r w:rsidR="00E51781" w:rsidRPr="00E51781">
        <w:rPr>
          <w:rFonts w:ascii="Arial" w:eastAsia="Times New Roman" w:hAnsi="Arial" w:cs="Arial"/>
          <w:sz w:val="24"/>
          <w:szCs w:val="24"/>
          <w:lang w:eastAsia="es-ES"/>
        </w:rPr>
        <w:t>Irregularidades o incumplimiento de las medidas.</w:t>
      </w:r>
    </w:p>
    <w:p w:rsidR="00E51781" w:rsidRP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r w:rsidRPr="00E51781">
        <w:rPr>
          <w:rFonts w:ascii="Arial" w:eastAsia="Times New Roman" w:hAnsi="Arial" w:cs="Arial"/>
          <w:sz w:val="24"/>
          <w:szCs w:val="24"/>
          <w:lang w:eastAsia="es-ES"/>
        </w:rPr>
        <w:t xml:space="preserve"> </w:t>
      </w:r>
    </w:p>
    <w:p w:rsid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r w:rsidRPr="00E51781">
        <w:rPr>
          <w:rFonts w:ascii="Arial" w:eastAsia="Times New Roman" w:hAnsi="Arial" w:cs="Arial"/>
          <w:sz w:val="24"/>
          <w:szCs w:val="24"/>
          <w:lang w:eastAsia="es-ES"/>
        </w:rPr>
        <w:t>La unidad competente en medidas cautelares y salidas alternas será la encargada de supervisar el cumplimiento de las medidas cautelares en libertad y las condiciones en la suspensión condicional del proceso a prueba impuestas por el Juez, en la resolución emitida, bajo los lineamientos que establezca para ello y estrictamente durante el tiempo vigencia.</w:t>
      </w:r>
    </w:p>
    <w:p w:rsidR="00E51781" w:rsidRP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p>
    <w:p w:rsid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r w:rsidRPr="00E51781">
        <w:rPr>
          <w:rFonts w:ascii="Arial" w:eastAsia="Times New Roman" w:hAnsi="Arial" w:cs="Arial"/>
          <w:sz w:val="24"/>
          <w:szCs w:val="24"/>
          <w:lang w:eastAsia="es-ES"/>
        </w:rPr>
        <w:t>La unidad competente en medidas cautelares y salidas alternas, en caso de incumplimiento a las obligaciones impuestas por el Juez, emitirá informe a las partes para hacerles del conocimiento.</w:t>
      </w:r>
    </w:p>
    <w:p w:rsidR="00E51781" w:rsidRP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p>
    <w:p w:rsid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r w:rsidRPr="00E51781">
        <w:rPr>
          <w:rFonts w:ascii="Arial" w:eastAsia="Times New Roman" w:hAnsi="Arial" w:cs="Arial"/>
          <w:sz w:val="24"/>
          <w:szCs w:val="24"/>
          <w:lang w:eastAsia="es-ES"/>
        </w:rPr>
        <w:t>También a petición de parte emitirá reportes a las partes respecto del seguimiento realizado por la referida unidad.</w:t>
      </w:r>
    </w:p>
    <w:p w:rsidR="00E51781" w:rsidRPr="00E00500" w:rsidRDefault="00E51781" w:rsidP="00E51781">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E51781" w:rsidRDefault="00E51781" w:rsidP="00E51781">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Reformado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00F43E1D" w:rsidRPr="00E51781">
        <w:rPr>
          <w:rFonts w:ascii="Arial" w:eastAsia="Times New Roman" w:hAnsi="Arial" w:cs="Arial"/>
          <w:sz w:val="20"/>
          <w:szCs w:val="20"/>
          <w:lang w:eastAsia="es-ES"/>
        </w:rPr>
        <w:t xml:space="preserve">Irregularidades o incumplimiento de las medidas. </w:t>
      </w:r>
    </w:p>
    <w:p w:rsidR="00F43E1D" w:rsidRPr="00E51781" w:rsidRDefault="00F43E1D" w:rsidP="00F43E1D">
      <w:pPr>
        <w:tabs>
          <w:tab w:val="left" w:pos="8078"/>
          <w:tab w:val="left" w:pos="8789"/>
        </w:tabs>
        <w:spacing w:after="0" w:line="240" w:lineRule="auto"/>
        <w:jc w:val="both"/>
        <w:rPr>
          <w:rFonts w:ascii="Arial" w:eastAsia="Times New Roman" w:hAnsi="Arial" w:cs="Arial"/>
          <w:bCs/>
          <w:sz w:val="20"/>
          <w:szCs w:val="20"/>
          <w:lang w:eastAsia="es-ES"/>
        </w:rPr>
      </w:pPr>
      <w:r w:rsidRPr="00E51781">
        <w:rPr>
          <w:rFonts w:ascii="Arial" w:eastAsia="Times New Roman" w:hAnsi="Arial" w:cs="Arial"/>
          <w:bCs/>
          <w:sz w:val="20"/>
          <w:szCs w:val="20"/>
          <w:lang w:eastAsia="es-ES"/>
        </w:rPr>
        <w:t>Si durante el período de cumplimiento de las medidas cautelares o condiciones, la autoridad, persona o institución auxiliar observa o da cuenta de incumplimiento o de cualquier irregularidad, dará aviso inmediato a la Unidad de Reinserción, que a su vez informará al Ministerio Público para los efectos legales pr</w:t>
      </w:r>
      <w:r w:rsidR="00E51781">
        <w:rPr>
          <w:rFonts w:ascii="Arial" w:eastAsia="Times New Roman" w:hAnsi="Arial" w:cs="Arial"/>
          <w:bCs/>
          <w:sz w:val="20"/>
          <w:szCs w:val="20"/>
          <w:lang w:eastAsia="es-ES"/>
        </w:rPr>
        <w:t>ocesales.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w:t>
      </w:r>
      <w:r w:rsidR="00E51781">
        <w:rPr>
          <w:rFonts w:ascii="Arial" w:eastAsia="Times New Roman" w:hAnsi="Arial" w:cs="Arial"/>
          <w:b/>
          <w:bCs/>
          <w:sz w:val="20"/>
          <w:szCs w:val="20"/>
          <w:lang w:eastAsia="es-ES"/>
        </w:rPr>
        <w:t xml:space="preserve">SIN </w:t>
      </w:r>
      <w:r w:rsidRPr="003712DB">
        <w:rPr>
          <w:rFonts w:ascii="Arial" w:eastAsia="Times New Roman" w:hAnsi="Arial" w:cs="Arial"/>
          <w:b/>
          <w:bCs/>
          <w:sz w:val="20"/>
          <w:szCs w:val="20"/>
          <w:lang w:eastAsia="es-ES"/>
        </w:rPr>
        <w:t>VIGEN</w:t>
      </w:r>
      <w:r w:rsidR="00E51781">
        <w:rPr>
          <w:rFonts w:ascii="Arial" w:eastAsia="Times New Roman" w:hAnsi="Arial" w:cs="Arial"/>
          <w:b/>
          <w:bCs/>
          <w:sz w:val="20"/>
          <w:szCs w:val="20"/>
          <w:lang w:eastAsia="es-ES"/>
        </w:rPr>
        <w:t>CIA</w:t>
      </w:r>
      <w:r w:rsidRPr="003712DB">
        <w:rPr>
          <w:rFonts w:ascii="Arial" w:eastAsia="Times New Roman" w:hAnsi="Arial" w:cs="Arial"/>
          <w:b/>
          <w:bCs/>
          <w:sz w:val="20"/>
          <w:szCs w:val="20"/>
          <w:lang w:eastAsia="es-ES"/>
        </w:rPr>
        <w:t xml:space="preserve">.- </w:t>
      </w:r>
      <w:r w:rsidRPr="003712DB">
        <w:rPr>
          <w:rFonts w:ascii="Arial" w:eastAsia="Times New Roman" w:hAnsi="Arial" w:cs="Arial"/>
          <w:bCs/>
          <w:sz w:val="20"/>
          <w:szCs w:val="20"/>
          <w:lang w:eastAsia="es-ES"/>
        </w:rPr>
        <w:t xml:space="preserve">Reformado el párrafo segundo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Si durante el período de cumplimiento de las medidas cautelares o condiciones, la autoridad, persona o institución auxiliar observa o da cuenta de incumplimiento o de cualquier irregularidad, dará aviso inmediato a la Subsecretaría, que a su vez informará al Ministerio Público para los efectos legales procesales.</w:t>
      </w:r>
    </w:p>
    <w:p w:rsidR="00F43E1D" w:rsidRPr="003712DB" w:rsidRDefault="00F43E1D" w:rsidP="00F43E1D">
      <w:pPr>
        <w:tabs>
          <w:tab w:val="left" w:pos="8078"/>
          <w:tab w:val="left" w:pos="8789"/>
        </w:tabs>
        <w:spacing w:after="0" w:line="240" w:lineRule="auto"/>
        <w:jc w:val="both"/>
        <w:rPr>
          <w:rFonts w:ascii="Arial" w:eastAsia="Times New Roman" w:hAnsi="Arial" w:cs="Arial"/>
          <w:b/>
          <w:sz w:val="20"/>
          <w:szCs w:val="20"/>
          <w:lang w:eastAsia="es-ES"/>
        </w:rPr>
      </w:pPr>
    </w:p>
    <w:p w:rsidR="00E51781" w:rsidRDefault="00F43E1D" w:rsidP="00E51781">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*44.-</w:t>
      </w:r>
      <w:r w:rsidRPr="00F43E1D">
        <w:rPr>
          <w:rFonts w:ascii="Arial" w:eastAsia="Times New Roman" w:hAnsi="Arial" w:cs="Arial"/>
          <w:sz w:val="24"/>
          <w:szCs w:val="24"/>
          <w:lang w:eastAsia="es-ES"/>
        </w:rPr>
        <w:t xml:space="preserve"> </w:t>
      </w:r>
      <w:r w:rsidR="00E51781" w:rsidRPr="00E51781">
        <w:rPr>
          <w:rFonts w:ascii="Arial" w:eastAsia="Times New Roman" w:hAnsi="Arial" w:cs="Arial"/>
          <w:sz w:val="24"/>
          <w:szCs w:val="24"/>
          <w:lang w:eastAsia="es-ES"/>
        </w:rPr>
        <w:t>Sustitución, modificación o cancelación de las medidas cautelares o condiciones.</w:t>
      </w:r>
    </w:p>
    <w:p w:rsidR="00E51781" w:rsidRP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p>
    <w:p w:rsid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r w:rsidRPr="00E51781">
        <w:rPr>
          <w:rFonts w:ascii="Arial" w:eastAsia="Times New Roman" w:hAnsi="Arial" w:cs="Arial"/>
          <w:sz w:val="24"/>
          <w:szCs w:val="24"/>
          <w:lang w:eastAsia="es-ES"/>
        </w:rPr>
        <w:t>La unidad competente en medidas cautelares y salidas alternas suspenderá la supervisión de las medidas cautelares o la suspensión condicional del proceso, cuando la autoridad judicial así lo haya determinado.</w:t>
      </w:r>
    </w:p>
    <w:p w:rsidR="00E51781" w:rsidRPr="00E00500" w:rsidRDefault="00E51781" w:rsidP="00E51781">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E51781" w:rsidRDefault="00E51781" w:rsidP="00E51781">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Reformado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00F43E1D" w:rsidRPr="00E51781">
        <w:rPr>
          <w:rFonts w:ascii="Arial" w:eastAsia="Times New Roman" w:hAnsi="Arial" w:cs="Arial"/>
          <w:sz w:val="20"/>
          <w:szCs w:val="20"/>
          <w:lang w:eastAsia="es-ES"/>
        </w:rPr>
        <w:t xml:space="preserve">Sustitución, modificación o cancelación de las medidas cautelares o condiciones. </w:t>
      </w:r>
    </w:p>
    <w:p w:rsidR="00F43E1D" w:rsidRPr="00E51781"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E51781">
        <w:rPr>
          <w:rFonts w:ascii="Arial" w:eastAsia="Times New Roman" w:hAnsi="Arial" w:cs="Arial"/>
          <w:sz w:val="20"/>
          <w:szCs w:val="20"/>
          <w:lang w:eastAsia="es-ES"/>
        </w:rPr>
        <w:t>Cuando se modifiquen, sustituyan o cancelen las medidas cautelares impuestas al imputado, el Juez de Control informará a la Unidad de Reinserción dicha determinación, así como de la revocación o cesación provisional de los efectos de la suspensión de</w:t>
      </w:r>
      <w:r w:rsidR="00E51781">
        <w:rPr>
          <w:rFonts w:ascii="Arial" w:eastAsia="Times New Roman" w:hAnsi="Arial" w:cs="Arial"/>
          <w:sz w:val="20"/>
          <w:szCs w:val="20"/>
          <w:lang w:eastAsia="es-ES"/>
        </w:rPr>
        <w:t>l proceso a prueba, en su caso.</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w:t>
      </w:r>
      <w:r w:rsidR="00E51781">
        <w:rPr>
          <w:rFonts w:ascii="Arial" w:eastAsia="Times New Roman" w:hAnsi="Arial" w:cs="Arial"/>
          <w:b/>
          <w:bCs/>
          <w:sz w:val="20"/>
          <w:szCs w:val="20"/>
          <w:lang w:eastAsia="es-ES"/>
        </w:rPr>
        <w:t xml:space="preserve">SIN </w:t>
      </w:r>
      <w:r w:rsidRPr="003712DB">
        <w:rPr>
          <w:rFonts w:ascii="Arial" w:eastAsia="Times New Roman" w:hAnsi="Arial" w:cs="Arial"/>
          <w:b/>
          <w:bCs/>
          <w:sz w:val="20"/>
          <w:szCs w:val="20"/>
          <w:lang w:eastAsia="es-ES"/>
        </w:rPr>
        <w:t>VIGEN</w:t>
      </w:r>
      <w:r w:rsidR="00E51781">
        <w:rPr>
          <w:rFonts w:ascii="Arial" w:eastAsia="Times New Roman" w:hAnsi="Arial" w:cs="Arial"/>
          <w:b/>
          <w:bCs/>
          <w:sz w:val="20"/>
          <w:szCs w:val="20"/>
          <w:lang w:eastAsia="es-ES"/>
        </w:rPr>
        <w:t>CIA</w:t>
      </w:r>
      <w:r w:rsidRPr="003712DB">
        <w:rPr>
          <w:rFonts w:ascii="Arial" w:eastAsia="Times New Roman" w:hAnsi="Arial" w:cs="Arial"/>
          <w:b/>
          <w:bCs/>
          <w:sz w:val="20"/>
          <w:szCs w:val="20"/>
          <w:lang w:eastAsia="es-ES"/>
        </w:rPr>
        <w:t xml:space="preserve">.- </w:t>
      </w:r>
      <w:r w:rsidRPr="003712DB">
        <w:rPr>
          <w:rFonts w:ascii="Arial" w:eastAsia="Times New Roman" w:hAnsi="Arial" w:cs="Arial"/>
          <w:bCs/>
          <w:sz w:val="20"/>
          <w:szCs w:val="20"/>
          <w:lang w:eastAsia="es-ES"/>
        </w:rPr>
        <w:t>Reformado el párrafo segundo</w:t>
      </w:r>
      <w:r w:rsidRPr="003712DB">
        <w:rPr>
          <w:rFonts w:ascii="Arial" w:eastAsia="Times New Roman" w:hAnsi="Arial" w:cs="Arial"/>
          <w:b/>
          <w:bCs/>
          <w:sz w:val="20"/>
          <w:szCs w:val="20"/>
          <w:lang w:eastAsia="es-ES"/>
        </w:rPr>
        <w:t xml:space="preserve">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Cuando se modifiquen, sustituyan o cancelen las medidas cautelares impuestas al imputado, el Juez de Control informará a la Subsecretaría dicha determinación, así como de la revocación o cesación provisional de los efectos de la suspensión del proceso a prueba, en su caso.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E51781" w:rsidRDefault="00F43E1D" w:rsidP="00E51781">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*45.-</w:t>
      </w:r>
      <w:r w:rsidRPr="00F43E1D">
        <w:rPr>
          <w:rFonts w:ascii="Arial" w:eastAsia="Times New Roman" w:hAnsi="Arial" w:cs="Arial"/>
          <w:sz w:val="24"/>
          <w:szCs w:val="24"/>
          <w:lang w:eastAsia="es-ES"/>
        </w:rPr>
        <w:t xml:space="preserve"> </w:t>
      </w:r>
      <w:r w:rsidR="00E51781" w:rsidRPr="00E51781">
        <w:rPr>
          <w:rFonts w:ascii="Arial" w:eastAsia="Times New Roman" w:hAnsi="Arial" w:cs="Arial"/>
          <w:sz w:val="24"/>
          <w:szCs w:val="24"/>
          <w:lang w:eastAsia="es-ES"/>
        </w:rPr>
        <w:t>Coordinación de comunicaciones.</w:t>
      </w:r>
    </w:p>
    <w:p w:rsidR="00E51781" w:rsidRP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p>
    <w:p w:rsid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r w:rsidRPr="00E51781">
        <w:rPr>
          <w:rFonts w:ascii="Arial" w:eastAsia="Times New Roman" w:hAnsi="Arial" w:cs="Arial"/>
          <w:sz w:val="24"/>
          <w:szCs w:val="24"/>
          <w:lang w:eastAsia="es-ES"/>
        </w:rPr>
        <w:t>La comunicación entre el Ministerio Público, la defensa y las autoridades señaladas como auxiliares, salvo disposición en contrario, se llevará a cabo por conducto de la unidad competente en medidas cautelares y salidas alternas, dependiente de la Unidad de Reinserción Social, quien además contará con una base de datos sobre el seguimiento de las medidas cautelares y condiciones decretadas, la sustitución, modificación o cancelación de las primeras, así como de la revocación o cesación provisional de las segundas.</w:t>
      </w:r>
    </w:p>
    <w:p w:rsidR="00E51781" w:rsidRPr="00E00500" w:rsidRDefault="00E51781" w:rsidP="00E51781">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E51781" w:rsidRDefault="00E51781" w:rsidP="00E51781">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Reformado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00F43E1D" w:rsidRPr="00E51781">
        <w:rPr>
          <w:rFonts w:ascii="Arial" w:eastAsia="Times New Roman" w:hAnsi="Arial" w:cs="Arial"/>
          <w:sz w:val="20"/>
          <w:szCs w:val="20"/>
          <w:lang w:eastAsia="es-ES"/>
        </w:rPr>
        <w:t xml:space="preserve">Coordinación de comunicaciones. </w:t>
      </w:r>
    </w:p>
    <w:p w:rsidR="00F43E1D" w:rsidRPr="00E51781"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E51781">
        <w:rPr>
          <w:rFonts w:ascii="Arial" w:eastAsia="Times New Roman" w:hAnsi="Arial" w:cs="Arial"/>
          <w:sz w:val="20"/>
          <w:szCs w:val="20"/>
          <w:lang w:eastAsia="es-ES"/>
        </w:rPr>
        <w:t>La comunicación entre el Ministerio Público y la Defensa y las autoridades señaladas como auxiliares, salvo disposición en contrario, se llevará a cabo por conducto de la Unidad de Reinserción, quien además llevará un registro general sobre las medidas cautelares y condiciones decretadas, la sustitución, modificación o cancelación de las primeras, así como de la revocación o cesaci</w:t>
      </w:r>
      <w:r w:rsidR="00E51781">
        <w:rPr>
          <w:rFonts w:ascii="Arial" w:eastAsia="Times New Roman" w:hAnsi="Arial" w:cs="Arial"/>
          <w:sz w:val="20"/>
          <w:szCs w:val="20"/>
          <w:lang w:eastAsia="es-ES"/>
        </w:rPr>
        <w:t>ón provisional de las segundas.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lastRenderedPageBreak/>
        <w:t xml:space="preserve">REFORMA </w:t>
      </w:r>
      <w:r w:rsidR="00E51781">
        <w:rPr>
          <w:rFonts w:ascii="Arial" w:eastAsia="Times New Roman" w:hAnsi="Arial" w:cs="Arial"/>
          <w:b/>
          <w:bCs/>
          <w:sz w:val="20"/>
          <w:szCs w:val="20"/>
          <w:lang w:eastAsia="es-ES"/>
        </w:rPr>
        <w:t xml:space="preserve">SIN </w:t>
      </w:r>
      <w:r w:rsidRPr="003712DB">
        <w:rPr>
          <w:rFonts w:ascii="Arial" w:eastAsia="Times New Roman" w:hAnsi="Arial" w:cs="Arial"/>
          <w:b/>
          <w:bCs/>
          <w:sz w:val="20"/>
          <w:szCs w:val="20"/>
          <w:lang w:eastAsia="es-ES"/>
        </w:rPr>
        <w:t xml:space="preserve">VIGENTE.- </w:t>
      </w:r>
      <w:r w:rsidRPr="003712DB">
        <w:rPr>
          <w:rFonts w:ascii="Arial" w:eastAsia="Times New Roman" w:hAnsi="Arial" w:cs="Arial"/>
          <w:bCs/>
          <w:sz w:val="20"/>
          <w:szCs w:val="20"/>
          <w:lang w:eastAsia="es-ES"/>
        </w:rPr>
        <w:t>Reformado</w:t>
      </w:r>
      <w:r w:rsidRPr="003712DB">
        <w:rPr>
          <w:rFonts w:ascii="Arial" w:eastAsia="Times New Roman" w:hAnsi="Arial" w:cs="Arial"/>
          <w:b/>
          <w:bCs/>
          <w:sz w:val="20"/>
          <w:szCs w:val="20"/>
          <w:lang w:eastAsia="es-ES"/>
        </w:rPr>
        <w:t xml:space="preserve">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Ente coordinador. </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sz w:val="20"/>
          <w:szCs w:val="20"/>
          <w:lang w:val="es-ES_tradnl" w:eastAsia="es-ES"/>
        </w:rPr>
        <w:t>La comunicación entre el Ministerio Público y la Defensa y las autoridades señaladas como auxiliares, salvo disposición en contrario, se llevará a cabo por conducto de la Subsecretaría, quien además llevará un registro general sobre las medidas cautelares y condiciones decretadas, la sustitución, modificación o cancelación de las primeras, así como de la revocación o cesación provisional de las segundas.</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CAPITULO SÉPTIMO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DE </w:t>
      </w:r>
      <w:smartTag w:uri="urn:schemas-microsoft-com:office:smarttags" w:element="PersonName">
        <w:smartTagPr>
          <w:attr w:name="ProductID" w:val="LA EJECUCIￓN DE"/>
        </w:smartTagPr>
        <w:r w:rsidRPr="00F43E1D">
          <w:rPr>
            <w:rFonts w:ascii="Arial" w:eastAsia="Times New Roman" w:hAnsi="Arial" w:cs="Arial"/>
            <w:b/>
            <w:sz w:val="24"/>
            <w:szCs w:val="24"/>
            <w:lang w:eastAsia="es-ES"/>
          </w:rPr>
          <w:t>LA EJECUCIÓN DE</w:t>
        </w:r>
      </w:smartTag>
      <w:r w:rsidRPr="00F43E1D">
        <w:rPr>
          <w:rFonts w:ascii="Arial" w:eastAsia="Times New Roman" w:hAnsi="Arial" w:cs="Arial"/>
          <w:b/>
          <w:sz w:val="24"/>
          <w:szCs w:val="24"/>
          <w:lang w:eastAsia="es-ES"/>
        </w:rPr>
        <w:t xml:space="preserve"> LAS PENAS Y MEDIDAS DE SEGURIDAD</w:t>
      </w:r>
    </w:p>
    <w:p w:rsidR="008E23BB" w:rsidRDefault="008E23BB"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1</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DISPOSICIONES GENERALES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*46.-</w:t>
      </w:r>
      <w:r w:rsidRPr="00F43E1D">
        <w:rPr>
          <w:rFonts w:ascii="Arial" w:eastAsia="Times New Roman" w:hAnsi="Arial" w:cs="Arial"/>
          <w:sz w:val="24"/>
          <w:szCs w:val="24"/>
          <w:lang w:eastAsia="es-ES"/>
        </w:rPr>
        <w:t xml:space="preserve"> Ejecución de las penas y medidas de seguridad.</w:t>
      </w:r>
    </w:p>
    <w:p w:rsidR="00C369DF" w:rsidRPr="00F43E1D" w:rsidRDefault="00C369DF"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 Para la ejecución de las penas y medidas de seguridad, el Juez de Control o el Tribunal de Juicio Oral que dictó la sentencia y que ésta haya causado ejecutoria, según corresponda, deberá: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Tratándose de penas privativas de la libertad: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a) Si el sentenciado estuviere sujeto a prisión preventiva, ponerlo a disposición de las autoridades penitenciarias, remitiéndole el registro donde conste su resolución, a efecto de integrar la carpeta respectiva, dando inicio al procedimiento de ejecución, para el debido y exacto cumplimiento de la sanción impuesta, y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b) Si el sentenciado estuviere en libertad, ordenar inmediatamente su aprehensión y, una vez efectuada, proceder de conformidad con el inciso anterior, y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bCs/>
          <w:sz w:val="24"/>
          <w:szCs w:val="24"/>
          <w:lang w:eastAsia="es-ES"/>
        </w:rPr>
      </w:pPr>
      <w:bookmarkStart w:id="1" w:name="_Hlk237700794"/>
      <w:r w:rsidRPr="00F43E1D">
        <w:rPr>
          <w:rFonts w:ascii="Arial" w:eastAsia="Times New Roman" w:hAnsi="Arial" w:cs="Arial"/>
          <w:bCs/>
          <w:sz w:val="24"/>
          <w:szCs w:val="24"/>
          <w:lang w:eastAsia="es-ES"/>
        </w:rPr>
        <w:t>II.- Tratándose de penas alternativas a la privativa de la libertad, remitir copia de la sentencia a la Unidad de Reinserción, a efecto de que ésta se coordine, en los términos de la presente Ley, con la institución encargada de su ejecución.</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VIGENTE.- </w:t>
      </w:r>
      <w:r w:rsidRPr="003712DB">
        <w:rPr>
          <w:rFonts w:ascii="Arial" w:eastAsia="Times New Roman" w:hAnsi="Arial" w:cs="Arial"/>
          <w:bCs/>
          <w:sz w:val="20"/>
          <w:szCs w:val="20"/>
          <w:lang w:eastAsia="es-ES"/>
        </w:rPr>
        <w:t xml:space="preserve">Reformada la fracción II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 xml:space="preserve">Antes decía: </w:t>
      </w:r>
      <w:r w:rsidRPr="003712DB">
        <w:rPr>
          <w:rFonts w:ascii="Arial" w:eastAsia="Times New Roman" w:hAnsi="Arial" w:cs="Arial"/>
          <w:sz w:val="20"/>
          <w:szCs w:val="20"/>
          <w:lang w:val="es-ES_tradnl" w:eastAsia="es-ES"/>
        </w:rPr>
        <w:t xml:space="preserve">II.- Tratándose de penas alternativas a la privativa de la libertad, remitir </w:t>
      </w:r>
      <w:r w:rsidRPr="003712DB">
        <w:rPr>
          <w:rFonts w:ascii="Arial" w:eastAsia="Times New Roman" w:hAnsi="Arial" w:cs="Arial"/>
          <w:sz w:val="20"/>
          <w:szCs w:val="20"/>
          <w:lang w:val="es-ES_tradnl" w:eastAsia="es-ES"/>
        </w:rPr>
        <w:lastRenderedPageBreak/>
        <w:t>copia de la sentencia a la Subsecretaría, a efecto de que ésta se coordine, en los términos de la presente Ley, con la institución encargada de su ejecución.</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2</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smartTag w:uri="urn:schemas-microsoft-com:office:smarttags" w:element="PersonName">
        <w:smartTagPr>
          <w:attr w:name="ProductID" w:val="LA PENA DE"/>
        </w:smartTagPr>
        <w:r w:rsidRPr="00F43E1D">
          <w:rPr>
            <w:rFonts w:ascii="Arial" w:eastAsia="Times New Roman" w:hAnsi="Arial" w:cs="Arial"/>
            <w:b/>
            <w:sz w:val="24"/>
            <w:szCs w:val="24"/>
            <w:lang w:eastAsia="es-ES"/>
          </w:rPr>
          <w:t>LA PENA DE</w:t>
        </w:r>
      </w:smartTag>
      <w:r w:rsidRPr="00F43E1D">
        <w:rPr>
          <w:rFonts w:ascii="Arial" w:eastAsia="Times New Roman" w:hAnsi="Arial" w:cs="Arial"/>
          <w:b/>
          <w:sz w:val="24"/>
          <w:szCs w:val="24"/>
          <w:lang w:eastAsia="es-ES"/>
        </w:rPr>
        <w:t xml:space="preserve"> PRISIÓN</w:t>
      </w:r>
      <w:bookmarkEnd w:id="1"/>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*47.-</w:t>
      </w:r>
      <w:r w:rsidRPr="00F43E1D">
        <w:rPr>
          <w:rFonts w:ascii="Arial" w:eastAsia="Times New Roman" w:hAnsi="Arial" w:cs="Arial"/>
          <w:sz w:val="24"/>
          <w:szCs w:val="24"/>
          <w:lang w:eastAsia="es-ES"/>
        </w:rPr>
        <w:t xml:space="preserve"> Centro de Reinserción Social.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La pena privativa de la libertad será compurgada en los establecimientos penitenciarios que designe el Ejecutivo del Estado por conducto de la Unidad de Reinserción.</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VIGENTE.- </w:t>
      </w:r>
      <w:r w:rsidRPr="003712DB">
        <w:rPr>
          <w:rFonts w:ascii="Arial" w:eastAsia="Times New Roman" w:hAnsi="Arial" w:cs="Arial"/>
          <w:bCs/>
          <w:sz w:val="20"/>
          <w:szCs w:val="20"/>
          <w:lang w:eastAsia="es-ES"/>
        </w:rPr>
        <w:t xml:space="preserve">Reformado el párrafo segundo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La pena privativa de la libertad será compurgada en los establecimientos penitenciarios que designe el Ejecutivo del Estado por conducto de la Subsecretaría.</w:t>
      </w:r>
    </w:p>
    <w:p w:rsidR="00F43E1D" w:rsidRPr="003712DB" w:rsidRDefault="00F43E1D" w:rsidP="00F43E1D">
      <w:pPr>
        <w:tabs>
          <w:tab w:val="left" w:pos="8078"/>
          <w:tab w:val="left" w:pos="8789"/>
        </w:tabs>
        <w:spacing w:after="0" w:line="240" w:lineRule="auto"/>
        <w:jc w:val="both"/>
        <w:rPr>
          <w:rFonts w:ascii="Arial" w:eastAsia="Times New Roman" w:hAnsi="Arial" w:cs="Arial"/>
          <w:b/>
          <w:sz w:val="20"/>
          <w:szCs w:val="20"/>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48.-</w:t>
      </w:r>
      <w:r w:rsidRPr="00F43E1D">
        <w:rPr>
          <w:rFonts w:ascii="Arial" w:eastAsia="Times New Roman" w:hAnsi="Arial" w:cs="Arial"/>
          <w:sz w:val="24"/>
          <w:szCs w:val="24"/>
          <w:lang w:eastAsia="es-ES"/>
        </w:rPr>
        <w:t xml:space="preserve"> Cumplimiento de la pena.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sitio destinado para el cumplimiento de las penas privativas de la libertad será distinto y completamente separado de aquél destinado a la prisión preventiva, y las mujeres quedarán recluidas en lugares diferentes a los de hombres, y los adolescentes estarán separados de los adultos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49.-</w:t>
      </w:r>
      <w:r w:rsidRPr="00F43E1D">
        <w:rPr>
          <w:rFonts w:ascii="Arial" w:eastAsia="Times New Roman" w:hAnsi="Arial" w:cs="Arial"/>
          <w:sz w:val="24"/>
          <w:szCs w:val="24"/>
          <w:lang w:eastAsia="es-ES"/>
        </w:rPr>
        <w:t xml:space="preserve"> Personal femenino.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En las secciones o establecimientos penitenciarios destinados a las mujeres, la dirección y la vigilancia estarán a cargo, necesariamente, de personal femenino.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*50.-</w:t>
      </w:r>
      <w:r w:rsidRPr="00F43E1D">
        <w:rPr>
          <w:rFonts w:ascii="Arial" w:eastAsia="Times New Roman" w:hAnsi="Arial" w:cs="Arial"/>
          <w:sz w:val="24"/>
          <w:szCs w:val="24"/>
          <w:lang w:eastAsia="es-ES"/>
        </w:rPr>
        <w:t xml:space="preserve"> Instalaciones adecuadas.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Todos los establecimientos penitenciarios en el Estado adoptarán las medidas necesarias a efecto de que los mismos cuenten con las instalaciones adecuadas para los internos hombres y mujeres. La Unidad de Reinserción vigilará que se cumpla con esta disposición.</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VIGENTE.- </w:t>
      </w:r>
      <w:r w:rsidRPr="003712DB">
        <w:rPr>
          <w:rFonts w:ascii="Arial" w:eastAsia="Times New Roman" w:hAnsi="Arial" w:cs="Arial"/>
          <w:bCs/>
          <w:sz w:val="20"/>
          <w:szCs w:val="20"/>
          <w:lang w:eastAsia="es-ES"/>
        </w:rPr>
        <w:t xml:space="preserve">Reformado el párrafo segundo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w:t>
      </w:r>
      <w:r w:rsidRPr="003712DB">
        <w:rPr>
          <w:rFonts w:ascii="Arial" w:eastAsia="Times New Roman" w:hAnsi="Arial" w:cs="Arial"/>
          <w:sz w:val="20"/>
          <w:szCs w:val="20"/>
          <w:lang w:val="es-ES_tradnl" w:eastAsia="es-ES"/>
        </w:rPr>
        <w:lastRenderedPageBreak/>
        <w:t xml:space="preserve">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Todos los establecimientos penitenciarios en el Estado adoptarán las medidas necesarias a efecto de que los mismos cuenten con las instalaciones adecuadas para los internos hombres y mujeres. La Subsecretaría vigilará que se cumpla con esta disposición.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51.-</w:t>
      </w:r>
      <w:r w:rsidRPr="00F43E1D">
        <w:rPr>
          <w:rFonts w:ascii="Arial" w:eastAsia="Times New Roman" w:hAnsi="Arial" w:cs="Arial"/>
          <w:sz w:val="24"/>
          <w:szCs w:val="24"/>
          <w:lang w:eastAsia="es-ES"/>
        </w:rPr>
        <w:t xml:space="preserve"> Cómputo de la pena privativa de libertad.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Toda pena privativa de la libertad que sea impuesta mediante sentencia ejecutoriada, se computará desde el tiempo en que inició la detención. Cuando un sentenciado deba compurgar más de una pena privativa de libertad, proveniente de sentencias diversas, deben observarse los siguientes criterios:</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Cuando un sentenciado está compurgando una pena de prisión impuesta en sentencia ejecutoriada y comete delito diverso, a la pena impuesta por el nuevo delito debe sumarse el resto de la pena que tenía pendiente por compurgarse, procediendo a la acumulación de penas;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Cuando el sentenciado reporte diversas penas por delitos cometidos antes de su detención, se procederá a la acumulación de ellas, tomando en cuenta para la primera pena impuesta por sentencia ejecutoriada, la del delito cometido el día de su detención y por las restantes, de acuerdo con el orden cronológico en que vayan causando ejecutorias las sentencias que le imponen otras penas de prisión, por lo que se estará a lo establecido en el Código Penal para el Estado de Morelos, y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Si el sentenciado estuvo sujeto de forma simultánea a dos o más procesos por la comisión de diversos delitos, fuera de los supuestos de concurso real o ideal, y en tales casos se haya dictado prisión preventiva y luego sentencia condenatoria, el tiempo que se cumplió con dicha medida cautelar se computará para el descuento de cada una de las penas de prisión impuestas.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3</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MODALIDADES A </w:t>
      </w:r>
      <w:smartTag w:uri="urn:schemas-microsoft-com:office:smarttags" w:element="PersonName">
        <w:smartTagPr>
          <w:attr w:name="ProductID" w:val="LA PENA DE"/>
        </w:smartTagPr>
        <w:r w:rsidRPr="00F43E1D">
          <w:rPr>
            <w:rFonts w:ascii="Arial" w:eastAsia="Times New Roman" w:hAnsi="Arial" w:cs="Arial"/>
            <w:b/>
            <w:sz w:val="24"/>
            <w:szCs w:val="24"/>
            <w:lang w:eastAsia="es-ES"/>
          </w:rPr>
          <w:t>LA PENA DE</w:t>
        </w:r>
      </w:smartTag>
      <w:r w:rsidRPr="00F43E1D">
        <w:rPr>
          <w:rFonts w:ascii="Arial" w:eastAsia="Times New Roman" w:hAnsi="Arial" w:cs="Arial"/>
          <w:b/>
          <w:sz w:val="24"/>
          <w:szCs w:val="24"/>
          <w:lang w:eastAsia="es-ES"/>
        </w:rPr>
        <w:t xml:space="preserve"> PRISIÓN</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52.- </w:t>
      </w:r>
      <w:r w:rsidRPr="00F43E1D">
        <w:rPr>
          <w:rFonts w:ascii="Arial" w:eastAsia="Times New Roman" w:hAnsi="Arial" w:cs="Arial"/>
          <w:sz w:val="24"/>
          <w:szCs w:val="24"/>
          <w:lang w:eastAsia="es-ES"/>
        </w:rPr>
        <w:t xml:space="preserve">Tratamiento en semilibertad.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tratamiento en semilibertad comprende la alternancia de períodos de privación de la libertad y tratamiento en libertad, como una modalidad de la pena de prisión con fines laborales, educativos o de salud, que conduzcan a la reinserción social y podrá consistir en: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Externación durante la semana laboral y educativa y reclusión de fin de semana;</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Salida de fin de semana y reclusión durante el resto de ella;</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Salida nocturna y reclusión diurna; y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IV.-Salida diurna y reclusión nocturna.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*53.-</w:t>
      </w:r>
      <w:r w:rsidRPr="00F43E1D">
        <w:rPr>
          <w:rFonts w:ascii="Arial" w:eastAsia="Times New Roman" w:hAnsi="Arial" w:cs="Arial"/>
          <w:sz w:val="24"/>
          <w:szCs w:val="24"/>
          <w:lang w:eastAsia="es-ES"/>
        </w:rPr>
        <w:t xml:space="preserve"> Externación durante la semana laboral y educativa y reclusión de fin de semana.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internamiento de fin de semana quedará sujeto a las siguientes reglas: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Tendrá lugar desde las veinte horas del día viernes hasta las veinte horas del día domingo;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Su cumplimiento se verificará en el establecimiento penitenciario que designe la Unidad de Reinserción, separadamente a los internos que compurgan la pena de prisión sin modalidades;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Si el sentenciado incurre en una ausencia no justificada, la Unidad de Reinserción lo comunicará al Juez de Ejecución de Sanciones, a efecto de que revoque el internamiento de fin de semana y lo sustituya;</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IV.- Si durante su aplicación se incoa contra el sentenciado un nuevo proceso por la comisión de diverso delito y se impone la medida cautelar de prisión preventiva, la modalidad a que se refiere la fracción I se revocará;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V.- Durante el tiempo que permanezca en semilibertad, el sentenciado deberá dedicarse al desarrollo de una actividad lícita, a realizar estudios no concluidos y en su caso a recibir el tratamiento de salud especificado. En casos de tratamientos de salud, el Juez de Ejecución de Medidas, por conducto de la Unidad de Reinserción, ordenará a la institución correspondiente que aplique el tratamiento requerido, en su caso, y en general, que informe con la periodicidad indicada sobre sus avances.</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VIGENTE.- </w:t>
      </w:r>
      <w:r w:rsidRPr="003712DB">
        <w:rPr>
          <w:rFonts w:ascii="Arial" w:eastAsia="Times New Roman" w:hAnsi="Arial" w:cs="Arial"/>
          <w:bCs/>
          <w:sz w:val="20"/>
          <w:szCs w:val="20"/>
          <w:lang w:eastAsia="es-ES"/>
        </w:rPr>
        <w:t xml:space="preserve">Reformadas las fracciones II, III y V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decían:</w:t>
      </w:r>
      <w:r w:rsidRPr="003712DB">
        <w:rPr>
          <w:rFonts w:ascii="Arial" w:hAnsi="Arial" w:cs="Arial"/>
          <w:sz w:val="20"/>
          <w:szCs w:val="20"/>
        </w:rPr>
        <w:t xml:space="preserve"> </w:t>
      </w:r>
      <w:r w:rsidRPr="003712DB">
        <w:rPr>
          <w:rFonts w:ascii="Arial" w:eastAsia="Times New Roman" w:hAnsi="Arial" w:cs="Arial"/>
          <w:sz w:val="20"/>
          <w:szCs w:val="20"/>
          <w:lang w:val="es-ES_tradnl" w:eastAsia="es-ES"/>
        </w:rPr>
        <w:t xml:space="preserve">II.- Su cumplimiento se verificará en el establecimiento penitenciario que designe la Subsecretaría, separadamente a los internos que compurgan la pena de prisión sin modalidades; </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sz w:val="20"/>
          <w:szCs w:val="20"/>
          <w:lang w:val="es-ES_tradnl" w:eastAsia="es-ES"/>
        </w:rPr>
        <w:lastRenderedPageBreak/>
        <w:t xml:space="preserve">III.- Si el sentenciado incurre en una ausencia no justificada, la Subsecretaría lo comunicará al Juez de Ejecución de Sanciones, a efecto de que revoque el internamiento de fin de semana y lo sustituya;   </w:t>
      </w:r>
    </w:p>
    <w:p w:rsidR="00F43E1D" w:rsidRPr="003712D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3712DB">
        <w:rPr>
          <w:rFonts w:ascii="Arial" w:eastAsia="Times New Roman" w:hAnsi="Arial" w:cs="Arial"/>
          <w:sz w:val="20"/>
          <w:szCs w:val="20"/>
          <w:lang w:eastAsia="es-ES"/>
        </w:rPr>
        <w:t>V.- Durante el tiempo que permanezca en semilibertad, el sentenciado deberá dedicarse al desarrollo de una actividad lícita, a realizar estudios no concluidos y en su caso a recibir el tratamiento de salud especificado. En casos de tratamientos de salud, el Juez de Ejecución de Medidas, por conducto de la Subsecretaría, ordenará a la institución correspondiente que aplique el tratamiento requerido, en su caso, y en general, que informe con la periodicidad indicada sobre sus avances.</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p>
    <w:p w:rsidR="00C774E4"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54.-</w:t>
      </w:r>
      <w:r w:rsidRPr="00F43E1D">
        <w:rPr>
          <w:rFonts w:ascii="Arial" w:eastAsia="Times New Roman" w:hAnsi="Arial" w:cs="Arial"/>
          <w:sz w:val="24"/>
          <w:szCs w:val="24"/>
          <w:lang w:eastAsia="es-ES"/>
        </w:rPr>
        <w:t xml:space="preserve"> Salida de fin de semana y reclusión durante el resto de ella.</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sidDel="00061E47">
        <w:rPr>
          <w:rFonts w:ascii="Arial" w:eastAsia="Times New Roman" w:hAnsi="Arial" w:cs="Arial"/>
          <w:sz w:val="24"/>
          <w:szCs w:val="24"/>
          <w:lang w:eastAsia="es-ES"/>
        </w:rPr>
        <w:t xml:space="preserve"> </w:t>
      </w: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internamiento durante la semana quedará sujeto a las siguientes reglas: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Tendrá lugar desde las veinte horas del día domingo hasta las veinte horas del día viernes, y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Su cumplimiento quedará sujeto a las disposiciones previstas en las fracciones II, III, IV y V del artículo anterior.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55.-</w:t>
      </w:r>
      <w:r w:rsidRPr="00F43E1D">
        <w:rPr>
          <w:rFonts w:ascii="Arial" w:eastAsia="Times New Roman" w:hAnsi="Arial" w:cs="Arial"/>
          <w:sz w:val="24"/>
          <w:szCs w:val="24"/>
          <w:lang w:eastAsia="es-ES"/>
        </w:rPr>
        <w:t xml:space="preserve"> Salida diurna y reclusión nocturna.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internamiento nocturno quedará sujeto a las siguientes reglas: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Tendrá lugar desde las veinte horas, hasta las ocho horas del día siguiente, y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Su cumplimiento quedará sujeto a las disposiciones previstas en las fracciones II, III, IV y V del artículo 53 de la presente Ley.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56.-</w:t>
      </w:r>
      <w:r w:rsidRPr="00F43E1D">
        <w:rPr>
          <w:rFonts w:ascii="Arial" w:eastAsia="Times New Roman" w:hAnsi="Arial" w:cs="Arial"/>
          <w:sz w:val="24"/>
          <w:szCs w:val="24"/>
          <w:lang w:eastAsia="es-ES"/>
        </w:rPr>
        <w:t xml:space="preserve"> Salida nocturna y reclusión diurna.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internamiento diurno quedará sujeto a las siguientes reglas: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Tendrá lugar desde las ocho, hasta las veinte horas del día siguiente, y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Su cumplimiento quedará sujeto a las disposiciones previstas en las fracciones II, III, IV y V del artículo 53 de la presente Ley.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4</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PENA DE CONFINAMIENTO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lastRenderedPageBreak/>
        <w:t>Artículo 57.-</w:t>
      </w:r>
      <w:r w:rsidRPr="00F43E1D">
        <w:rPr>
          <w:rFonts w:ascii="Arial" w:eastAsia="Times New Roman" w:hAnsi="Arial" w:cs="Arial"/>
          <w:sz w:val="24"/>
          <w:szCs w:val="24"/>
          <w:lang w:eastAsia="es-ES"/>
        </w:rPr>
        <w:t xml:space="preserve"> Otras modalidades de internamiento.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autoSpaceDE w:val="0"/>
        <w:autoSpaceDN w:val="0"/>
        <w:adjustRightInd w:val="0"/>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Previos los estudios especializados, y en los términos de los convenios de coordinación celebrados por el Ejecutivo del Estado con las autoridades federales respectivas, el Juez de Control o de Juicio Oral podrá ordenar el Confinamiento, con la obligación de residir y trabajar en una circunscripción determinada y no salir de ella.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OCTAVO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DE LA LIBERTAD ANTICIPADA</w:t>
      </w:r>
    </w:p>
    <w:p w:rsidR="008E23BB" w:rsidRDefault="008E23BB"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1</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EL TRATAMIENTO PRELIBERACIONAL</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58.-</w:t>
      </w:r>
      <w:r w:rsidRPr="00F43E1D">
        <w:rPr>
          <w:rFonts w:ascii="Arial" w:eastAsia="Times New Roman" w:hAnsi="Arial" w:cs="Arial"/>
          <w:sz w:val="24"/>
          <w:szCs w:val="24"/>
          <w:lang w:eastAsia="es-ES"/>
        </w:rPr>
        <w:t xml:space="preserve">  Del Tratamiento Preliberacional.</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tratamiento preliberacional es el beneficio que se otorga al sentenciado, después de cumplir una parte de la sanción que le fue impuesta, únicamente por delitos considerados no graves por la legislación penal, a través del cual el sentenciado queda sometido a las formas y condiciones de tratamiento propuestas por el Consejo y autorizado por el Juez de Ejecución de Sanciones.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59</w:t>
      </w:r>
      <w:r w:rsidRPr="00F43E1D">
        <w:rPr>
          <w:rFonts w:ascii="Arial" w:eastAsia="Times New Roman" w:hAnsi="Arial" w:cs="Arial"/>
          <w:sz w:val="24"/>
          <w:szCs w:val="24"/>
          <w:lang w:eastAsia="es-ES"/>
        </w:rPr>
        <w:t>.- Requisitos para su otorgamiento.</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otorgamiento del tratamiento preliberacional se concederá al sentenciado que cumpla con los siguientes requisitos: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Cuando haya compurgado el cincuenta por ciento de la pena privativa de libertad impuesta;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Que acredite haber trabajado en las actividades industriales, de servicios generales, a favor de la comunidad o actividades educativas en la prisión o fuera de ella;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Que demuestre la buena conducta observada durante su internamiento;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IV.- Haber participado en las actividades educativas, recreativas, culturales y deportivas organizadas por la institución penitenciaria;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V.- Si existió condena a la reparación del daño, que haya sido cubierta;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VI.- No estar sujeto a otro proceso penal en el que se haya decretado medida cautelar de prisión preventiva,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VII.- Ser primosentenciado.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60.-</w:t>
      </w:r>
      <w:r w:rsidRPr="00F43E1D">
        <w:rPr>
          <w:rFonts w:ascii="Arial" w:eastAsia="Times New Roman" w:hAnsi="Arial" w:cs="Arial"/>
          <w:sz w:val="24"/>
          <w:szCs w:val="24"/>
          <w:lang w:eastAsia="es-ES"/>
        </w:rPr>
        <w:t xml:space="preserve"> Contenido del tratamiento.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tratamiento preliberacional comprenderá: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La preparación del sentenciado y su familia en forma grupal o individual, acerca de los efectos del beneficio;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La preparación del sentenciado respecto de su corresponsabilidad social;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La concesión de salidas grupales con fines culturales y recreativos, visitas guiadas y supervisadas por personal técnico;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IV.- La canalización a la sección abierta, en donde se continuará con el tratamiento correspondiente, concediéndole permisos de: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a) Salida diaria a trabajar o estudiar con reclusión nocturna y salida los sábados y domingos para convivir con su familia, o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b) Reclusión los sábados y domingos para tratamiento técnico.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2</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DE </w:t>
      </w:r>
      <w:smartTag w:uri="urn:schemas-microsoft-com:office:smarttags" w:element="PersonName">
        <w:smartTagPr>
          <w:attr w:name="ProductID" w:val="LA LIBERTAD PREPARATORIA"/>
        </w:smartTagPr>
        <w:r w:rsidRPr="00F43E1D">
          <w:rPr>
            <w:rFonts w:ascii="Arial" w:eastAsia="Times New Roman" w:hAnsi="Arial" w:cs="Arial"/>
            <w:b/>
            <w:sz w:val="24"/>
            <w:szCs w:val="24"/>
            <w:lang w:eastAsia="es-ES"/>
          </w:rPr>
          <w:t>LA LIBERTAD PREPARATORIA</w:t>
        </w:r>
      </w:smartTag>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C774E4"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61.- </w:t>
      </w:r>
      <w:r w:rsidRPr="00F43E1D">
        <w:rPr>
          <w:rFonts w:ascii="Arial" w:eastAsia="Times New Roman" w:hAnsi="Arial" w:cs="Arial"/>
          <w:sz w:val="24"/>
          <w:szCs w:val="24"/>
          <w:lang w:eastAsia="es-ES"/>
        </w:rPr>
        <w:t>Libertad preparatoria. Requisitos.</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 </w:t>
      </w: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libertad preparatoria se podrá otorgar a los internos que tengan sentencia ejecutoriada de privación de la libertad por más de tres años, y satisfagan los siguientes requisitos: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Que haya cumplido la mitad de la pena de prisión impuesta en los delitos dolosos y la tercera parte tratándose de delitos culposos;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Haber acreditado plenamente durante su estancia en prisión, los Estudios de personalidad que le sean practicados por el Consejo;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Que adopte en el plazo que en la resolución respectiva determine el Juez, cualquier medio honesto de vida,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IV.- Que haya reparado el daño causado.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E51781" w:rsidRDefault="00F43E1D" w:rsidP="00E51781">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lastRenderedPageBreak/>
        <w:t xml:space="preserve">Artículo </w:t>
      </w:r>
      <w:r w:rsidR="00E51781">
        <w:rPr>
          <w:rFonts w:ascii="Arial" w:eastAsia="Times New Roman" w:hAnsi="Arial" w:cs="Arial"/>
          <w:b/>
          <w:sz w:val="24"/>
          <w:szCs w:val="24"/>
          <w:lang w:eastAsia="es-ES"/>
        </w:rPr>
        <w:t>*</w:t>
      </w:r>
      <w:r w:rsidRPr="00F43E1D">
        <w:rPr>
          <w:rFonts w:ascii="Arial" w:eastAsia="Times New Roman" w:hAnsi="Arial" w:cs="Arial"/>
          <w:b/>
          <w:sz w:val="24"/>
          <w:szCs w:val="24"/>
          <w:lang w:eastAsia="es-ES"/>
        </w:rPr>
        <w:t>62.-</w:t>
      </w:r>
      <w:r w:rsidRPr="00F43E1D">
        <w:rPr>
          <w:rFonts w:ascii="Arial" w:eastAsia="Times New Roman" w:hAnsi="Arial" w:cs="Arial"/>
          <w:sz w:val="24"/>
          <w:szCs w:val="24"/>
          <w:lang w:eastAsia="es-ES"/>
        </w:rPr>
        <w:t xml:space="preserve"> </w:t>
      </w:r>
      <w:r w:rsidR="00E51781" w:rsidRPr="00E51781">
        <w:rPr>
          <w:rFonts w:ascii="Arial" w:eastAsia="Times New Roman" w:hAnsi="Arial" w:cs="Arial"/>
          <w:sz w:val="24"/>
          <w:szCs w:val="24"/>
          <w:lang w:eastAsia="es-ES"/>
        </w:rPr>
        <w:t>Improcedencia del beneficio.</w:t>
      </w:r>
    </w:p>
    <w:p w:rsidR="00E51781" w:rsidRP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p>
    <w:p w:rsidR="00E51781" w:rsidRDefault="00E51781" w:rsidP="00E51781">
      <w:pPr>
        <w:tabs>
          <w:tab w:val="left" w:pos="8078"/>
          <w:tab w:val="left" w:pos="8789"/>
        </w:tabs>
        <w:spacing w:after="0" w:line="240" w:lineRule="auto"/>
        <w:jc w:val="both"/>
        <w:rPr>
          <w:rFonts w:ascii="Arial" w:eastAsia="Times New Roman" w:hAnsi="Arial" w:cs="Arial"/>
          <w:sz w:val="24"/>
          <w:szCs w:val="24"/>
          <w:lang w:eastAsia="es-ES"/>
        </w:rPr>
      </w:pPr>
      <w:r w:rsidRPr="00E51781">
        <w:rPr>
          <w:rFonts w:ascii="Arial" w:eastAsia="Times New Roman" w:hAnsi="Arial" w:cs="Arial"/>
          <w:sz w:val="24"/>
          <w:szCs w:val="24"/>
          <w:lang w:eastAsia="es-ES"/>
        </w:rPr>
        <w:t>La libertad preparatoria no se concederá al sentenciado por los delitos calificados como graves señalados en el Código Nacional, ni en los casos de sentenciados que incurran reincidencia de delito doloso, o sean considerados delincuentes habituales.</w:t>
      </w:r>
    </w:p>
    <w:p w:rsidR="00E51781" w:rsidRPr="00E00500" w:rsidRDefault="00E51781" w:rsidP="00E51781">
      <w:pPr>
        <w:spacing w:after="0" w:line="240" w:lineRule="auto"/>
        <w:jc w:val="both"/>
        <w:rPr>
          <w:rFonts w:ascii="Arial" w:hAnsi="Arial" w:cs="Arial"/>
          <w:b/>
          <w:bCs/>
          <w:sz w:val="20"/>
          <w:szCs w:val="20"/>
        </w:rPr>
      </w:pPr>
      <w:r w:rsidRPr="00E00500">
        <w:rPr>
          <w:rFonts w:ascii="Arial" w:hAnsi="Arial" w:cs="Arial"/>
          <w:b/>
          <w:bCs/>
          <w:sz w:val="20"/>
          <w:szCs w:val="20"/>
        </w:rPr>
        <w:t>NOTAS:</w:t>
      </w:r>
    </w:p>
    <w:p w:rsidR="00F43E1D" w:rsidRPr="00E51781" w:rsidRDefault="00E51781" w:rsidP="00E51781">
      <w:pPr>
        <w:tabs>
          <w:tab w:val="left" w:pos="8078"/>
          <w:tab w:val="left" w:pos="8789"/>
        </w:tabs>
        <w:spacing w:after="0" w:line="240" w:lineRule="auto"/>
        <w:jc w:val="both"/>
        <w:rPr>
          <w:rFonts w:ascii="Arial" w:eastAsia="Times New Roman" w:hAnsi="Arial" w:cs="Arial"/>
          <w:sz w:val="20"/>
          <w:szCs w:val="20"/>
          <w:lang w:eastAsia="es-ES"/>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Reformado</w:t>
      </w:r>
      <w:r w:rsidRPr="00F154FD">
        <w:rPr>
          <w:rFonts w:ascii="Arial" w:hAnsi="Arial" w:cs="Arial"/>
          <w:sz w:val="20"/>
          <w:szCs w:val="20"/>
        </w:rPr>
        <w:t xml:space="preserve">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00F43E1D" w:rsidRPr="00E51781">
        <w:rPr>
          <w:rFonts w:ascii="Arial" w:eastAsia="Times New Roman" w:hAnsi="Arial" w:cs="Arial"/>
          <w:sz w:val="20"/>
          <w:szCs w:val="20"/>
          <w:lang w:eastAsia="es-ES"/>
        </w:rPr>
        <w:t xml:space="preserve">Improcedencia del beneficio. </w:t>
      </w:r>
    </w:p>
    <w:p w:rsidR="00F43E1D" w:rsidRPr="00E51781"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E51781">
        <w:rPr>
          <w:rFonts w:ascii="Arial" w:eastAsia="Times New Roman" w:hAnsi="Arial" w:cs="Arial"/>
          <w:sz w:val="20"/>
          <w:szCs w:val="20"/>
          <w:lang w:eastAsia="es-ES"/>
        </w:rPr>
        <w:t>La libertad preparatoria no se concederá al sentenciado por los delitos calificados como graves señalados en el Código de Procedimientos Penales, ni en los casos de sentenciados que incurran reincidencia de delito doloso, o sean considerados delincuentes habituales.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*63.-</w:t>
      </w:r>
      <w:r w:rsidRPr="00F43E1D">
        <w:rPr>
          <w:rFonts w:ascii="Arial" w:eastAsia="Times New Roman" w:hAnsi="Arial" w:cs="Arial"/>
          <w:sz w:val="24"/>
          <w:szCs w:val="24"/>
          <w:lang w:eastAsia="es-ES"/>
        </w:rPr>
        <w:t xml:space="preserve"> Solicitud.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El sentenciado que considere tener derecho a la libertad preparatoria, elevará su solicitud al Juez de Ejecución, por conducto de la Unidad de Reinserción, dando inicio al procedimiento respectivo.</w:t>
      </w:r>
    </w:p>
    <w:p w:rsidR="00F43E1D" w:rsidRPr="003712DB" w:rsidRDefault="00F43E1D" w:rsidP="008E23BB">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8E23BB">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VIGENTE.- </w:t>
      </w:r>
      <w:r w:rsidRPr="003712DB">
        <w:rPr>
          <w:rFonts w:ascii="Arial" w:eastAsia="Times New Roman" w:hAnsi="Arial" w:cs="Arial"/>
          <w:bCs/>
          <w:sz w:val="20"/>
          <w:szCs w:val="20"/>
          <w:lang w:eastAsia="es-ES"/>
        </w:rPr>
        <w:t xml:space="preserve">Reformado el párrafo segundo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El sentenciado que considere tener derecho a la libertad preparatoria, elevará su solicitud al Juez de Ejecución, por conducto de la Subsecretaría, dando inicio al procedimiento respectivo.</w:t>
      </w:r>
    </w:p>
    <w:p w:rsidR="00F43E1D" w:rsidRPr="003712DB" w:rsidRDefault="00F43E1D" w:rsidP="00F43E1D">
      <w:pPr>
        <w:tabs>
          <w:tab w:val="left" w:pos="8078"/>
          <w:tab w:val="left" w:pos="8789"/>
        </w:tabs>
        <w:spacing w:after="0" w:line="240" w:lineRule="auto"/>
        <w:jc w:val="both"/>
        <w:rPr>
          <w:rFonts w:ascii="Arial" w:eastAsia="Times New Roman" w:hAnsi="Arial" w:cs="Arial"/>
          <w:b/>
          <w:sz w:val="20"/>
          <w:szCs w:val="20"/>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*64.-</w:t>
      </w:r>
      <w:r w:rsidRPr="00F43E1D">
        <w:rPr>
          <w:rFonts w:ascii="Arial" w:eastAsia="Times New Roman" w:hAnsi="Arial" w:cs="Arial"/>
          <w:sz w:val="24"/>
          <w:szCs w:val="24"/>
          <w:lang w:eastAsia="es-ES"/>
        </w:rPr>
        <w:t xml:space="preserve"> Resolución.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resolución que conceda la libertad preparatoria tomará en consideración todos los informes y conclusiones que sean recabados, así como los datos y pruebas que aporte la víctima u ofendido del delito conforme a lo que a su derecho e interés convenga. </w:t>
      </w:r>
    </w:p>
    <w:p w:rsidR="008E23BB" w:rsidRPr="00F43E1D"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Dentro de las obligaciones del preliberado, estará la de informar el lugar de residencia y de trabajo, así como la de presentarse, cada treinta días, ante la Unidad de Reinserción, o ante las autoridades que ésta considere, y en su caso acreditar el cumplimiento a las medidas de tratamiento propuestas.</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lastRenderedPageBreak/>
        <w:t>REFORMA VIGENTE.-</w:t>
      </w:r>
      <w:r w:rsidRPr="003712DB">
        <w:rPr>
          <w:rFonts w:ascii="Arial" w:eastAsia="Times New Roman" w:hAnsi="Arial" w:cs="Arial"/>
          <w:bCs/>
          <w:sz w:val="20"/>
          <w:szCs w:val="20"/>
          <w:lang w:eastAsia="es-ES"/>
        </w:rPr>
        <w:t xml:space="preserve"> Reformado el párrafo tercero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hAnsi="Arial" w:cs="Arial"/>
          <w:sz w:val="20"/>
          <w:szCs w:val="20"/>
        </w:rPr>
        <w:t xml:space="preserve"> </w:t>
      </w:r>
      <w:r w:rsidRPr="003712DB">
        <w:rPr>
          <w:rFonts w:ascii="Arial" w:eastAsia="Times New Roman" w:hAnsi="Arial" w:cs="Arial"/>
          <w:sz w:val="20"/>
          <w:szCs w:val="20"/>
          <w:lang w:val="es-ES_tradnl" w:eastAsia="es-ES"/>
        </w:rPr>
        <w:t>Contendrá las observaciones y antecedentes relacionados con la conducta del sentenciado durante su internamiento, así como los datos que demuestren que se encuentra en condiciones de ser reintegrado a la vida social. Dentro de las obligaciones del preliberado, estará la de informar el lugar de residencia y de trabajo, así como la de presentarse, cada treinta días, ante la Subsecretaría, o ante las autoridades que ésta considere, y en su caso acreditar el cumplimiento a las medidas de tratamiento propuestas.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*65.-</w:t>
      </w:r>
      <w:r w:rsidRPr="00F43E1D">
        <w:rPr>
          <w:rFonts w:ascii="Arial" w:eastAsia="Times New Roman" w:hAnsi="Arial" w:cs="Arial"/>
          <w:sz w:val="24"/>
          <w:szCs w:val="24"/>
          <w:lang w:eastAsia="es-ES"/>
        </w:rPr>
        <w:t xml:space="preserve"> Revocación del beneficio.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libertad preparatoria se revocará por el Juez de Ejecución, a petición del Ministerio Público, cuando el liberado:</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Sea procesado por la comisión de otro delito, y se le imponga medida cautelar de prisión preventiva;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Sea sentenciado por diverso delito doloso mediante sentencia ejecutoriada;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Tratándose de delito culposo, de acuerdo con la gravedad del hecho se podrá revocar o mantener la libertad preparatoria;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Moleste a la víctima u ofendido del delito por el que se le condenó;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Para este efecto, el interesado en revocar el beneficio deberá acreditar el o los actos de molestia ante el Juez de Ejecución.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IV.- No resida o deje de residir en el lugar que se haya determinado, del cual no podrá ausentarse sin el permiso del Juez de Ejecución,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V.- Deje de presentarse injustificadamente por una ocasión ante la Unidad de Reinserción o autoridad que se determine.</w:t>
      </w:r>
    </w:p>
    <w:p w:rsidR="008E23BB"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sentenciado cuya libertad preparatoria haya sido revocada, cumplirá el resto de la pena impuesta. Los hechos que originen los nuevos procesos a que se refiere este artículo, interrumpen los plazos para extinguir la sanción. </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sz w:val="20"/>
          <w:szCs w:val="20"/>
          <w:lang w:val="es-ES_tradnl" w:eastAsia="es-ES"/>
        </w:rPr>
        <w:t xml:space="preserve"> Reformada la fracción V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V.- Deje de presentarse injustificadamente por una ocasión ante la Subsecretaría o autoridad que se determine.</w:t>
      </w:r>
    </w:p>
    <w:p w:rsidR="00F43E1D" w:rsidRPr="003712DB" w:rsidRDefault="00F43E1D" w:rsidP="00F43E1D">
      <w:pPr>
        <w:tabs>
          <w:tab w:val="left" w:pos="8078"/>
          <w:tab w:val="left" w:pos="8789"/>
        </w:tabs>
        <w:spacing w:after="0" w:line="240" w:lineRule="auto"/>
        <w:jc w:val="both"/>
        <w:rPr>
          <w:rFonts w:ascii="Arial" w:eastAsia="Times New Roman" w:hAnsi="Arial" w:cs="Arial"/>
          <w:b/>
          <w:sz w:val="20"/>
          <w:szCs w:val="20"/>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*66.-</w:t>
      </w:r>
      <w:r w:rsidRPr="00F43E1D">
        <w:rPr>
          <w:rFonts w:ascii="Arial" w:eastAsia="Times New Roman" w:hAnsi="Arial" w:cs="Arial"/>
          <w:sz w:val="24"/>
          <w:szCs w:val="24"/>
          <w:lang w:eastAsia="es-ES"/>
        </w:rPr>
        <w:t xml:space="preserve"> Vigilancia.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lastRenderedPageBreak/>
        <w:t>Los sentenciados que disfruten de la libertad preparatoria estarán sujetos a la vigilancia de la Unidad de Reinserción, por el tiempo que les falte para extinguir su sanción.</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sz w:val="20"/>
          <w:szCs w:val="20"/>
          <w:lang w:val="es-ES_tradnl" w:eastAsia="es-ES"/>
        </w:rPr>
        <w:t xml:space="preserve"> Reformado el párrafo segundo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Los sentenciados que disfruten de la libertad preparatoria estarán sujetos a la vigilancia de la Subsecretaría, por el tiempo que les falte para extinguir su sanción.</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3</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DE </w:t>
      </w:r>
      <w:smartTag w:uri="urn:schemas-microsoft-com:office:smarttags" w:element="PersonName">
        <w:smartTagPr>
          <w:attr w:name="ProductID" w:val="LA REMISIￓN PARCIAL"/>
        </w:smartTagPr>
        <w:r w:rsidRPr="00F43E1D">
          <w:rPr>
            <w:rFonts w:ascii="Arial" w:eastAsia="Times New Roman" w:hAnsi="Arial" w:cs="Arial"/>
            <w:b/>
            <w:sz w:val="24"/>
            <w:szCs w:val="24"/>
            <w:lang w:eastAsia="es-ES"/>
          </w:rPr>
          <w:t>LA REMISIÓN PARCIAL</w:t>
        </w:r>
      </w:smartTag>
      <w:r w:rsidRPr="00F43E1D">
        <w:rPr>
          <w:rFonts w:ascii="Arial" w:eastAsia="Times New Roman" w:hAnsi="Arial" w:cs="Arial"/>
          <w:b/>
          <w:sz w:val="24"/>
          <w:szCs w:val="24"/>
          <w:lang w:eastAsia="es-ES"/>
        </w:rPr>
        <w:t xml:space="preserve"> DE </w:t>
      </w:r>
      <w:smartTag w:uri="urn:schemas-microsoft-com:office:smarttags" w:element="PersonName">
        <w:smartTagPr>
          <w:attr w:name="ProductID" w:val="LA PENA"/>
        </w:smartTagPr>
        <w:r w:rsidRPr="00F43E1D">
          <w:rPr>
            <w:rFonts w:ascii="Arial" w:eastAsia="Times New Roman" w:hAnsi="Arial" w:cs="Arial"/>
            <w:b/>
            <w:sz w:val="24"/>
            <w:szCs w:val="24"/>
            <w:lang w:eastAsia="es-ES"/>
          </w:rPr>
          <w:t>LA PENA</w:t>
        </w:r>
      </w:smartTag>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*67.-</w:t>
      </w:r>
      <w:r w:rsidRPr="00F43E1D">
        <w:rPr>
          <w:rFonts w:ascii="Arial" w:eastAsia="Times New Roman" w:hAnsi="Arial" w:cs="Arial"/>
          <w:sz w:val="24"/>
          <w:szCs w:val="24"/>
          <w:lang w:eastAsia="es-ES"/>
        </w:rPr>
        <w:t xml:space="preserve"> Remisión parcial de la pena.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remisión parcial de la pena es un beneficio otorgado por el Juez de Ejecución y consistirá, en que por cada dos días de trabajo, se hará remisión de uno de prisión, siempre que se reúnan los siguientes requisitos: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Que el interno haya observado durante su estancia en prisión buena conducta;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Que participe regularmente en las actividades educativas, deportivas o de otra índole que se organicen en el establecimiento, y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Que con base en los Estudios de personalidad que practique el Consejo Técnico Interdisciplinario, pueda determinarse la viabilidad de su reinserción social. Este será el factor determinante para la concesión o negativa de la remisión parcial de la pena, que no podrá fundarse exclusivamente en los dos requisitos anteriores. </w:t>
      </w:r>
    </w:p>
    <w:p w:rsidR="008E23BB"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Los requisitos señalados en las fracciones anteriores se acreditarán con los informes que emita la Unidad de Reinserción.</w:t>
      </w:r>
    </w:p>
    <w:p w:rsidR="008E23BB" w:rsidRPr="00F43E1D"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Con estos elementos el Juez de Ejecución de Sanciones dictaminará sobre la procedencia del beneficio. </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sz w:val="20"/>
          <w:szCs w:val="20"/>
          <w:lang w:val="es-ES_tradnl" w:eastAsia="es-ES"/>
        </w:rPr>
        <w:t xml:space="preserve"> Reformado el párrafo tercero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Los requisitos señalados en las fracciones anteriores se acreditarán con los informes que emita la Subsecretaría.</w:t>
      </w:r>
    </w:p>
    <w:p w:rsidR="00F43E1D" w:rsidRPr="003712DB" w:rsidRDefault="00F43E1D" w:rsidP="00F43E1D">
      <w:pPr>
        <w:tabs>
          <w:tab w:val="left" w:pos="8078"/>
          <w:tab w:val="left" w:pos="8789"/>
        </w:tabs>
        <w:spacing w:after="0" w:line="240" w:lineRule="auto"/>
        <w:jc w:val="both"/>
        <w:rPr>
          <w:rFonts w:ascii="Arial" w:eastAsia="Times New Roman" w:hAnsi="Arial" w:cs="Arial"/>
          <w:b/>
          <w:sz w:val="20"/>
          <w:szCs w:val="20"/>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68.-</w:t>
      </w:r>
      <w:r w:rsidRPr="00F43E1D">
        <w:rPr>
          <w:rFonts w:ascii="Arial" w:eastAsia="Times New Roman" w:hAnsi="Arial" w:cs="Arial"/>
          <w:sz w:val="24"/>
          <w:szCs w:val="24"/>
          <w:lang w:eastAsia="es-ES"/>
        </w:rPr>
        <w:t xml:space="preserve"> Solicitud del beneficio.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Presentada la solicitud del interesado para la remisión parcial de la pena, se abrirá el procedimiento respectivo.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4</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DEL PROCEDIMIENTO PARA </w:t>
      </w:r>
      <w:smartTag w:uri="urn:schemas-microsoft-com:office:smarttags" w:element="PersonName">
        <w:smartTagPr>
          <w:attr w:name="ProductID" w:val="LA CONCESIￓN DE"/>
        </w:smartTagPr>
        <w:r w:rsidRPr="00F43E1D">
          <w:rPr>
            <w:rFonts w:ascii="Arial" w:eastAsia="Times New Roman" w:hAnsi="Arial" w:cs="Arial"/>
            <w:b/>
            <w:sz w:val="24"/>
            <w:szCs w:val="24"/>
            <w:lang w:eastAsia="es-ES"/>
          </w:rPr>
          <w:t>LA CONCESIÓN DE</w:t>
        </w:r>
      </w:smartTag>
      <w:r w:rsidRPr="00F43E1D">
        <w:rPr>
          <w:rFonts w:ascii="Arial" w:eastAsia="Times New Roman" w:hAnsi="Arial" w:cs="Arial"/>
          <w:b/>
          <w:sz w:val="24"/>
          <w:szCs w:val="24"/>
          <w:lang w:eastAsia="es-ES"/>
        </w:rPr>
        <w:t xml:space="preserve"> LIBERTAD ANTICIPADA</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69.-</w:t>
      </w:r>
      <w:r w:rsidRPr="00F43E1D">
        <w:rPr>
          <w:rFonts w:ascii="Arial" w:eastAsia="Times New Roman" w:hAnsi="Arial" w:cs="Arial"/>
          <w:sz w:val="24"/>
          <w:szCs w:val="24"/>
          <w:lang w:eastAsia="es-ES"/>
        </w:rPr>
        <w:t xml:space="preserve"> Seguimiento, control y vigilancia.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Los Jueces de Ejecución de Sanciones serán los que integren los tribunales de juicio oral que serán distintos a los de origen, en lo individual; quienes serán las autoridades responsables de modificar las penas y su duración así como vigilar y controlar el cumplimiento de las mismas; así mismo darán seguimiento, llevarán el control y ejercerán vigilancia para que el procedimiento establecido en esta sección se cumpla.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70.-</w:t>
      </w:r>
      <w:r w:rsidRPr="00F43E1D">
        <w:rPr>
          <w:rFonts w:ascii="Arial" w:eastAsia="Times New Roman" w:hAnsi="Arial" w:cs="Arial"/>
          <w:sz w:val="24"/>
          <w:szCs w:val="24"/>
          <w:lang w:eastAsia="es-ES"/>
        </w:rPr>
        <w:t xml:space="preserve"> Cómputo de los términos.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cómputo de los términos para el otorgamiento del beneficio de remisión parcial de la pena se realizará tomando en cuenta la sanción privativa de libertad impuesta, sin perjuicio de que se haya dictado una nueva sentencia condenatoria.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*71.-</w:t>
      </w:r>
      <w:r w:rsidRPr="00F43E1D">
        <w:rPr>
          <w:rFonts w:ascii="Arial" w:eastAsia="Times New Roman" w:hAnsi="Arial" w:cs="Arial"/>
          <w:sz w:val="24"/>
          <w:szCs w:val="24"/>
          <w:lang w:eastAsia="es-ES"/>
        </w:rPr>
        <w:t xml:space="preserve"> Procedimiento.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procedimiento para la concesión de beneficios, se iniciará de oficio por el Ministerio Público o a petición de parte. En ambos casos, la Unidad de Reinserción estará obligada a remitir la solicitud al Juez de Ejecución de Sanciones.</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Si el procedimiento inicia a petición de parte, la remisión se hará dentro de los tres días hábiles siguientes a la solicitud.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Una vez recibida la solicitud por el Juez de Ejecución de Sanciones, solicitará a la Unidad de Reinserción, que por conducto del Consejo, se remitan los estudios de </w:t>
      </w:r>
      <w:r w:rsidRPr="00F43E1D">
        <w:rPr>
          <w:rFonts w:ascii="Arial" w:eastAsia="Times New Roman" w:hAnsi="Arial" w:cs="Arial"/>
          <w:bCs/>
          <w:sz w:val="24"/>
          <w:szCs w:val="24"/>
          <w:lang w:eastAsia="es-ES"/>
        </w:rPr>
        <w:lastRenderedPageBreak/>
        <w:t xml:space="preserve">personalidad del sentenciado, dentro de los sesenta días siguientes a la recepción de la misma. </w:t>
      </w:r>
    </w:p>
    <w:p w:rsidR="003712DB" w:rsidRPr="00F43E1D" w:rsidRDefault="003712DB"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Recibidos los estudios, el Juez de Ejecución de Sanciones fijará fecha dentro de los cinco días hábiles siguientes, para la celebración de la audiencia en la que se dará lectura a los estudios de personalidad; se le dará uso de la palabra al sentenciado y a su defensor; al Ministerio Público y al Representante de la Unidad de Reinserción; concluida la audiencia el Juez de Ejecución de Sanciones emitirá resolución en un plazo que no excederá de cinco días, concediendo o negando el beneficio. La resolución a que se refiere este artículo será notificada el día de su emisión a la Unidad de Reinserción, para que le dé cumplimiento.</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Reformados los párrafos segundo, cuarto y quinto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decían:</w:t>
      </w:r>
      <w:r w:rsidRPr="003712DB">
        <w:rPr>
          <w:rFonts w:ascii="Arial" w:eastAsia="Times New Roman" w:hAnsi="Arial" w:cs="Arial"/>
          <w:sz w:val="20"/>
          <w:szCs w:val="20"/>
          <w:lang w:val="es-ES_tradnl" w:eastAsia="es-ES"/>
        </w:rPr>
        <w:t xml:space="preserve"> El procedimiento para la concesión de beneficios, se iniciará de oficio por el Ministerio Público o a petición de parte. En ambos casos, la Subsecretaría estará obligada a remitir la solicitud al Juez de Ejecución de Sanciones.</w:t>
      </w:r>
    </w:p>
    <w:p w:rsidR="00F43E1D" w:rsidRPr="003712D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3712DB">
        <w:rPr>
          <w:rFonts w:ascii="Arial" w:eastAsia="Times New Roman" w:hAnsi="Arial" w:cs="Arial"/>
          <w:sz w:val="20"/>
          <w:szCs w:val="20"/>
          <w:lang w:eastAsia="es-ES"/>
        </w:rPr>
        <w:t xml:space="preserve">Una vez recibida la solicitud por el Juez de Ejecución de Sanciones, solicitará a la Subsecretaría, que por conducto del Consejo, se remitan los Estudios de personalidad del sentenciado, dentro de los sesenta días siguientes a la recepción de la misma. </w:t>
      </w:r>
    </w:p>
    <w:p w:rsidR="00F43E1D" w:rsidRPr="003712DB"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3712DB">
        <w:rPr>
          <w:rFonts w:ascii="Arial" w:eastAsia="Times New Roman" w:hAnsi="Arial" w:cs="Arial"/>
          <w:sz w:val="20"/>
          <w:szCs w:val="20"/>
          <w:lang w:eastAsia="es-ES"/>
        </w:rPr>
        <w:t>Recibidos los estudios, el Juez de Ejecución de Sanciones fijará fecha dentro de los cinco días hábiles siguientes, para la celebración de la audiencia en la que se dará lectura a los Estudios de personalidad; se le dará uso de la palabra al sentenciado y a su defensor; al Ministerio Público y al Representante de la Subsecretaría; concluida la audiencia el Juez de Ejecución de Sanciones emitirá resolución en un plazo que no excederá de cinco días, concediendo o negando el beneficio. La resolución a que se refiere este artículo será notificada el día de su emisión a la Subsecretaría, para que le dé cumplimiento.</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72.-</w:t>
      </w:r>
      <w:r w:rsidRPr="00F43E1D">
        <w:rPr>
          <w:rFonts w:ascii="Arial" w:eastAsia="Times New Roman" w:hAnsi="Arial" w:cs="Arial"/>
          <w:sz w:val="24"/>
          <w:szCs w:val="24"/>
          <w:lang w:eastAsia="es-ES"/>
        </w:rPr>
        <w:t xml:space="preserve"> De la impugnación ante el Juez de Ejecución.</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En caso de resolución que niegue el beneficio, el sentenciado podrá impugnarlo ante el propio Juez de Ejecución, dentro de los tres días siguientes a la notificación de la resolución, debiendo formular agravios de los que se dará vista al Ministerio Público. </w:t>
      </w:r>
    </w:p>
    <w:p w:rsidR="008E23BB" w:rsidRPr="00F43E1D"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Juez de Ejecución, resolverá lo que proceda en el término de tres días hábiles.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*73.-</w:t>
      </w:r>
      <w:r w:rsidRPr="00F43E1D">
        <w:rPr>
          <w:rFonts w:ascii="Arial" w:eastAsia="Times New Roman" w:hAnsi="Arial" w:cs="Arial"/>
          <w:sz w:val="24"/>
          <w:szCs w:val="24"/>
          <w:lang w:eastAsia="es-ES"/>
        </w:rPr>
        <w:t xml:space="preserve"> Improcedencia.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lastRenderedPageBreak/>
        <w:t>Las peticiones que conforme a lo dispuesto por esta Ley sean notoriamente improcedentes serán resueltas en cinco días y notificadas al interesado y a la Unidad de Reinserción.</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 el párrafo segundo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Las peticiones que conforme a lo dispuesto por esta Ley sean notoriamente improcedentes serán resueltas en cinco días y notificadas al interesado y a la Subsecretaría.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*74.-</w:t>
      </w:r>
      <w:r w:rsidRPr="00F43E1D">
        <w:rPr>
          <w:rFonts w:ascii="Arial" w:eastAsia="Times New Roman" w:hAnsi="Arial" w:cs="Arial"/>
          <w:sz w:val="24"/>
          <w:szCs w:val="24"/>
          <w:lang w:eastAsia="es-ES"/>
        </w:rPr>
        <w:t xml:space="preserve"> Localizadores electrónicos.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Para ejercer la vigilancia, la Unidad de Reinserción está facultada para implementar un sistema de monitoreo electrónico a distancia sobre los sentenciados que gocen de algún beneficio de libertad anticipada a que se refiere el presente Capítulo; estará también facultada para requerir el auxilio de los cuerpos de Seguridad Pública en el Estado en el cumplimiento de esta obligación, en los términos de la normatividad reglamentaria sobre el programa de monitoreo electrónico a distancia que al efecto se expida.</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 el párrafo segundo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Para ejercer la vigilancia, la Subsecretaría está facultada para implementar un sistema de monitoreo electrónico a distancia sobre los sentenciados que gocen de algún beneficio de libertad anticipada a que se refiere el presente Capítulo; estará también facultada para requerir el auxilio de los cuerpos de seguridad pública en el Estado en el cumplimiento de esta obligación, en los términos de la normatividad reglamentaria sobre el programa de monitoreo electrónico a distancia que al efecto se expida.</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NOVENO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DE LOS SUSTITUTIVOS PENALES Y LA CONDENA CONDICIONAL</w:t>
      </w:r>
    </w:p>
    <w:p w:rsidR="008E23BB" w:rsidRDefault="008E23BB"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1</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SUSTITUTIVOS PENALES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75</w:t>
      </w:r>
      <w:r w:rsidRPr="00F43E1D">
        <w:rPr>
          <w:rFonts w:ascii="Arial" w:eastAsia="Times New Roman" w:hAnsi="Arial" w:cs="Arial"/>
          <w:b/>
          <w:sz w:val="24"/>
          <w:szCs w:val="24"/>
          <w:lang w:eastAsia="es-ES"/>
        </w:rPr>
        <w:t xml:space="preserve">.- </w:t>
      </w:r>
      <w:r w:rsidRPr="00F43E1D">
        <w:rPr>
          <w:rFonts w:ascii="Arial" w:eastAsia="Times New Roman" w:hAnsi="Arial" w:cs="Arial"/>
          <w:sz w:val="24"/>
          <w:szCs w:val="24"/>
          <w:lang w:eastAsia="es-ES"/>
        </w:rPr>
        <w:t xml:space="preserve">Los Sustitutivos penales.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Son sustitutivos penales para el Estado de Morelos, el tratamiento en libertad, la semilibertad, el trabajo a favor de la comunidad y la multa.</w:t>
      </w:r>
    </w:p>
    <w:p w:rsidR="00F43E1D" w:rsidRPr="00F43E1D" w:rsidRDefault="00F43E1D" w:rsidP="00F43E1D">
      <w:pPr>
        <w:tabs>
          <w:tab w:val="left" w:pos="8078"/>
          <w:tab w:val="left" w:pos="8789"/>
        </w:tabs>
        <w:spacing w:after="0" w:line="240" w:lineRule="auto"/>
        <w:jc w:val="both"/>
        <w:rPr>
          <w:rFonts w:ascii="Arial" w:eastAsia="Times New Roman" w:hAnsi="Arial" w:cs="Arial"/>
          <w:b/>
          <w:snapToGrid w:val="0"/>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napToGrid w:val="0"/>
          <w:sz w:val="24"/>
          <w:szCs w:val="24"/>
          <w:lang w:eastAsia="es-ES"/>
        </w:rPr>
        <w:t>Artículo 76.-</w:t>
      </w:r>
      <w:r w:rsidRPr="00F43E1D">
        <w:rPr>
          <w:rFonts w:ascii="Arial" w:eastAsia="Times New Roman" w:hAnsi="Arial" w:cs="Arial"/>
          <w:snapToGrid w:val="0"/>
          <w:sz w:val="24"/>
          <w:szCs w:val="24"/>
          <w:lang w:eastAsia="es-ES"/>
        </w:rPr>
        <w:t xml:space="preserve"> </w:t>
      </w:r>
      <w:r w:rsidRPr="00F43E1D">
        <w:rPr>
          <w:rFonts w:ascii="Arial" w:eastAsia="Times New Roman" w:hAnsi="Arial" w:cs="Arial"/>
          <w:sz w:val="24"/>
          <w:szCs w:val="24"/>
          <w:lang w:eastAsia="es-ES"/>
        </w:rPr>
        <w:t>Del tratamiento en libertad.</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napToGrid w:val="0"/>
          <w:sz w:val="24"/>
          <w:szCs w:val="24"/>
          <w:lang w:eastAsia="es-ES"/>
        </w:rPr>
        <w:t>El tratamiento en libertad consiste en la aplicación de medidas laborales, educativas y curativas autorizadas por la ley y conducentes a la reinserción social del sentenciado. Entre las medidas aplicables figurarán, en su caso, las que resulten necesarias para obtener la deshabituación o desintoxicación del sentenciado cuando se trate de persona que padezca alcoholismo o haga uso de estupefacientes o psicotrópicos.</w:t>
      </w:r>
    </w:p>
    <w:p w:rsidR="00F43E1D" w:rsidRPr="00F43E1D" w:rsidRDefault="00F43E1D" w:rsidP="00F43E1D">
      <w:pPr>
        <w:tabs>
          <w:tab w:val="left" w:pos="8078"/>
          <w:tab w:val="left" w:pos="8789"/>
        </w:tabs>
        <w:spacing w:after="0" w:line="240" w:lineRule="auto"/>
        <w:jc w:val="both"/>
        <w:rPr>
          <w:rFonts w:ascii="Arial" w:eastAsia="Times New Roman" w:hAnsi="Arial" w:cs="Arial"/>
          <w:b/>
          <w:snapToGrid w:val="0"/>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napToGrid w:val="0"/>
          <w:sz w:val="24"/>
          <w:szCs w:val="24"/>
          <w:lang w:eastAsia="es-ES"/>
        </w:rPr>
        <w:t>Artículo 77.-</w:t>
      </w:r>
      <w:r w:rsidRPr="00F43E1D">
        <w:rPr>
          <w:rFonts w:ascii="Arial" w:eastAsia="Times New Roman" w:hAnsi="Arial" w:cs="Arial"/>
          <w:snapToGrid w:val="0"/>
          <w:sz w:val="24"/>
          <w:szCs w:val="24"/>
          <w:lang w:eastAsia="es-ES"/>
        </w:rPr>
        <w:t xml:space="preserve"> </w:t>
      </w:r>
      <w:r w:rsidRPr="00F43E1D">
        <w:rPr>
          <w:rFonts w:ascii="Arial" w:eastAsia="Times New Roman" w:hAnsi="Arial" w:cs="Arial"/>
          <w:sz w:val="24"/>
          <w:szCs w:val="24"/>
          <w:lang w:eastAsia="es-ES"/>
        </w:rPr>
        <w:t>De la semilibertad.</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napToGrid w:val="0"/>
          <w:sz w:val="24"/>
          <w:szCs w:val="24"/>
          <w:lang w:eastAsia="es-ES"/>
        </w:rPr>
      </w:pPr>
      <w:r w:rsidRPr="00F43E1D">
        <w:rPr>
          <w:rFonts w:ascii="Arial" w:eastAsia="Times New Roman" w:hAnsi="Arial" w:cs="Arial"/>
          <w:snapToGrid w:val="0"/>
          <w:sz w:val="24"/>
          <w:szCs w:val="24"/>
          <w:lang w:eastAsia="es-ES"/>
        </w:rPr>
        <w:t>La semilibertad es la alternación de periodos de tratamiento en prisión y en libertad. Se aplicará, de conformidad con lo establecido en el artículo 58 y siguientes relativos de esta Ley.</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78.-</w:t>
      </w:r>
      <w:r w:rsidRPr="00F43E1D">
        <w:rPr>
          <w:rFonts w:ascii="Arial" w:eastAsia="Times New Roman" w:hAnsi="Arial" w:cs="Arial"/>
          <w:sz w:val="24"/>
          <w:szCs w:val="24"/>
          <w:lang w:eastAsia="es-ES"/>
        </w:rPr>
        <w:t xml:space="preserve"> Del trabajo en favor de la comunidad.</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napToGrid w:val="0"/>
          <w:sz w:val="24"/>
          <w:szCs w:val="24"/>
          <w:lang w:eastAsia="es-ES"/>
        </w:rPr>
        <w:t xml:space="preserve">El trabajo en favor de la comunidad consiste en la prestación de servicios no remunerados en instituciones públicas de educación, asistencia o servicio social, o en instituciones privadas asistenciales, no lucrativas, preferentemente en la comunidad del sentenciado. Se computará por jornadas, que serán fijadas por el Juez </w:t>
      </w:r>
      <w:r w:rsidRPr="00F43E1D">
        <w:rPr>
          <w:rFonts w:ascii="Arial" w:eastAsia="Times New Roman" w:hAnsi="Arial" w:cs="Arial"/>
          <w:sz w:val="24"/>
          <w:szCs w:val="24"/>
          <w:lang w:eastAsia="es-ES"/>
        </w:rPr>
        <w:t>de Ejecución de Sanciones</w:t>
      </w:r>
      <w:r w:rsidRPr="00F43E1D">
        <w:rPr>
          <w:rFonts w:ascii="Arial" w:eastAsia="Times New Roman" w:hAnsi="Arial" w:cs="Arial"/>
          <w:snapToGrid w:val="0"/>
          <w:sz w:val="24"/>
          <w:szCs w:val="24"/>
          <w:lang w:eastAsia="es-ES"/>
        </w:rPr>
        <w:t xml:space="preserve"> conforme a las circunstancias del caso, sin exceder del límite legal para la jornada extraordinaria, y se cumplirá dentro de horarios diferentes de los requeridos para labores que representen la fuente de subsistencia del sentenciado y sus acreedores alimentarios. Cuando se trate de personas pertenecientes a grupos étnicos indígenas, el juzgador tomará en cuenta los usos y costumbres del grupo correspondiente. No se desarrollará en condiciones que puedan ser humillantes para el sentenciado.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Articulo 79.-</w:t>
      </w:r>
      <w:r w:rsidRPr="00F43E1D">
        <w:rPr>
          <w:rFonts w:ascii="Arial" w:eastAsia="Times New Roman" w:hAnsi="Arial" w:cs="Arial"/>
          <w:sz w:val="24"/>
          <w:szCs w:val="24"/>
          <w:lang w:eastAsia="es-ES"/>
        </w:rPr>
        <w:t xml:space="preserve"> De la Multa.</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multa consiste en el pago al Estado de una suma en dinero, que se fijará por unidades en días-multa. El mínimo será de veinte y el máximo de veinte mil. El día multa equivale a la percepción neta diaria del sentenciado, considerando todos sus ingresos en el momento de la consumación del delito.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2</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CONDENA CONDICIONAL</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80.-</w:t>
      </w:r>
      <w:r w:rsidRPr="00F43E1D">
        <w:rPr>
          <w:rFonts w:ascii="Arial" w:eastAsia="Times New Roman" w:hAnsi="Arial" w:cs="Arial"/>
          <w:sz w:val="24"/>
          <w:szCs w:val="24"/>
          <w:lang w:eastAsia="es-ES"/>
        </w:rPr>
        <w:t xml:space="preserve"> Naturaleza y requisitos.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condena condicional es una facultad por la cual el juzgador, al emitir sentencia, podrá suspender la ejecución de la pena de prisión. Tiene por objeto fundamental permitir al sentenciado incorporarse a la sociedad, cumpliendo así la sanción que se le impuso, siendo procedente cuando se cumpla la totalidad de las siguientes condiciones: </w:t>
      </w:r>
    </w:p>
    <w:p w:rsidR="008E23BB" w:rsidRPr="00F43E1D"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La prisión por compurgar no exceda de tres años, ni se trate de alguno de los delitos por los que resulta improcedente la concesión de libertad preparatoria;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El sentenciado no haya cometido delito doloso en los tres años anteriores a los hechos por los cuales se le juzga,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El sentenciado haya observado buena conducta durante la tramitación del proceso. Si el sentenciado estuvo sujeto a prisión preventiva, esta condición se acreditará con los informes de la autoridad penitenciaria.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81.-</w:t>
      </w:r>
      <w:r w:rsidRPr="00F43E1D">
        <w:rPr>
          <w:rFonts w:ascii="Arial" w:eastAsia="Times New Roman" w:hAnsi="Arial" w:cs="Arial"/>
          <w:sz w:val="24"/>
          <w:szCs w:val="24"/>
          <w:lang w:eastAsia="es-ES"/>
        </w:rPr>
        <w:t xml:space="preserve"> Reparación del daño.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suspensión de la ejecución de la prisión surtirá efectos, siempre que el sentenciado haya cubierto la reparación del daño, dentro del plazo que le fije la autoridad judicial para tal efecto, el que no podrá exceder de dos meses, mismo que se establecerá de acuerdo al monto que deba pagarse, a las posibilidades económicas del obligado y al tiempo transcurrido desde la comisión del delito.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82.-</w:t>
      </w:r>
      <w:r w:rsidRPr="00F43E1D">
        <w:rPr>
          <w:rFonts w:ascii="Arial" w:eastAsia="Times New Roman" w:hAnsi="Arial" w:cs="Arial"/>
          <w:sz w:val="24"/>
          <w:szCs w:val="24"/>
          <w:lang w:eastAsia="es-ES"/>
        </w:rPr>
        <w:t xml:space="preserve"> Resolución oficiosa.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En toda sentencia deberá resolverse sobre la procedencia de la condena condicional, cuando se esté en el supuesto de la fracción I del artículo 80 de esta Ley.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83.-</w:t>
      </w:r>
      <w:r w:rsidRPr="00F43E1D">
        <w:rPr>
          <w:rFonts w:ascii="Arial" w:eastAsia="Times New Roman" w:hAnsi="Arial" w:cs="Arial"/>
          <w:sz w:val="24"/>
          <w:szCs w:val="24"/>
          <w:lang w:eastAsia="es-ES"/>
        </w:rPr>
        <w:t xml:space="preserve"> Vigilancia de la autoridad.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 xml:space="preserve">Los sentenciados que obtengan la condena condicional quedarán sujetos a la vigilancia de la autoridad, en los términos que establece esta Ley, para la vigilancia de las medidas cautelares.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84.-</w:t>
      </w:r>
      <w:r w:rsidRPr="00F43E1D">
        <w:rPr>
          <w:rFonts w:ascii="Arial" w:eastAsia="Times New Roman" w:hAnsi="Arial" w:cs="Arial"/>
          <w:sz w:val="24"/>
          <w:szCs w:val="24"/>
          <w:lang w:eastAsia="es-ES"/>
        </w:rPr>
        <w:t xml:space="preserve"> Extinción de la sanción.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Se considerará extinguida la sanción si el sentenciado no diere lugar a nuevo proceso que concluya con sentencia condenatoria, durante un lapso igual al término de la prisión impuesta, contados a partir del día siguiente hábil al que cause ejecutoria la sentencia que concedió la condena condicional. </w:t>
      </w:r>
    </w:p>
    <w:p w:rsidR="008E23BB" w:rsidRPr="00F43E1D"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En caso de que cometa nuevo delito doloso después de concedido el beneficio, se hará efectiva la prisión suspendida.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85.-</w:t>
      </w:r>
      <w:r w:rsidRPr="00F43E1D">
        <w:rPr>
          <w:rFonts w:ascii="Arial" w:eastAsia="Times New Roman" w:hAnsi="Arial" w:cs="Arial"/>
          <w:sz w:val="24"/>
          <w:szCs w:val="24"/>
          <w:lang w:eastAsia="es-ES"/>
        </w:rPr>
        <w:t xml:space="preserve"> Incumplimiento.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En caso de incumplimiento injustificado de las obligaciones fijadas en la sentencia, el Juez de Ejecución de Sanciones deberá resolver que se haga efectiva la prisión suspendida, ordenando el internamiento del sentenciado para que cumpla el resto de la pena impuesta.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86.-</w:t>
      </w:r>
      <w:r w:rsidRPr="00F43E1D">
        <w:rPr>
          <w:rFonts w:ascii="Arial" w:eastAsia="Times New Roman" w:hAnsi="Arial" w:cs="Arial"/>
          <w:sz w:val="24"/>
          <w:szCs w:val="24"/>
          <w:lang w:eastAsia="es-ES"/>
        </w:rPr>
        <w:t xml:space="preserve">  Facultad de promover la suspensión.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sentenciado que considere que al dictarse la sentencia, en la que no hubo pronunciamiento sobre la sustitución o suspensión de la pena, reunidas las condiciones para su obtención y estando en aptitud de cumplir con los requisitos para su otorgamiento, podrá promover el incidente respectivo ante el Juez de Sanciones.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DÉCIMO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LIBERTAD DEFINITIVA</w:t>
      </w:r>
    </w:p>
    <w:p w:rsidR="008E23BB" w:rsidRDefault="008E23BB"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1</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CUMPLIMIENTO DE SENTENCIA</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87.-</w:t>
      </w:r>
      <w:r w:rsidRPr="00F43E1D">
        <w:rPr>
          <w:rFonts w:ascii="Arial" w:eastAsia="Times New Roman" w:hAnsi="Arial" w:cs="Arial"/>
          <w:sz w:val="24"/>
          <w:szCs w:val="24"/>
          <w:lang w:eastAsia="es-ES"/>
        </w:rPr>
        <w:t xml:space="preserve"> Libertad por sentencia cumplida.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libertad definitiva se otorgará al sentenciado a pena privativa de libertad que haya cumplido con la sentencia. </w:t>
      </w:r>
    </w:p>
    <w:p w:rsidR="008E23BB" w:rsidRPr="00F43E1D"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Ningún funcionario puede, sin causa justificada, aplazar, demorar u omitir el cumplimiento de lo dispuesto en el párrafo anterior, de hacerlo, incurrirá en responsabilidad administrativa.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88.-</w:t>
      </w:r>
      <w:r w:rsidRPr="00F43E1D">
        <w:rPr>
          <w:rFonts w:ascii="Arial" w:eastAsia="Times New Roman" w:hAnsi="Arial" w:cs="Arial"/>
          <w:sz w:val="24"/>
          <w:szCs w:val="24"/>
          <w:lang w:eastAsia="es-ES"/>
        </w:rPr>
        <w:t xml:space="preserve"> Asistencia a liberados.</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libertad definitiva que se otorgue conforme a este Capítulo, será comunicada de inmediato al Patronato, para los fines de la asistencia a liberados a que se refiere la presente Ley.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*89.-</w:t>
      </w:r>
      <w:r w:rsidRPr="00F43E1D">
        <w:rPr>
          <w:rFonts w:ascii="Arial" w:eastAsia="Times New Roman" w:hAnsi="Arial" w:cs="Arial"/>
          <w:sz w:val="24"/>
          <w:szCs w:val="24"/>
          <w:lang w:eastAsia="es-ES"/>
        </w:rPr>
        <w:t xml:space="preserve"> Constancia de salida.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Al quedar en libertad definitiva una persona, el Juez de Ejecución de Sanciones le entregará una constancia de la legalidad de su salida, de la conducta observada durante su reclusión y de sus aptitudes para el trabajo, en relación con la información proporcionada por la Unidad de Reinserción. La elaboración y entrega de dicha constancia no deberá de retardar el acto de liberación del imputado o sentenciado.</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 el párrafo segundo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Al quedar en libertad definitiva una persona, el Juez de Ejecución de Sanciones le entregará una constancia de la legalidad de su salida, de la conducta observada durante su reclusión y de sus aptitudes para el trabajo, en relación con la información proporcionada por la Subsecretaría. La elaboración y entrega de dicha constancia no deberá de retardar el acto de liberación del imputado o sentenciado.</w:t>
      </w:r>
    </w:p>
    <w:p w:rsidR="00F43E1D" w:rsidRPr="003712DB" w:rsidRDefault="00F43E1D" w:rsidP="00F43E1D">
      <w:pPr>
        <w:tabs>
          <w:tab w:val="left" w:pos="8078"/>
          <w:tab w:val="left" w:pos="8789"/>
        </w:tabs>
        <w:spacing w:after="0" w:line="240" w:lineRule="auto"/>
        <w:rPr>
          <w:rFonts w:ascii="Arial" w:eastAsia="Times New Roman" w:hAnsi="Arial" w:cs="Arial"/>
          <w:b/>
          <w:sz w:val="20"/>
          <w:szCs w:val="20"/>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2</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INDULTO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90.-</w:t>
      </w:r>
      <w:r w:rsidRPr="00F43E1D">
        <w:rPr>
          <w:rFonts w:ascii="Arial" w:eastAsia="Times New Roman" w:hAnsi="Arial" w:cs="Arial"/>
          <w:sz w:val="24"/>
          <w:szCs w:val="24"/>
          <w:lang w:eastAsia="es-ES"/>
        </w:rPr>
        <w:t xml:space="preserve"> Concesión.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Corresponde al Ejecutivo del Estado la facultad de conceder el indulto, en los términos del artículo 70, fracción VII, de </w:t>
      </w:r>
      <w:smartTag w:uri="urn:schemas-microsoft-com:office:smarttags" w:element="PersonName">
        <w:smartTagPr>
          <w:attr w:name="ProductID" w:val="la Constituci￳n Pol￭tica"/>
        </w:smartTagPr>
        <w:r w:rsidRPr="00F43E1D">
          <w:rPr>
            <w:rFonts w:ascii="Arial" w:eastAsia="Times New Roman" w:hAnsi="Arial" w:cs="Arial"/>
            <w:sz w:val="24"/>
            <w:szCs w:val="24"/>
            <w:lang w:eastAsia="es-ES"/>
          </w:rPr>
          <w:t>la Constitución Política</w:t>
        </w:r>
      </w:smartTag>
      <w:r w:rsidRPr="00F43E1D">
        <w:rPr>
          <w:rFonts w:ascii="Arial" w:eastAsia="Times New Roman" w:hAnsi="Arial" w:cs="Arial"/>
          <w:sz w:val="24"/>
          <w:szCs w:val="24"/>
          <w:lang w:eastAsia="es-ES"/>
        </w:rPr>
        <w:t xml:space="preserve"> del Estado Libre y </w:t>
      </w:r>
      <w:r w:rsidRPr="00F43E1D">
        <w:rPr>
          <w:rFonts w:ascii="Arial" w:eastAsia="Times New Roman" w:hAnsi="Arial" w:cs="Arial"/>
          <w:sz w:val="24"/>
          <w:szCs w:val="24"/>
          <w:lang w:eastAsia="es-ES"/>
        </w:rPr>
        <w:lastRenderedPageBreak/>
        <w:t>Soberano de Morelos. Sólo se concederá respecto de las sanciones impuestas en sentencia ejecutoriada.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91.-</w:t>
      </w:r>
      <w:r w:rsidRPr="00F43E1D">
        <w:rPr>
          <w:rFonts w:ascii="Arial" w:eastAsia="Times New Roman" w:hAnsi="Arial" w:cs="Arial"/>
          <w:sz w:val="24"/>
          <w:szCs w:val="24"/>
          <w:lang w:eastAsia="es-ES"/>
        </w:rPr>
        <w:t xml:space="preserve"> Procedencia.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Podrá concederse el indulto en los delitos del orden común, cuando el interno haya prestado importantes servicios a </w:t>
      </w:r>
      <w:smartTag w:uri="urn:schemas-microsoft-com:office:smarttags" w:element="PersonName">
        <w:smartTagPr>
          <w:attr w:name="ProductID" w:val="la Naci￳n"/>
        </w:smartTagPr>
        <w:r w:rsidRPr="00F43E1D">
          <w:rPr>
            <w:rFonts w:ascii="Arial" w:eastAsia="Times New Roman" w:hAnsi="Arial" w:cs="Arial"/>
            <w:sz w:val="24"/>
            <w:szCs w:val="24"/>
            <w:lang w:eastAsia="es-ES"/>
          </w:rPr>
          <w:t>la Nación</w:t>
        </w:r>
      </w:smartTag>
      <w:r w:rsidRPr="00F43E1D">
        <w:rPr>
          <w:rFonts w:ascii="Arial" w:eastAsia="Times New Roman" w:hAnsi="Arial" w:cs="Arial"/>
          <w:sz w:val="24"/>
          <w:szCs w:val="24"/>
          <w:lang w:eastAsia="es-ES"/>
        </w:rPr>
        <w:t xml:space="preserve"> o al Estado o hubiere delinquido por motivos políticos o sociales y existan datos que revelen la efectiva reinserción social del mismo; o bien por delitos políticos  a discreción del Ejecutivo, salvo que se trate de delitos de homicidio doloso, violación, secuestro y terrorismo.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*92.-</w:t>
      </w:r>
      <w:r w:rsidRPr="00F43E1D">
        <w:rPr>
          <w:rFonts w:ascii="Arial" w:eastAsia="Times New Roman" w:hAnsi="Arial" w:cs="Arial"/>
          <w:sz w:val="24"/>
          <w:szCs w:val="24"/>
          <w:lang w:eastAsia="es-ES"/>
        </w:rPr>
        <w:t xml:space="preserve"> Solicitud.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sentenciado ocurrirá con su petición de indulto ante la persona Titular del Ejecutivo Estatal, por conducto de </w:t>
      </w:r>
      <w:smartTag w:uri="urn:schemas-microsoft-com:office:smarttags" w:element="PersonName">
        <w:smartTagPr>
          <w:attr w:name="ProductID" w:val="la Subsecretar￭a"/>
        </w:smartTagPr>
        <w:r w:rsidRPr="00F43E1D">
          <w:rPr>
            <w:rFonts w:ascii="Arial" w:eastAsia="Times New Roman" w:hAnsi="Arial" w:cs="Arial"/>
            <w:sz w:val="24"/>
            <w:szCs w:val="24"/>
            <w:lang w:eastAsia="es-ES"/>
          </w:rPr>
          <w:t>la Subsecretaría</w:t>
        </w:r>
      </w:smartTag>
      <w:r w:rsidRPr="00F43E1D">
        <w:rPr>
          <w:rFonts w:ascii="Arial" w:eastAsia="Times New Roman" w:hAnsi="Arial" w:cs="Arial"/>
          <w:sz w:val="24"/>
          <w:szCs w:val="24"/>
          <w:lang w:eastAsia="es-ES"/>
        </w:rPr>
        <w:t xml:space="preserve">, solicitando que se expidan las constancias respectivas. Previa la investigación que realice el Consejo para la verificación de la procedencia del indulto, el Gobernador del Estado emitirá su resolución fundada y motivada. </w:t>
      </w:r>
    </w:p>
    <w:p w:rsidR="008E23BB" w:rsidRPr="00F43E1D" w:rsidRDefault="008E23B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sentenciado ocurrirá con su petición de indulto ante el Titular del Ejecutivo Estatal, por conducto de la Unidad de Reinserción, solicitando que se expidan las constancias respectivas. Previa la investigación que realice el Consejo para la verificación de la procedencia del indulto, el Gobernador del Estado emitirá su resolución fundada y motivada.</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 xml:space="preserve">REFORMA VIGENTE.- </w:t>
      </w:r>
      <w:r w:rsidRPr="003712DB">
        <w:rPr>
          <w:rFonts w:ascii="Arial" w:eastAsia="Times New Roman" w:hAnsi="Arial" w:cs="Arial"/>
          <w:bCs/>
          <w:sz w:val="20"/>
          <w:szCs w:val="20"/>
          <w:lang w:eastAsia="es-ES"/>
        </w:rPr>
        <w:t>Re</w:t>
      </w:r>
      <w:r w:rsidRPr="003712DB">
        <w:rPr>
          <w:rFonts w:ascii="Arial" w:eastAsia="Times New Roman" w:hAnsi="Arial" w:cs="Arial"/>
          <w:sz w:val="20"/>
          <w:szCs w:val="20"/>
          <w:lang w:val="es-ES_tradnl" w:eastAsia="es-ES"/>
        </w:rPr>
        <w:t xml:space="preserve">formado el párrafo segundo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El sentenciado ocurrirá con su petición de indulto ante la persona Titular del Ejecutivo Estatal, por conducto de la Subsecretaría, solicitando que se expidan las constancias respectivas. Previa la investigación que realice el Consejo para la verificación de la procedencia del indulto, el Gobernador del Estado emitirá su resolución fundada y motivada.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93.-</w:t>
      </w:r>
      <w:r w:rsidRPr="00F43E1D">
        <w:rPr>
          <w:rFonts w:ascii="Arial" w:eastAsia="Times New Roman" w:hAnsi="Arial" w:cs="Arial"/>
          <w:sz w:val="24"/>
          <w:szCs w:val="24"/>
          <w:lang w:eastAsia="es-ES"/>
        </w:rPr>
        <w:t xml:space="preserve"> Publicación.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Todas las resoluciones que concedan un indulto se publicarán en el Periódico Oficial “Tierra y Libertad” y se comunicarán a la autoridad judicial que pronunció la sentencia para que haga la anotación correspondiente en el proceso. </w:t>
      </w:r>
    </w:p>
    <w:p w:rsidR="00F43E1D" w:rsidRPr="00F43E1D" w:rsidRDefault="00F43E1D" w:rsidP="00F43E1D">
      <w:pPr>
        <w:tabs>
          <w:tab w:val="left" w:pos="8078"/>
          <w:tab w:val="left" w:pos="8789"/>
        </w:tabs>
        <w:spacing w:after="0" w:line="240" w:lineRule="auto"/>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DÉCIMO PRMERO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 xml:space="preserve">DE </w:t>
      </w:r>
      <w:smartTag w:uri="urn:schemas-microsoft-com:office:smarttags" w:element="PersonName">
        <w:smartTagPr>
          <w:attr w:name="ProductID" w:val="LA REPARACIￓN DEL"/>
        </w:smartTagPr>
        <w:r w:rsidRPr="00F43E1D">
          <w:rPr>
            <w:rFonts w:ascii="Arial" w:eastAsia="Times New Roman" w:hAnsi="Arial" w:cs="Arial"/>
            <w:b/>
            <w:bCs/>
            <w:sz w:val="24"/>
            <w:szCs w:val="24"/>
            <w:lang w:eastAsia="es-ES"/>
          </w:rPr>
          <w:t>LA REPARACIÓN DEL</w:t>
        </w:r>
      </w:smartTag>
      <w:r w:rsidRPr="00F43E1D">
        <w:rPr>
          <w:rFonts w:ascii="Arial" w:eastAsia="Times New Roman" w:hAnsi="Arial" w:cs="Arial"/>
          <w:b/>
          <w:bCs/>
          <w:sz w:val="24"/>
          <w:szCs w:val="24"/>
          <w:lang w:eastAsia="es-ES"/>
        </w:rPr>
        <w:t xml:space="preserve"> DAÑO Y LA MULTA</w:t>
      </w:r>
    </w:p>
    <w:p w:rsidR="008E23BB" w:rsidRDefault="008E23BB"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SECCIÓN 1</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REPARACIÓN DEL DAÑO</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*94.-</w:t>
      </w:r>
      <w:r w:rsidRPr="00F43E1D">
        <w:rPr>
          <w:rFonts w:ascii="Arial" w:eastAsia="Times New Roman" w:hAnsi="Arial" w:cs="Arial"/>
          <w:sz w:val="24"/>
          <w:szCs w:val="24"/>
          <w:lang w:eastAsia="es-ES"/>
        </w:rPr>
        <w:t xml:space="preserve"> Ejecución. </w:t>
      </w:r>
    </w:p>
    <w:p w:rsidR="003712DB"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E51781" w:rsidRDefault="00E51781" w:rsidP="00F43E1D">
      <w:pPr>
        <w:tabs>
          <w:tab w:val="left" w:pos="8078"/>
          <w:tab w:val="left" w:pos="8789"/>
        </w:tabs>
        <w:spacing w:after="0" w:line="240" w:lineRule="auto"/>
        <w:jc w:val="both"/>
        <w:rPr>
          <w:rFonts w:ascii="Arial" w:eastAsia="Times New Roman" w:hAnsi="Arial" w:cs="Arial"/>
          <w:sz w:val="24"/>
          <w:szCs w:val="24"/>
          <w:lang w:eastAsia="es-ES"/>
        </w:rPr>
      </w:pPr>
      <w:r w:rsidRPr="00E51781">
        <w:rPr>
          <w:rFonts w:ascii="Arial" w:eastAsia="Times New Roman" w:hAnsi="Arial" w:cs="Arial"/>
          <w:sz w:val="24"/>
          <w:szCs w:val="24"/>
          <w:lang w:eastAsia="es-ES"/>
        </w:rPr>
        <w:t>Al haberse indicado la forma de dar cumplimiento al pago de la reparación del daño, en términos de los artículos 36 al 42 del Código Penal y relativos del Código, se enviará constancia de la sentencia firme al Juez de Ejecución de Sanciones, para llevar a cabo el seguimiento correspondiente, de conformidad con lo siguiente:</w:t>
      </w:r>
    </w:p>
    <w:p w:rsidR="00E51781" w:rsidRPr="00F43E1D" w:rsidRDefault="00E51781"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Si no se pagó la reparación del daño en los términos fijados en la sentencia, el Juez de Ejecución de Sanciones dará inicio al procedimiento administrativo de ejecución en los términos del Código Fiscal para el Estado de Morelos;</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II.-Si se encontrara garantizada la reparación del daño, el Juez de Ejecución de Sanciones notificará al fiador, en caso de que exista, que la garantía otorgada será destinada al pago de la reparación del daño; lo mismo sucederá con las otras formas de garantía;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Dentro de los tres días siguientes a la notificación, se enviarán los documentos relativos a la ejecución de la garantía a la Secretaría de Hacienda para que, en el plazo de los tres días siguientes, mediante resolución fundada y motivada, haga efectiva esa garantía a favor de la víctima u ofendido o de su representante, y</w:t>
      </w:r>
    </w:p>
    <w:p w:rsid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IV.- Tratándose del delito de despojo, cuando la autoridad judicial haya ordenado la restitución del bien inmueble a favor del ofendido, el Juez de Ejecución de Sanciones, una vez que reciba la sentencia ejecutoriada, ordenará la comparecencia del sentenciado y lo apercibirá para que en un plazo de tres días, haga entrega voluntaria del inmueble a la víctima u ofendido.</w:t>
      </w:r>
    </w:p>
    <w:p w:rsidR="008E23BB" w:rsidRPr="00F43E1D" w:rsidRDefault="008E23BB" w:rsidP="00F43E1D">
      <w:pPr>
        <w:tabs>
          <w:tab w:val="left" w:pos="8078"/>
          <w:tab w:val="left" w:pos="8789"/>
        </w:tabs>
        <w:spacing w:after="0" w:line="240" w:lineRule="auto"/>
        <w:ind w:left="284"/>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En caso de negativa a restituirlo, el Juez de Ejecución de Sanciones ordenará se ponga en posesión material del inmueble a la víctima u ofendido o su </w:t>
      </w:r>
      <w:r w:rsidRPr="00F43E1D">
        <w:rPr>
          <w:rFonts w:ascii="Arial" w:eastAsia="Times New Roman" w:hAnsi="Arial" w:cs="Arial"/>
          <w:sz w:val="24"/>
          <w:szCs w:val="24"/>
          <w:lang w:eastAsia="es-ES"/>
        </w:rPr>
        <w:lastRenderedPageBreak/>
        <w:t xml:space="preserve">representante, utilizando la fuerza pública necesaria para la ejecución y cumplimiento de la sentencia. </w:t>
      </w:r>
    </w:p>
    <w:p w:rsidR="00E51781" w:rsidRPr="00E00500" w:rsidRDefault="00E51781" w:rsidP="00E51781">
      <w:pPr>
        <w:spacing w:after="0" w:line="240" w:lineRule="auto"/>
        <w:jc w:val="both"/>
        <w:rPr>
          <w:rFonts w:ascii="Arial" w:hAnsi="Arial" w:cs="Arial"/>
          <w:b/>
          <w:bCs/>
          <w:sz w:val="20"/>
          <w:szCs w:val="20"/>
        </w:rPr>
      </w:pPr>
      <w:r w:rsidRPr="00E00500">
        <w:rPr>
          <w:rFonts w:ascii="Arial" w:hAnsi="Arial" w:cs="Arial"/>
          <w:b/>
          <w:bCs/>
          <w:sz w:val="20"/>
          <w:szCs w:val="20"/>
        </w:rPr>
        <w:t>NOTAS:</w:t>
      </w:r>
    </w:p>
    <w:p w:rsidR="00E51781" w:rsidRPr="00E51781" w:rsidRDefault="00E51781" w:rsidP="00E51781">
      <w:pPr>
        <w:spacing w:after="0" w:line="240" w:lineRule="auto"/>
        <w:jc w:val="both"/>
        <w:rPr>
          <w:rFonts w:ascii="Arial" w:hAnsi="Arial" w:cs="Arial"/>
          <w:sz w:val="20"/>
          <w:szCs w:val="20"/>
        </w:rPr>
      </w:pPr>
      <w:r w:rsidRPr="00E00500">
        <w:rPr>
          <w:rFonts w:ascii="Arial" w:hAnsi="Arial" w:cs="Arial"/>
          <w:b/>
          <w:bCs/>
          <w:sz w:val="20"/>
          <w:szCs w:val="20"/>
        </w:rPr>
        <w:t>REFORMA VIGENTE.-</w:t>
      </w:r>
      <w:r w:rsidRPr="00F154FD">
        <w:rPr>
          <w:rFonts w:ascii="Arial" w:hAnsi="Arial" w:cs="Arial"/>
          <w:sz w:val="20"/>
          <w:szCs w:val="20"/>
        </w:rPr>
        <w:t xml:space="preserve"> </w:t>
      </w:r>
      <w:r>
        <w:rPr>
          <w:rFonts w:ascii="Arial" w:hAnsi="Arial" w:cs="Arial"/>
          <w:sz w:val="20"/>
          <w:szCs w:val="20"/>
        </w:rPr>
        <w:t>Reformado</w:t>
      </w:r>
      <w:r w:rsidRPr="00F154FD">
        <w:rPr>
          <w:rFonts w:ascii="Arial" w:hAnsi="Arial" w:cs="Arial"/>
          <w:sz w:val="20"/>
          <w:szCs w:val="20"/>
        </w:rPr>
        <w:t xml:space="preserve"> </w:t>
      </w:r>
      <w:r>
        <w:rPr>
          <w:rFonts w:ascii="Arial" w:hAnsi="Arial" w:cs="Arial"/>
          <w:sz w:val="20"/>
          <w:szCs w:val="20"/>
        </w:rPr>
        <w:t xml:space="preserve">el párrafo segundo </w:t>
      </w:r>
      <w:r w:rsidRPr="00E00500">
        <w:rPr>
          <w:rFonts w:ascii="Arial" w:hAnsi="Arial" w:cs="Arial"/>
          <w:sz w:val="20"/>
          <w:szCs w:val="20"/>
        </w:rPr>
        <w:t xml:space="preserve">por artículo </w:t>
      </w:r>
      <w:r w:rsidRPr="00F154FD">
        <w:rPr>
          <w:rFonts w:ascii="Arial" w:hAnsi="Arial" w:cs="Arial"/>
          <w:sz w:val="20"/>
          <w:szCs w:val="20"/>
        </w:rPr>
        <w:t>DÉCIMO</w:t>
      </w:r>
      <w:r w:rsidRPr="00E00500">
        <w:rPr>
          <w:rFonts w:ascii="Arial" w:hAnsi="Arial" w:cs="Arial"/>
          <w:sz w:val="20"/>
          <w:szCs w:val="20"/>
        </w:rPr>
        <w:t xml:space="preserve"> del Decreto No. 2048, publicado en el Periódico Oficial “Tierra y Libertad” No. 5243 Alcance de fecha 2014/12/10. </w:t>
      </w:r>
      <w:r w:rsidRPr="00E00500">
        <w:rPr>
          <w:rFonts w:ascii="Arial" w:hAnsi="Arial" w:cs="Arial"/>
          <w:b/>
          <w:sz w:val="20"/>
          <w:szCs w:val="20"/>
        </w:rPr>
        <w:t>Antes decía</w:t>
      </w:r>
      <w:r w:rsidRPr="00F154FD">
        <w:rPr>
          <w:rFonts w:ascii="Arial" w:eastAsia="Times New Roman" w:hAnsi="Arial" w:cs="Arial"/>
          <w:b/>
          <w:sz w:val="20"/>
          <w:szCs w:val="20"/>
          <w:lang w:eastAsia="es-ES"/>
        </w:rPr>
        <w:t>:</w:t>
      </w:r>
      <w:r w:rsidRPr="00011870">
        <w:t xml:space="preserve"> </w:t>
      </w:r>
      <w:r w:rsidRPr="00E51781">
        <w:rPr>
          <w:rFonts w:ascii="Arial" w:hAnsi="Arial" w:cs="Arial"/>
          <w:sz w:val="20"/>
          <w:szCs w:val="20"/>
        </w:rPr>
        <w:t>Al haberse indicado la forma de dar cumplimiento al pago de la reparación del daño, en términos de los artículos 36 al 42 del Código Penal y relativos del Código de Procedimientos Penales, se enviará constancia de la sentencia firme al Juez de Ejecución de Sanciones, para llevar a cabo el seguimiento correspondiente, de conformidad con lo siguiente:</w:t>
      </w:r>
    </w:p>
    <w:p w:rsidR="00F43E1D" w:rsidRPr="003712DB" w:rsidRDefault="00F43E1D" w:rsidP="00E51781">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Reformadas las fracciones I y III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decían:</w:t>
      </w:r>
      <w:r w:rsidRPr="003712DB">
        <w:rPr>
          <w:rFonts w:ascii="Arial" w:eastAsia="Times New Roman" w:hAnsi="Arial" w:cs="Arial"/>
          <w:sz w:val="20"/>
          <w:szCs w:val="20"/>
          <w:lang w:val="es-ES_tradnl" w:eastAsia="es-ES"/>
        </w:rPr>
        <w:t xml:space="preserve"> I.- Si no se pagó la reparación del daño en los términos fijados en la sentencia, el Juez de Ejecución de Sanciones dará inicio al procedimiento administrativo de ejecución en los términos del Código Fiscal del Estado;</w:t>
      </w:r>
    </w:p>
    <w:p w:rsidR="00F43E1D" w:rsidRPr="003712DB" w:rsidRDefault="00F43E1D" w:rsidP="00F43E1D">
      <w:pPr>
        <w:tabs>
          <w:tab w:val="left" w:pos="8078"/>
          <w:tab w:val="left" w:pos="8789"/>
        </w:tabs>
        <w:spacing w:after="0" w:line="240" w:lineRule="auto"/>
        <w:rPr>
          <w:rFonts w:ascii="Arial" w:eastAsia="Times New Roman" w:hAnsi="Arial" w:cs="Arial"/>
          <w:bCs/>
          <w:sz w:val="20"/>
          <w:szCs w:val="20"/>
          <w:lang w:eastAsia="es-ES"/>
        </w:rPr>
      </w:pPr>
      <w:r w:rsidRPr="003712DB">
        <w:rPr>
          <w:rFonts w:ascii="Arial" w:eastAsia="Times New Roman" w:hAnsi="Arial" w:cs="Arial"/>
          <w:bCs/>
          <w:sz w:val="20"/>
          <w:szCs w:val="20"/>
          <w:lang w:eastAsia="es-ES"/>
        </w:rPr>
        <w:t>III.- Dentro de los tres días siguientes a la notificación, se enviarán los documentos relativos a la ejecución de la garantía a la Secretaría de Finanzas y Planeación para que, en el plazo de los tres días siguientes, mediante resolución fundada y motivada, la Secretaría de Finanzas y Planeación, haga efectiva esa garantía a favor de la víctima u ofendido o de su representante, y</w:t>
      </w:r>
    </w:p>
    <w:p w:rsidR="00F43E1D" w:rsidRPr="00F43E1D" w:rsidRDefault="00F43E1D" w:rsidP="00F43E1D">
      <w:pPr>
        <w:tabs>
          <w:tab w:val="left" w:pos="8078"/>
          <w:tab w:val="left" w:pos="8789"/>
        </w:tabs>
        <w:spacing w:after="0" w:line="240" w:lineRule="auto"/>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SECCIÓN 2</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MULTA</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95.-</w:t>
      </w:r>
      <w:r w:rsidRPr="00F43E1D">
        <w:rPr>
          <w:rFonts w:ascii="Arial" w:eastAsia="Times New Roman" w:hAnsi="Arial" w:cs="Arial"/>
          <w:sz w:val="24"/>
          <w:szCs w:val="24"/>
          <w:lang w:eastAsia="es-ES"/>
        </w:rPr>
        <w:t xml:space="preserve"> Ejecución.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Al imponerse multa al sentenciado, el Juez de Ejecución de Sanciones procederá de acuerdo con las siguientes reglas: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Notificará inmediatamente al sentenciado que cuenta con un plazo no mayor de veinte días para cubrir la multa impuesta,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Si dentro del plazo concedido, el sentenciado demuestra que carece de recursos para cubrirla o que solamente puede pagar una parte, el Juez de Ejecución de Sanciones podrá sustituir la multa, total o parcialmente, por prestación de trabajo a favor de la comunidad. Por cada jornada de trabajo, saldará uno de multa.</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DÉCIMO SEGUNDO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MEDIDAS DE SEGURIDAD</w:t>
      </w:r>
    </w:p>
    <w:p w:rsidR="008E23BB" w:rsidRDefault="008E23BB"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1</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lastRenderedPageBreak/>
        <w:t xml:space="preserve">DE </w:t>
      </w:r>
      <w:smartTag w:uri="urn:schemas-microsoft-com:office:smarttags" w:element="PersonName">
        <w:smartTagPr>
          <w:attr w:name="ProductID" w:val="LA SUPERVISIￓN DE"/>
        </w:smartTagPr>
        <w:r w:rsidRPr="00F43E1D">
          <w:rPr>
            <w:rFonts w:ascii="Arial" w:eastAsia="Times New Roman" w:hAnsi="Arial" w:cs="Arial"/>
            <w:b/>
            <w:sz w:val="24"/>
            <w:szCs w:val="24"/>
            <w:lang w:eastAsia="es-ES"/>
          </w:rPr>
          <w:t>LA SUPERVISIÓN DE</w:t>
        </w:r>
      </w:smartTag>
      <w:r w:rsidRPr="00F43E1D">
        <w:rPr>
          <w:rFonts w:ascii="Arial" w:eastAsia="Times New Roman" w:hAnsi="Arial" w:cs="Arial"/>
          <w:b/>
          <w:sz w:val="24"/>
          <w:szCs w:val="24"/>
          <w:lang w:eastAsia="es-ES"/>
        </w:rPr>
        <w:t xml:space="preserve"> </w:t>
      </w:r>
      <w:smartTag w:uri="urn:schemas-microsoft-com:office:smarttags" w:element="PersonName">
        <w:smartTagPr>
          <w:attr w:name="ProductID" w:val="LA AUTORIDAD"/>
        </w:smartTagPr>
        <w:r w:rsidRPr="00F43E1D">
          <w:rPr>
            <w:rFonts w:ascii="Arial" w:eastAsia="Times New Roman" w:hAnsi="Arial" w:cs="Arial"/>
            <w:b/>
            <w:sz w:val="24"/>
            <w:szCs w:val="24"/>
            <w:lang w:eastAsia="es-ES"/>
          </w:rPr>
          <w:t>LA AUTORIDAD</w:t>
        </w:r>
      </w:smartTag>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*96.- </w:t>
      </w:r>
      <w:r w:rsidRPr="00F43E1D">
        <w:rPr>
          <w:rFonts w:ascii="Arial" w:eastAsia="Times New Roman" w:hAnsi="Arial" w:cs="Arial"/>
          <w:sz w:val="24"/>
          <w:szCs w:val="24"/>
          <w:lang w:eastAsia="es-ES"/>
        </w:rPr>
        <w:t xml:space="preserve">De la supervisión de la autoridad. </w:t>
      </w:r>
    </w:p>
    <w:p w:rsidR="00C774E4" w:rsidRPr="00F43E1D" w:rsidRDefault="00C774E4"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supervisión de la autoridad se llevará a cabo mediante la orientación de la conducta del sentenciado, ejercida por la Unidad de Reinserción con el apoyo en su caso, de las autoridades auxiliares, con la finalidad de coadyuvar a la reinserción social del sentenciado y a la protección de la comunidad o las víctimas u ofendidos del delito. La autoridad judicial deberá disponer esta supervisión cuando en la sentencia se imponga una sanción que restrinja la libertad o derechos del sentenciado; sustituya la privación de libertad por otra sanción; conceda la condena condicional, y en los demás casos en los que la ley o la propia sentencia disponga. Su duración no deberá exceder de la correspondiente a la pena o medida de seguridad impuesta.</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autoridad judicial deberá disponer esta supervisión cuando en la sentencia se imponga una sanción que restrinja la libertad o derechos del sentenciado; sustituya la privación de libertad por otra sanción; conceda la condena condicional, y en los demás casos en los que la ley o la propia sentencia disponga. Su duración no deberá exceder de la correspondiente a la pena o medida de seguridad impuesta. </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 el párrafo segundo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La supervisión de la autoridad se llevará a cabo mediante la orientación de la conducta del sentenciado, ejercida por la Subsecretaría con el apoyo en su caso, de las autoridades auxiliares, con la finalidad de coadyuvar a la reinserción social del sentenciado y a la protección de la comunidad o las víctimas u ofendidos del delito.</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2</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TRATAMIENTO DE INIMPUTABLES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97.-</w:t>
      </w:r>
      <w:r w:rsidRPr="00F43E1D">
        <w:rPr>
          <w:rFonts w:ascii="Arial" w:eastAsia="Times New Roman" w:hAnsi="Arial" w:cs="Arial"/>
          <w:sz w:val="24"/>
          <w:szCs w:val="24"/>
          <w:lang w:eastAsia="es-ES"/>
        </w:rPr>
        <w:t xml:space="preserve"> Tratamiento de inimputables.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En caso de inimputabilidad, el Juez de Ejecución de Sanciones dispondrá la medida de tratamiento aplicable, ya sea en internamiento o en libertad, previo el procedimiento penal respectivo.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ejecución del tratamiento de inimputables en internamiento o en libertad, quedará, en lo conducente, sujeta a las reglas dispuestas para las medidas cautelares de internamiento y la de obligación de someterse al cuidado o vigilancia de una persona o institución determinada, respectivamente.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98.-</w:t>
      </w:r>
      <w:r w:rsidRPr="00F43E1D">
        <w:rPr>
          <w:rFonts w:ascii="Arial" w:eastAsia="Times New Roman" w:hAnsi="Arial" w:cs="Arial"/>
          <w:sz w:val="24"/>
          <w:szCs w:val="24"/>
          <w:lang w:eastAsia="es-ES"/>
        </w:rPr>
        <w:t xml:space="preserve"> Modificación o conclusión de la medida.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juez de Ejecución de Sanciones, podrá resolver sobre la modificación o conclusión de la medida, considerando las necesidades del tratamiento, que se acreditará mediante los informes rendidos por la institución encargada de la persona inimputable, según las características del caso.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3</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TRATAMIENTO DE DESHABITUACIÓN O DESINTOXICACIÓN</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*99</w:t>
      </w:r>
      <w:r w:rsidRPr="00F43E1D">
        <w:rPr>
          <w:rFonts w:ascii="Arial" w:eastAsia="Times New Roman" w:hAnsi="Arial" w:cs="Arial"/>
          <w:sz w:val="24"/>
          <w:szCs w:val="24"/>
          <w:lang w:eastAsia="es-ES"/>
        </w:rPr>
        <w:t xml:space="preserve">.- Ejecución de la medida.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juez de ejecución de sanciones ordenará el internamiento del sentenciado en centro de salud u hospital psiquiátrico señalado en el fallo, de acuerdo a lo siguiente: </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La Unidad de Reinserción remitirá la resolución a la Secretaría de Salud, a cuyo cargo quedará la ejecución y vigilancia de la medida, en centros de salud u hospitales públicos o privados,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Durante la ejecución de la medida se informará periódicamente de la reacción del imputado al tratamiento, al Juez de Ejecución de Sanciones. </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sz w:val="20"/>
          <w:szCs w:val="20"/>
          <w:lang w:val="es-ES_tradnl" w:eastAsia="es-ES"/>
        </w:rPr>
        <w:t xml:space="preserve"> Reformada la fracción I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hAnsi="Arial" w:cs="Arial"/>
          <w:sz w:val="20"/>
          <w:szCs w:val="20"/>
        </w:rPr>
        <w:t xml:space="preserve"> </w:t>
      </w:r>
      <w:r w:rsidRPr="003712DB">
        <w:rPr>
          <w:rFonts w:ascii="Arial" w:eastAsia="Times New Roman" w:hAnsi="Arial" w:cs="Arial"/>
          <w:sz w:val="20"/>
          <w:szCs w:val="20"/>
          <w:lang w:val="es-ES_tradnl" w:eastAsia="es-ES"/>
        </w:rPr>
        <w:t xml:space="preserve">I.- La Subsecretaría remitirá la resolución a la Secretaría de Salud, a cuyo cargo quedará la ejecución y vigilancia de la medida, en centros de salud u hospitales públicos o privados, y  </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center" w:pos="4394"/>
          <w:tab w:val="left" w:pos="6015"/>
          <w:tab w:val="left" w:pos="8078"/>
          <w:tab w:val="left" w:pos="8789"/>
        </w:tabs>
        <w:spacing w:after="0" w:line="240" w:lineRule="auto"/>
        <w:rPr>
          <w:rFonts w:ascii="Arial" w:eastAsia="Times New Roman" w:hAnsi="Arial" w:cs="Arial"/>
          <w:b/>
          <w:sz w:val="24"/>
          <w:szCs w:val="24"/>
          <w:lang w:eastAsia="es-ES"/>
        </w:rPr>
      </w:pPr>
      <w:r w:rsidRPr="00F43E1D">
        <w:rPr>
          <w:rFonts w:ascii="Arial" w:eastAsia="Times New Roman" w:hAnsi="Arial" w:cs="Arial"/>
          <w:b/>
          <w:sz w:val="24"/>
          <w:szCs w:val="24"/>
          <w:lang w:eastAsia="es-ES"/>
        </w:rPr>
        <w:tab/>
        <w:t>TÍTULO CUARTO</w:t>
      </w:r>
      <w:r w:rsidRPr="00F43E1D">
        <w:rPr>
          <w:rFonts w:ascii="Arial" w:eastAsia="Times New Roman" w:hAnsi="Arial" w:cs="Arial"/>
          <w:b/>
          <w:sz w:val="24"/>
          <w:szCs w:val="24"/>
          <w:lang w:eastAsia="es-ES"/>
        </w:rPr>
        <w:tab/>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DEL SISTEMA PENITENCIARIO</w:t>
      </w:r>
    </w:p>
    <w:p w:rsidR="00BB3F95" w:rsidRDefault="00BB3F95"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lastRenderedPageBreak/>
        <w:t>CAPÍTULO PRIMERO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DISPOSICIONES GENERALES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100.-</w:t>
      </w:r>
      <w:r w:rsidRPr="00F43E1D">
        <w:rPr>
          <w:rFonts w:ascii="Arial" w:eastAsia="Times New Roman" w:hAnsi="Arial" w:cs="Arial"/>
          <w:sz w:val="24"/>
          <w:szCs w:val="24"/>
          <w:lang w:eastAsia="es-ES"/>
        </w:rPr>
        <w:t xml:space="preserve"> Del sistema penitenciario.</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El sistema penitenciario se constituirá sobre la base del trabajo, la capacitación para el mismo, la educación, la salud, y el deporte como ejes rectores del tratamiento técnico progresivo  individualizado, para lograr la reinserción social del sentenciado, tomando en cuenta las características  particulares del mismo.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101.-</w:t>
      </w:r>
      <w:r w:rsidRPr="00F43E1D">
        <w:rPr>
          <w:rFonts w:ascii="Arial" w:eastAsia="Times New Roman" w:hAnsi="Arial" w:cs="Arial"/>
          <w:bCs/>
          <w:sz w:val="24"/>
          <w:szCs w:val="24"/>
          <w:lang w:eastAsia="es-ES"/>
        </w:rPr>
        <w:t xml:space="preserve"> </w:t>
      </w:r>
      <w:r w:rsidRPr="00F43E1D">
        <w:rPr>
          <w:rFonts w:ascii="Arial" w:eastAsia="Times New Roman" w:hAnsi="Arial" w:cs="Arial"/>
          <w:sz w:val="24"/>
          <w:szCs w:val="24"/>
          <w:lang w:eastAsia="es-ES"/>
        </w:rPr>
        <w:t>De la bases del sistema penitenciario.</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La finalidad inmediata de las bases del sistema penitenciario será la de remover, anular o neutralizar los factores  que han influido en la conducta del individuo para delinquir, con ello lograr la reinserción del sentenciado a la sociedad y procurar que no vuelva a delinquir. Dichas bases son de aplicación obligatoria en los establecimientos penitenciarios de los que se compone el sistema penitenciario en el Estado de Morelos.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102</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no discriminación.</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Quedan prohibidas las diferencias de trato para los internos, fundadas en prejuicios o discriminaciones de raza, color, género, lengua, religión, opinión política, nacionalidad o cualquier otra.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103</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las prohibiciones al tratamiento.</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tratamiento que se aplique a los internos estará exento de toda violencia, quedando, en consecuencia, prohibidas las sanciones consistentes en golpes, torturas o maltrato corporal. Sólo se aplicarán las correcciones disciplinarias que esta Ley, su Reglamento y demás disposiciones aplicables determinen.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104</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los establecimientos penitenciarios.</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El régimen de los establecimientos penitenciarios tendrá como finalidad conseguir una convivencia ordenada que permita el cumplimiento de los fines previstos por </w:t>
      </w:r>
      <w:r w:rsidRPr="00F43E1D">
        <w:rPr>
          <w:rFonts w:ascii="Arial" w:eastAsia="Times New Roman" w:hAnsi="Arial" w:cs="Arial"/>
          <w:bCs/>
          <w:sz w:val="24"/>
          <w:szCs w:val="24"/>
          <w:lang w:eastAsia="es-ES"/>
        </w:rPr>
        <w:lastRenderedPageBreak/>
        <w:t>la legislación procesal penal para los detenidos y/o sujetos a prisión preventiva, así como llevar a cabo las actividades y acciones para la reinserción social de los sentenciados.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105</w:t>
      </w:r>
      <w:r w:rsidRPr="00F43E1D">
        <w:rPr>
          <w:rFonts w:ascii="Arial" w:eastAsia="Times New Roman" w:hAnsi="Arial" w:cs="Arial"/>
          <w:b/>
          <w:sz w:val="24"/>
          <w:szCs w:val="24"/>
          <w:lang w:eastAsia="es-ES"/>
        </w:rPr>
        <w:t>.-</w:t>
      </w:r>
      <w:r w:rsidRPr="00F43E1D">
        <w:rPr>
          <w:rFonts w:ascii="Arial" w:eastAsia="Times New Roman" w:hAnsi="Arial" w:cs="Arial"/>
          <w:bCs/>
          <w:sz w:val="24"/>
          <w:szCs w:val="24"/>
          <w:lang w:eastAsia="es-ES"/>
        </w:rPr>
        <w:t xml:space="preserve"> </w:t>
      </w:r>
      <w:r w:rsidRPr="00F43E1D">
        <w:rPr>
          <w:rFonts w:ascii="Arial" w:eastAsia="Times New Roman" w:hAnsi="Arial" w:cs="Arial"/>
          <w:sz w:val="24"/>
          <w:szCs w:val="24"/>
          <w:lang w:eastAsia="es-ES"/>
        </w:rPr>
        <w:t>De los locales destinados al alojamiento y al trabajo.</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Los locales destinados al alojamiento y al trabajo de los internos deberán de satisfacer las exigencias mínimas de higiene particularmente en lo que concierne a volumen de aire suficiente, superficie mínima por interno, iluminación y ventilación. Los establecimientos deberán contar con instalaciones sanitarias en buen estado y baños suficientes según lo requiera la cantidad de población interna, su higiene general y el clima.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106</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alimentación.</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alimentación que se proporcione a los internos será de buena calidad, suficiente y balanceada.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107</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los objetos de valor del interno.</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dinero, los objetos de valor y demás bienes propios que el interno posea a su ingreso, o adquiera con posterioridad y que reglamentariamente no pueda retener consigo, serán mantenidos en depósito previo inventario. Los citados objetos le serán devueltos al obtener su libertad o a persona previa autorizada por el mismo.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108</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uniforme.</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Los uniformes que utilicen los internos no deberán poseer características denigrantes ni que señalen en forma humillante su condición.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SEGUNDO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DE </w:t>
      </w:r>
      <w:smartTag w:uri="urn:schemas-microsoft-com:office:smarttags" w:element="PersonName">
        <w:smartTagPr>
          <w:attr w:name="ProductID" w:val="LA CLASIFICACIￓN DE"/>
        </w:smartTagPr>
        <w:r w:rsidRPr="00F43E1D">
          <w:rPr>
            <w:rFonts w:ascii="Arial" w:eastAsia="Times New Roman" w:hAnsi="Arial" w:cs="Arial"/>
            <w:b/>
            <w:sz w:val="24"/>
            <w:szCs w:val="24"/>
            <w:lang w:eastAsia="es-ES"/>
          </w:rPr>
          <w:t>LA CLASIFICACIÓN DE</w:t>
        </w:r>
      </w:smartTag>
      <w:r w:rsidRPr="00F43E1D">
        <w:rPr>
          <w:rFonts w:ascii="Arial" w:eastAsia="Times New Roman" w:hAnsi="Arial" w:cs="Arial"/>
          <w:b/>
          <w:sz w:val="24"/>
          <w:szCs w:val="24"/>
          <w:lang w:eastAsia="es-ES"/>
        </w:rPr>
        <w:t xml:space="preserve"> LAS PERSONAS INTERNAS</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109</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estado físico.</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Todo persona que ingrese en calidad de imputado o sentenciado en un establecimiento penitenciario será examinado inmediatamente por el médico a fin de conocer su estado físico, y en caso de que detecte alguna alteración mental, deberá canalizarlo de inmediato al área correspondiente.</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110</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ingreso al establecimiento penitenciario. </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A su ingreso al establecimiento penitenciario el sentenciado recibirá información escrita, seguida de las explicaciones verbales relativa al régimen al que se le someterá, las normas de conducta que debe observar, el sistema disciplinario, los medios para formular peticiones o presentar quejas y demás información necesaria para conocer y ejercer sus derechos y obligaciones, a fin de permitirles su adaptación a la vida al interior del establecimiento penitenciario.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111</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observación.</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observación de las personas sujetas a prisión preventiva se limitará a recoger la mayor información posible sobre cada uno de ellos a través de datos documentales y entrevistas, y mediante la observación directa del comportamiento, con base en esta información, se establecerá la clasificación de los internos al interior del establecimiento penitenciario o en grupos, todo ello en cuanto sea compatible con el principio de presunción de inocencia. En su caso, una vez que se dicte sentencia condenatoria, se completará la información anterior con los Estudios de personalidad, para determinar su reclasificación dentro del establecimiento penitenciario.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*112</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reclasificación.</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evolución en el tratamiento dará lugar a la reclasificación de la persona interna con la consiguiente propuesta del traslado al establecimiento del régimen que corresponda, dentro del mismo o a otro establecimiento o el pase de una sección a otra de diferente régimen. La reclasificación estará sujeta a las siguientes reglas:</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El progreso del tratamiento tendrá como indicador la modificación de aquellos rasgos de la personalidad directamente relacionados con la actividad delictiva; deberá manifestarse en la conducta global de la persona interna y tendrá como </w:t>
      </w:r>
      <w:r w:rsidRPr="00F43E1D">
        <w:rPr>
          <w:rFonts w:ascii="Arial" w:eastAsia="Times New Roman" w:hAnsi="Arial" w:cs="Arial"/>
          <w:sz w:val="24"/>
          <w:szCs w:val="24"/>
          <w:lang w:eastAsia="es-ES"/>
        </w:rPr>
        <w:lastRenderedPageBreak/>
        <w:t xml:space="preserve">consecuencias: El aumento en la confianza depositada en el interno, la atribución de las responsabilidades cada vez más importantes, y mayor libertad. Los parámetros para la definición de éstos indicadores se establecerán conforme a los estudios técnicos que se realicen y que al efecto expida la Unidad de Reinserción;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La regresión de grado tendrá como indicador actitudes negativas o de rechazo del interno en relación al tratamiento; los parámetros para la definición de éstos indicadores se establecerán conforme a los estudios técnicos que se realicen y que al efecto expida la Unidad de Reinserción,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Sin prejuicio de que se realice en cualquier momento, por lo menos cada seis meses los internos deberán de ser evaluados individualmente para reconsiderar su clasificación. Misma que será notificada al sentenciado.</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Reformadas las fracciones I y II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decían:</w:t>
      </w:r>
      <w:r w:rsidRPr="003712DB">
        <w:rPr>
          <w:rFonts w:ascii="Arial" w:eastAsia="Times New Roman" w:hAnsi="Arial" w:cs="Arial"/>
          <w:sz w:val="20"/>
          <w:szCs w:val="20"/>
          <w:lang w:val="es-ES_tradnl" w:eastAsia="es-ES"/>
        </w:rPr>
        <w:t xml:space="preserve"> I.- El progreso del tratamiento tendrá como indicador la modificación de aquellos rasgos de la personalidad  directamente relacionados con la actividad delictiva; deberá manifestarse en la conducta global de la persona interna y tendrá como consecuencias: el aumento en la confianza depositada en el interno, la atribución de las responsabilidades cada vez más importantes, y mayor libertad. Los parámetros para la definición de éstos indicadores se establecerán conforme a los estudios técnicos que se realicen y que al efecto expida la Subsecretaría;</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sz w:val="20"/>
          <w:szCs w:val="20"/>
          <w:lang w:val="es-ES_tradnl" w:eastAsia="es-ES"/>
        </w:rPr>
        <w:t xml:space="preserve">II.-  La regresión de grado tendrá como indicador actitudes negativas o de rechazo del interno en relación al tratamiento; los parámetros para la definición de éstos indicadores se establecerán conforme a los estudios técnicos que se realicen y que al efecto expida la Subsecretaría, y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113</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clasificación.</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Tomando en cuenta los resultados de los Estudios de personalidad, los internos serán clasificados en grupos, de acuerdo con su situación jurídica, capacidad, su índice de peligrosidad social, edad, salud mental, física y el o los delitos que cometieron.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114</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las capacidades diferentes y los enfermos mentales.</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Las personas con capacidades diferentes y los enfermos mentales serán internados en los lugares asignados con características especiales para tal fin, previa valoración médica o psiquiátrica. En tanto se diagnóstica la enfermedad </w:t>
      </w:r>
      <w:r w:rsidRPr="00F43E1D">
        <w:rPr>
          <w:rFonts w:ascii="Arial" w:eastAsia="Times New Roman" w:hAnsi="Arial" w:cs="Arial"/>
          <w:sz w:val="24"/>
          <w:szCs w:val="24"/>
          <w:lang w:eastAsia="es-ES"/>
        </w:rPr>
        <w:lastRenderedPageBreak/>
        <w:t xml:space="preserve">mental que padece el interno, permanecerán en los anexos psiquiátricos de </w:t>
      </w:r>
      <w:smartTag w:uri="urn:schemas-microsoft-com:office:smarttags" w:element="PersonName">
        <w:smartTagPr>
          <w:attr w:name="ProductID" w:val="la Instituci￳n"/>
        </w:smartTagPr>
        <w:r w:rsidRPr="00F43E1D">
          <w:rPr>
            <w:rFonts w:ascii="Arial" w:eastAsia="Times New Roman" w:hAnsi="Arial" w:cs="Arial"/>
            <w:sz w:val="24"/>
            <w:szCs w:val="24"/>
            <w:lang w:eastAsia="es-ES"/>
          </w:rPr>
          <w:t>la Institución</w:t>
        </w:r>
      </w:smartTag>
      <w:r w:rsidRPr="00F43E1D">
        <w:rPr>
          <w:rFonts w:ascii="Arial" w:eastAsia="Times New Roman" w:hAnsi="Arial" w:cs="Arial"/>
          <w:sz w:val="24"/>
          <w:szCs w:val="24"/>
          <w:lang w:eastAsia="es-ES"/>
        </w:rPr>
        <w:t xml:space="preserve">, establecimientos penitenciarios estatales donde se les brindará el tratamiento adecuado.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*115</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Expediente técnico.</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A todo interno se le formará un expediente, que incluirá los resultados de los Estudios de personalidad que se le practiquen. En su oportunidad se agregará una copia de la resolución dictada por los Tribunales que hayan conocido de su caso.</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expediente se llevará por duplicado, debiendo remitirse un tanto a la Unidad de Reinserción y conservarse el otro en el Establecimiento Penitenciario. Estará dividido en las siguientes secciones:</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a).- Sección Disciplinaria, donde se hará constar los antecedentes sobre conducta, sanciones disciplinarias, estímulos y recompensas;</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b).- Sección de Salud, que incluirá los estudios sobre el estado de salud física y mental que se realicen al interno;</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c).- Sección Educativa, en la que se consignará el grado inicial de instrucción, así como los progresos y calificaciones obtenidos durante su estancia en el Establecimiento Penitenciario;</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d).- Sección del trabajo y capacitación, que comprenderá el grado inicial de aptitud para el trabajo, labores desempañadas y el grado de capacitación obtenida;</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 Sección de trabajo social, que comprenderá el estudio de las relaciones de la persona interna con el medio social, situación familiar, religiosa, política, y demás que se determinen;</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f).- Sección de Criminología,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g).- Sección de Deporte, Cultura y Recreación.</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 el párrafo tercero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El expediente se llevará por duplicado, debiendo remitirse un tanto a la Dirección General de Reinserción Social y conservarse el otro en el Establecimiento Penitenciario. Estará dividido en las siguientes secciones:</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TERCERO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lastRenderedPageBreak/>
        <w:t>DEL TRATAMIENTO DE LAS PERSONAS INTERNAS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116</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Sistema de Reinserción Social.</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Sistema de Reinserción Social  tendrá carácter progresivo, técnico e individual; la progresividad del régimen penitenciario consistirá en un proceso gradual y flexible que posibilite al interno por su propio esfuerzo, avanzar paulatinamente hacia la recuperación de su libertad y constará de cuatro periodos:</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a) Clasificación;</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b) Estudio y diagnóstico;</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c) Tratamiento;</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d) Prueba,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 Reinserción.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117</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periodo de estudio y prueba.</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Durante el período de estudio y diagnóstico, el personal técnico del establecimiento realizará el Estudio de personalidad de la persona interna para determinar el tratamiento y como se desarrollará.</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118</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clasificación.</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Tomando en cuenta los resultados de los Estudios de personalidad, los internos serán clasificados en grupos, de acuerdo con su capacidad, su índice de peligrosidad social, edad y salud mental y física.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119</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Del tratamiento aplicable.</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tratamiento aplicable a cada interno se fundará en los resultados de los Estudios de personalidad que se le hayan practicado, los cuales deberán ser periódicamente actualizados y ejecutados en la forma técnica que determine el especialista que corresponda y analizados  por el Consejo Técnico Interdisciplinario.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120</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periodo de tratamiento.</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Durante el período de tratamiento se sujetará a cada interno a las medidas que se consideren más adecuadas, así como a los programas de rehabilitación y reinserción que implementen las autoridades penitenciarias. Dicho período podrá ser dividido en fases, que permitan seguir un método gradual y adecuado a la reinserción del sujeto.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121.-</w:t>
      </w:r>
      <w:r w:rsidRPr="00F43E1D">
        <w:rPr>
          <w:rFonts w:ascii="Arial" w:eastAsia="Times New Roman" w:hAnsi="Arial" w:cs="Arial"/>
          <w:sz w:val="24"/>
          <w:szCs w:val="24"/>
          <w:lang w:eastAsia="es-ES"/>
        </w:rPr>
        <w:t xml:space="preserve"> De su duración.</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duración del período de tratamiento será determinado y podrá variar; como lo serán también las modalidades del mismo, y quedarán sujetas a los resultados obtenidos. En todo caso las medidas aplicadas serán revisadas cada año.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122.-</w:t>
      </w:r>
      <w:r w:rsidRPr="00F43E1D">
        <w:rPr>
          <w:rFonts w:ascii="Arial" w:eastAsia="Times New Roman" w:hAnsi="Arial" w:cs="Arial"/>
          <w:sz w:val="24"/>
          <w:szCs w:val="24"/>
          <w:lang w:eastAsia="es-ES"/>
        </w:rPr>
        <w:t xml:space="preserve"> De las relaciones con el exterior.</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En el curso del tratamiento se fomentará el establecimiento, la conservación y el fortalecimiento, en su caso, de las relaciones de la persona interna con personas convenientes del exterior. Para este efecto, se procurará el desarrollo del área de trabajo en cada establecimiento Penitenciario, con el objeto de auxiliar a los internos en sus contactos autorizados con el exterior.</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123</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periodo de prueba.</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período de prueba, se desarrollará inicialmente en las instituciones cerradas y progresivamente continuará en los lugares destinados a la preliberación.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124</w:t>
      </w:r>
      <w:r w:rsidRPr="00F43E1D">
        <w:rPr>
          <w:rFonts w:ascii="Arial" w:eastAsia="Times New Roman" w:hAnsi="Arial" w:cs="Arial"/>
          <w:sz w:val="24"/>
          <w:szCs w:val="24"/>
          <w:lang w:eastAsia="es-ES"/>
        </w:rPr>
        <w:t>.- De las actividades de prueba.</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Las actividades de prueba consistirán en:</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Acrecentamiento de la comunicación y convivencia de las personas internas con sus familiares y demás personas del exterior;</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Comisiones de trabajo o de cualquier otro tipo en el exterior y bajo vigilancia,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Las que resulten aconsejables en cada caso a juicio del Consejo Técnico Interdisciplinario.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125</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sección abierta.</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 El régimen imperante en la sección abierta, se fundará en la confianza y autodisciplina y en el reconocimiento de responsabilidad de las personas internas respecto a la comunidad en que viven.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126</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reintegración.</w:t>
      </w:r>
    </w:p>
    <w:p w:rsidR="00C774E4" w:rsidRPr="00F43E1D" w:rsidRDefault="00C774E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período de reintegración se inicia con la obtención de la libertad, sea preparatoria o definitiva. Obtenida la libertad, el Patronato proporcionará a los internos la ayuda necesaria a fin de reintegrarlos al medio social.</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CUARTO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 xml:space="preserve">DE </w:t>
      </w:r>
      <w:smartTag w:uri="urn:schemas-microsoft-com:office:smarttags" w:element="PersonName">
        <w:smartTagPr>
          <w:attr w:name="ProductID" w:val="LA EDUCACIￓN DE"/>
        </w:smartTagPr>
        <w:r w:rsidRPr="00F43E1D">
          <w:rPr>
            <w:rFonts w:ascii="Arial" w:eastAsia="Times New Roman" w:hAnsi="Arial" w:cs="Arial"/>
            <w:b/>
            <w:bCs/>
            <w:sz w:val="24"/>
            <w:szCs w:val="24"/>
            <w:lang w:eastAsia="es-ES"/>
          </w:rPr>
          <w:t>LA EDUCACIÓN DE</w:t>
        </w:r>
      </w:smartTag>
      <w:r w:rsidRPr="00F43E1D">
        <w:rPr>
          <w:rFonts w:ascii="Arial" w:eastAsia="Times New Roman" w:hAnsi="Arial" w:cs="Arial"/>
          <w:b/>
          <w:bCs/>
          <w:sz w:val="24"/>
          <w:szCs w:val="24"/>
          <w:lang w:eastAsia="es-ES"/>
        </w:rPr>
        <w:t xml:space="preserve"> LAS PERSONAS INTERNAS</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127</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régimen educacional.</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Toda persona que ingrese a un establecimiento penitenciario, será sometida conforme al examen pedagógico que se le practique, al régimen educacional que corresponda, sea alfabetización o de educación primaria y secundaria siendo éstos obligatorios.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128</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educación. </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educación que se imparta en los establecimientos penitenciarios del sistema se ajustará a los programas oficiales que el Estado Mexicano establezca en materia educativa.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*129</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orientación de la educación los programas educativos para la reinserción.</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educación que se imparta a los internos, no tendrá sólo carácter académico, sino también cívico, social, higiénico, artístico, físico y ético. Será, en todo caso, orientada por las técnicas de la pedagogía correctiva y quedará a cargo, de maestros especializados.</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El personal técnico de cada uno de los establecimientos penitenciarios, con apego a los lineamientos que al efecto expida la Unidad de Reinserción, implementará programas tendientes a incorporar a los internos a las actividades laborales, de capacitación, educativas, recreativas y culturales. </w:t>
      </w:r>
    </w:p>
    <w:p w:rsidR="00BB3F95" w:rsidRPr="00F43E1D" w:rsidRDefault="00BB3F95"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Los programas educativos deberán incorporar también enseñanzas para el uso de tecnologías, así como contener componentes de educación en valores y habilidades para la vida, con el objeto de dotar a los individuos de las herramientas necesarias para la reinserción exitosa a la sociedad y evitar su reincidencia delictiva. La Unidad de Reinserción definirá, en coordinación con las autoridades competentes, de qué manera se implementarán estos componentes dentro de los programas educativos.</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Reformados los párrafos tercero y cuarto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decían:</w:t>
      </w:r>
      <w:r w:rsidRPr="003712DB">
        <w:rPr>
          <w:rFonts w:ascii="Arial" w:eastAsia="Times New Roman" w:hAnsi="Arial" w:cs="Arial"/>
          <w:sz w:val="20"/>
          <w:szCs w:val="20"/>
          <w:lang w:val="es-ES_tradnl" w:eastAsia="es-ES"/>
        </w:rPr>
        <w:t xml:space="preserve"> El personal técnico de cada uno de los establecimientos penitenciarios, con apego a lo lineamientos que al efecto expida la Subsecretaría, implementará programas tendientes a incorporar a los internos a las actividades laborales, de capacitación, educativas, recreativas y culturales. </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sz w:val="20"/>
          <w:szCs w:val="20"/>
          <w:lang w:val="es-ES_tradnl" w:eastAsia="es-ES"/>
        </w:rPr>
        <w:t>Los programas educativos deberán incorporar también enseñanzas para el uso de tecnologías, así como contener componentes de educación en valores y habilidades para la vida, con el objeto de dotar a los individuos de las herramientas necesarias para la reinserción exitosa a la sociedad y evitar su reincidencia delictiva. La Subsecretaría definirá, en coordinación con las autoridades competentes, de qué manera se implementarán estos componentes dentro de los programas educativos.</w:t>
      </w:r>
    </w:p>
    <w:p w:rsidR="00F43E1D" w:rsidRPr="00F43E1D" w:rsidRDefault="00F43E1D" w:rsidP="00F43E1D">
      <w:pPr>
        <w:tabs>
          <w:tab w:val="left" w:pos="8078"/>
          <w:tab w:val="left" w:pos="8789"/>
        </w:tabs>
        <w:spacing w:after="0" w:line="240" w:lineRule="auto"/>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QUINTO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DEL TRABAJO REALIZADO POR LOS INTERNOS</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130</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obligación de trabajar. </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trabajo será obligatorio para todos los internos, según su aptitud física y mental.</w:t>
      </w: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Sin embargo estarán exentos de trabajar:</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a).- Las personas mayores de 60 años;</w:t>
      </w:r>
    </w:p>
    <w:p w:rsidR="00F43E1D" w:rsidRPr="00F43E1D" w:rsidRDefault="00F43E1D" w:rsidP="00F43E1D">
      <w:pPr>
        <w:tabs>
          <w:tab w:val="left" w:pos="858"/>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b).- Las personas impedidas física y mentalmente,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c).- Las mujeres durante los tres primeros meses anteriores al parto y en el mes siguiente al mismo.</w:t>
      </w:r>
    </w:p>
    <w:p w:rsidR="00BB3F95"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Las personas comprendidas en estos casos, cuando voluntariamente desearen trabajar, podrán dedicarse a la ocupación que elijan, siempre que no fuere perjudicial a su salud.</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*131</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aportación de remuneraciones.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Los internos harán aportaciones para su sostenimiento en el establecimiento penitenciario con cargo a la percepción que tengan por el trabajo que desempeñen. Cada aportación se establecerá con base en los descuentos correspondientes a una proporción adecuada de la remuneración, proporción que debe ser equitativa para todos los internos de un mismo establecimiento. En consecuencia, el Ejecutivo del Estado por conducto de la Unidad de Reinserción, promoverá que los internos cuenten con trabajo suficiente y adecuado a sus condiciones particulares, para lo anterior el Titular del Poder Ejecutivo, por conducto de la Unidad de Reinserción, convocará a la creación de un Consejo Empresarial para la Reinserción Social, integrado por representantes del Sector Empresarial, que tendrá por objeto coadyuvar con el Estado a través de convenios, a la dotación de trabajo a los internos para su adecuada reinserción social. La Unidad de Reinserción podrá realizar convenios con instituciones públicas o privadas a efecto de emplear a los internos productivamente. Para lo anterior se creará una unidad administrativa encargada de la Industria Penitenciaria, misma que dependerá de la Unidad de Reinserción.</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Reglamento establecerá la integración, funciones, objetivos y formas de sesionar del Consejo Empresarial, el cual una vez integrado expedirá su propio reglamento interior, con apego a lo establecido en esta Ley y el Reglamento. </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Reformados los párrafos primero y segundo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decían</w:t>
      </w:r>
      <w:r w:rsidRPr="003712DB">
        <w:rPr>
          <w:rFonts w:ascii="Arial" w:eastAsia="Times New Roman" w:hAnsi="Arial" w:cs="Arial"/>
          <w:sz w:val="20"/>
          <w:szCs w:val="20"/>
          <w:lang w:val="es-ES_tradnl" w:eastAsia="es-ES"/>
        </w:rPr>
        <w:t>: Del salario.</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sz w:val="20"/>
          <w:szCs w:val="20"/>
          <w:lang w:val="es-ES_tradnl" w:eastAsia="es-ES"/>
        </w:rPr>
        <w:t xml:space="preserve">Los internos pagarán su sostenimiento en el establecimiento penitenciario con cargo a la percepción que tengan por el trabajo que desempeñen. El pago se establecerá con base en los descuentos correspondientes a una proporción adecuada de la remuneración, proporción que debe ser equitativa para todos los internos de un mismo establecimiento. En consecuencia, el Ejecutivo del Estado por conducto de la Subsecretaría, promoverá que los internos cuenten con trabajo </w:t>
      </w:r>
      <w:r w:rsidRPr="003712DB">
        <w:rPr>
          <w:rFonts w:ascii="Arial" w:eastAsia="Times New Roman" w:hAnsi="Arial" w:cs="Arial"/>
          <w:sz w:val="20"/>
          <w:szCs w:val="20"/>
          <w:lang w:val="es-ES_tradnl" w:eastAsia="es-ES"/>
        </w:rPr>
        <w:lastRenderedPageBreak/>
        <w:t>suficiente y adecuado a sus condiciones particulares, para lo anterior el Titular del Poder Ejecutivo, por conducto de la Subsecretaría, convocará a la creación de un Consejo Empresarial para la Reinserción Social, integrado por representantes del Sector Empresarial, que tendrá por objeto coadyuvar con el Estado a través de convenios, a la dotación de trabajo a los internos para su adecuada reinserción social. La subsecretaría podrá realizar convenios con instituciones públicas o privadas a efecto de emplear a los internos productivamente. Para lo anterior se creará una unidad administrativa denominada Dirección de Industria Penitenciaria, misma que dependerá de la Subsecretaría de Reinserción Social.</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*132</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vigilancia de las actividades laborales.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La Unidad de Reinserción vigilará que las actividades laborales cumplan con las disposiciones contenidas por el artículo 123 de la Constitución Política de los Estados Unidos Mexicanos, en lo referente a la jornada de trabajo, días de descanso, higiene, seguridad y la protección de la maternidad.</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Reformado el párrafo segundo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La Subsecretaría vigilará que las actividades laborales cumplan con las disposiciones contenidas por el artículo 123 de la Constitución Política de los Estados Unidos Mexicanos, en lo referente a la jornada de trabajo, días de descanso, higiene, seguridad y la protección de la maternidad.</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133</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capacitación para el trabajo.</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capacitación para el trabajo deberá orientarse a desarrollar armoniosamente las facultades y aptitudes de la persona interna. La capacitación que se imparta será actualizada, de tal forma que sea eficaz para incorporar al interno a una actividad económica, social y culturalmente productiva.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*134</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las modalidades del trabajo.  </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trabajo que realicen los internos dentro del establecimiento penitenciario, estará comprendido en algunos de las siguientes modalidades:</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Enseñanza y formación académica;</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 Servicios que formen parte de un tratamiento;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III. Prestaciones personales en servicios auxiliares comunes del establecimiento, y </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IV. Ocupaciones artesanales, intelectuales, artísticas, culturales y deportivas.</w:t>
      </w:r>
    </w:p>
    <w:p w:rsidR="00BB3F95"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Las actividades laborales de las personas internas en ningún caso pueden ser desarrolladas en las áreas de administración o gobierno de los establecimientos penitenciarios.</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Los convenios que suscriba la Unidad de Reinserción con el Consejo Empresarial para la Reinserción Social, por conducto de la unidad encargada de la Industria Penitenciaria, establecerán las modalidades bajo las cuales laborarán los internos que ingresen a los programas del Consejo Empresarial para la Reinserción Social, los cuáles serán suscritos con apego a lo establecido en la presente Ley, su reglamento y demás de carácter laboral aplicables.</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 el párrafo cuarto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Los convenios que suscriba la Subsecretaría con el Consejo Empresarial para la Reinserción Social, por conducto de la Dirección de Industria Penitenciaria, establecerán las modalidades bajo las cuales laborarán los internos que ingresen a los programas del Consejo Empresarial para la Reinserción Social, los cuáles serán suscritos con apego a lo establecido en la presente Ley, su reglamento y demás de carácter laboral aplicables.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135</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las medidas disciplinarias.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Los internos que se nieguen a trabajar, sin causa justificada, serán corregidos disciplinariamente de conformidad con los casos y sanciones que se establezcan en el Reglamento del establecimiento penitenciario.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SEXTO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 xml:space="preserve">DE </w:t>
      </w:r>
      <w:smartTag w:uri="urn:schemas-microsoft-com:office:smarttags" w:element="PersonName">
        <w:smartTagPr>
          <w:attr w:name="ProductID" w:val="LA SALUD DE"/>
        </w:smartTagPr>
        <w:r w:rsidRPr="00F43E1D">
          <w:rPr>
            <w:rFonts w:ascii="Arial" w:eastAsia="Times New Roman" w:hAnsi="Arial" w:cs="Arial"/>
            <w:b/>
            <w:bCs/>
            <w:sz w:val="24"/>
            <w:szCs w:val="24"/>
            <w:lang w:eastAsia="es-ES"/>
          </w:rPr>
          <w:t>LA SALUD DE</w:t>
        </w:r>
      </w:smartTag>
      <w:r w:rsidRPr="00F43E1D">
        <w:rPr>
          <w:rFonts w:ascii="Arial" w:eastAsia="Times New Roman" w:hAnsi="Arial" w:cs="Arial"/>
          <w:b/>
          <w:bCs/>
          <w:sz w:val="24"/>
          <w:szCs w:val="24"/>
          <w:lang w:eastAsia="es-ES"/>
        </w:rPr>
        <w:t xml:space="preserve"> LAS PERSONAS INTERNAS</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136</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salud.</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Toda persona tiene derecho a la protección de la salud; los establecimientos penitenciarios contarán con los elementos necesarios para prestar a los internos, asistencia médica, psicológica y psiquiátrica. En los casos en que se prescriba una atención especializada que no se pueda brindar dentro del establecimiento, los </w:t>
      </w:r>
      <w:r w:rsidRPr="00F43E1D">
        <w:rPr>
          <w:rFonts w:ascii="Arial" w:eastAsia="Times New Roman" w:hAnsi="Arial" w:cs="Arial"/>
          <w:sz w:val="24"/>
          <w:szCs w:val="24"/>
          <w:lang w:eastAsia="es-ES"/>
        </w:rPr>
        <w:lastRenderedPageBreak/>
        <w:t>internos serán canalizados a una unidad médica del sector salud que pueda brindar el servicio.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*137</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salud física y mental.</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Los servicios médicos de los establecimientos penitenciarios velarán por la salud física y mental de la población interna.</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Podrá permitirse a solicitud de la persona interna, familiares o de la persona previamente designada por aquél, que médicos ajenos al establecimiento penitenciario, examinen y traten al interno, en este caso el tratamiento respectivo será a cargo del solicitante, y deberá ser autorizado por el titular del establecimiento o de la Unidad de Reinserción.</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 el párrafo tercero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Podrá permitirse a solicitud de la persona interna, familiares o de la persona previamente designada por aquél, que médicos ajenos al establecimiento penitenciario, examinen y traten al interno, en este caso al tratamiento respectivo será a cargo del solicitante, y deberá ser autorizado por el titular del establecimiento o de la Subsecretaría.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*138</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estado de gravidez.</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En los establecimientos penitenciarios femeniles, se otorgará atención para el embarazo, parto y puerperio, así como de recién nacidos, y se establecerán las medidas de protección necesarias para salvaguardar la salud de ambos. Si existe complicación o si en el establecimiento penitenciario no se cuenta con las instalaciones adecuadas para las internas o los recién nacidos, deberán ser trasladados a la unidad médica del sector salud, bajo la vigilancia de la Unidad de Reinserción y demás autoridades auxiliares que ésta determine.</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w:t>
      </w:r>
      <w:r w:rsidRPr="003712DB">
        <w:rPr>
          <w:rFonts w:ascii="Arial" w:eastAsia="Times New Roman" w:hAnsi="Arial" w:cs="Arial"/>
          <w:sz w:val="20"/>
          <w:szCs w:val="20"/>
          <w:lang w:val="es-ES_tradnl" w:eastAsia="es-ES"/>
        </w:rPr>
        <w:t xml:space="preserve"> Reformado el párrafo segundo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En los establecimientos penitenciarios femeniles, se otorgará atención para el embarazo, parto y puerperio, así como de recién nacidos, y se establecerán las medidas de protección necesarias para salvaguardar la salud de ambos. Si existe complicación o si en el establecimiento penitenciario no se cuenta con las instalaciones adecuadas para las internas o los recién nacidos,  deberán ser trasladados a la unidad médica del sector salud, bajo la vigilancia de la Subsecretaría y demás autoridades auxiliares que ésta determine.</w:t>
      </w:r>
    </w:p>
    <w:p w:rsidR="00F43E1D" w:rsidRPr="003712DB" w:rsidRDefault="00F43E1D" w:rsidP="00F43E1D">
      <w:pPr>
        <w:tabs>
          <w:tab w:val="left" w:pos="8078"/>
          <w:tab w:val="left" w:pos="8789"/>
        </w:tabs>
        <w:spacing w:after="0" w:line="240" w:lineRule="auto"/>
        <w:jc w:val="both"/>
        <w:rPr>
          <w:rFonts w:ascii="Arial" w:eastAsia="Times New Roman" w:hAnsi="Arial" w:cs="Arial"/>
          <w:b/>
          <w:sz w:val="20"/>
          <w:szCs w:val="20"/>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139</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suministro de medicamentos.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Ninguna de las personas internas podrá usar medicamentos que no estén autorizados por el personal médico del establecimiento penitenciario, o por el titular del establecimiento, en caso de tratamientos prescritos por médicos ajenos al establecimiento penitenciario.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140</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certificación del personal médico.</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Quedan estrictamente prohibidas las prácticas médicas experimentales en los internos.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141</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higiene y vigilancia.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área médica hará inspecciones regulares a los establecimientos penitenciarios</w:t>
      </w:r>
      <w:r w:rsidRPr="00F43E1D" w:rsidDel="00891910">
        <w:rPr>
          <w:rFonts w:ascii="Arial" w:eastAsia="Times New Roman" w:hAnsi="Arial" w:cs="Arial"/>
          <w:sz w:val="24"/>
          <w:szCs w:val="24"/>
          <w:lang w:eastAsia="es-ES"/>
        </w:rPr>
        <w:t xml:space="preserve"> </w:t>
      </w:r>
      <w:r w:rsidRPr="00F43E1D">
        <w:rPr>
          <w:rFonts w:ascii="Arial" w:eastAsia="Times New Roman" w:hAnsi="Arial" w:cs="Arial"/>
          <w:sz w:val="24"/>
          <w:szCs w:val="24"/>
          <w:lang w:eastAsia="es-ES"/>
        </w:rPr>
        <w:t xml:space="preserve"> y asesorará al Director de las mismas en lo referente a:</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La cantidad, calidad, preparación y distribución de alimentos;</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La higiene de los establecimientos penitenciarios</w:t>
      </w:r>
      <w:r w:rsidRPr="00F43E1D" w:rsidDel="00A704C6">
        <w:rPr>
          <w:rFonts w:ascii="Arial" w:eastAsia="Times New Roman" w:hAnsi="Arial" w:cs="Arial"/>
          <w:sz w:val="24"/>
          <w:szCs w:val="24"/>
          <w:lang w:eastAsia="es-ES"/>
        </w:rPr>
        <w:t xml:space="preserve"> </w:t>
      </w:r>
      <w:r w:rsidRPr="00F43E1D">
        <w:rPr>
          <w:rFonts w:ascii="Arial" w:eastAsia="Times New Roman" w:hAnsi="Arial" w:cs="Arial"/>
          <w:sz w:val="24"/>
          <w:szCs w:val="24"/>
          <w:lang w:eastAsia="es-ES"/>
        </w:rPr>
        <w:t>y de las personas internas,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Las condiciones sanitarias, iluminación y ventilación del establecimiento.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142</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vigilancia de la salud.</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médico del establecimiento penitenciario, deberá poner en conocimiento del Director y este a su vez a sus superiores jerárquicos, los casos de enfermedades transmisibles a que se refiere </w:t>
      </w:r>
      <w:smartTag w:uri="urn:schemas-microsoft-com:office:smarttags" w:element="PersonName">
        <w:smartTagPr>
          <w:attr w:name="ProductID" w:val="La Ley General"/>
        </w:smartTagPr>
        <w:r w:rsidRPr="00F43E1D">
          <w:rPr>
            <w:rFonts w:ascii="Arial" w:eastAsia="Times New Roman" w:hAnsi="Arial" w:cs="Arial"/>
            <w:sz w:val="24"/>
            <w:szCs w:val="24"/>
            <w:lang w:eastAsia="es-ES"/>
          </w:rPr>
          <w:t>la Ley General</w:t>
        </w:r>
      </w:smartTag>
      <w:r w:rsidRPr="00F43E1D">
        <w:rPr>
          <w:rFonts w:ascii="Arial" w:eastAsia="Times New Roman" w:hAnsi="Arial" w:cs="Arial"/>
          <w:sz w:val="24"/>
          <w:szCs w:val="24"/>
          <w:lang w:eastAsia="es-ES"/>
        </w:rPr>
        <w:t xml:space="preserve"> de Salud, y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de Salud del Estado de Morelos a fin de que el primero, dé aviso a los órganos competentes en los términos del propio ordenamiento y el segundo, adopte las medidas preventivas necesarias.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143</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medicina preventiva.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El área médica de los establecimientos penitenciarios, deberá realizar periódicamente eventos de medicina preventiva y planificación familiar, para lo cual se auxiliará de las autoridades de salud en el Estado.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144</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salud mental.</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tratamiento psicológico, se fundará en los resultados de los Estudios de personalidad que se practiquen al interno, los que deberán ser actualizados periódicamente. Se deberá iniciar dicho estudio desde el que el interno quede sentenciado.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145</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Área de psicología.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área de psicología, apoyará, auxiliará y asesorará a </w:t>
      </w:r>
      <w:smartTag w:uri="urn:schemas-microsoft-com:office:smarttags" w:element="PersonName">
        <w:smartTagPr>
          <w:attr w:name="ProductID" w:val="la Direcci￳n"/>
        </w:smartTagPr>
        <w:r w:rsidRPr="00F43E1D">
          <w:rPr>
            <w:rFonts w:ascii="Arial" w:eastAsia="Times New Roman" w:hAnsi="Arial" w:cs="Arial"/>
            <w:sz w:val="24"/>
            <w:szCs w:val="24"/>
            <w:lang w:eastAsia="es-ES"/>
          </w:rPr>
          <w:t>la Dirección</w:t>
        </w:r>
      </w:smartTag>
      <w:r w:rsidRPr="00F43E1D">
        <w:rPr>
          <w:rFonts w:ascii="Arial" w:eastAsia="Times New Roman" w:hAnsi="Arial" w:cs="Arial"/>
          <w:sz w:val="24"/>
          <w:szCs w:val="24"/>
          <w:lang w:eastAsia="es-ES"/>
        </w:rPr>
        <w:t xml:space="preserve"> de los establecimientos penitenciarios, en todo lo concerniente a su especialidad para:</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El debido manejo conductual requerido por los internos, considerándose las características de personalidad;</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Manejar adecuadamente al interno, en posibles situaciones críticas de éste, para prevenir trastornos en su personalidad;</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bCs/>
          <w:sz w:val="24"/>
          <w:szCs w:val="24"/>
          <w:lang w:eastAsia="es-ES"/>
        </w:rPr>
        <w:t>III</w:t>
      </w:r>
      <w:r w:rsidRPr="00F43E1D">
        <w:rPr>
          <w:rFonts w:ascii="Arial" w:eastAsia="Times New Roman" w:hAnsi="Arial" w:cs="Arial"/>
          <w:sz w:val="24"/>
          <w:szCs w:val="24"/>
          <w:lang w:eastAsia="es-ES"/>
        </w:rPr>
        <w:t>. Procurar un ambiente psicológicamente adecuado entre interno y personal del centro,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bCs/>
          <w:sz w:val="24"/>
          <w:szCs w:val="24"/>
          <w:lang w:eastAsia="es-ES"/>
        </w:rPr>
        <w:t>IV.</w:t>
      </w:r>
      <w:r w:rsidRPr="00F43E1D">
        <w:rPr>
          <w:rFonts w:ascii="Arial" w:eastAsia="Times New Roman" w:hAnsi="Arial" w:cs="Arial"/>
          <w:sz w:val="24"/>
          <w:szCs w:val="24"/>
          <w:lang w:eastAsia="es-ES"/>
        </w:rPr>
        <w:t xml:space="preserve"> Tomar las medidas necesarias cuando el estado emocional de la persona interna amenace su integridad física, la de terceros o la seguridad del establecimiento penitenciario, previo informe de seguridad y custodia o del propio interno.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146</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los informes a las autoridades.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Las áreas médicas, de psicología y de psiquiatría deberán presentar los informes que les sean requeridos por autoridades competentes, y en su caso proporcionar a éstas los elementos técnicos especializados en los casos que así lo soliciten el Juez de Control, de Juicio Oral o de Ejecución.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147</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los enfermos mentales.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Al área de psiquiatría corresponderá detectar y tratar las enfermedades mentales y emocionales de las personas internas, primordialmente cuando representen una amenaza para su propia  integridad física, la de terceros o la seguridad de los establecimientos penitenciarios.</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SÉPTIMO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DE LAS ACTIVIDADES DEPORTIVAS Y RECREATIVAS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148</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los programas de acondicionamiento físico.</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interno queda obligado a participar en los programas de acondicionamiento físico que le ofrezca el establecimiento penitenciario, como parte del tratamiento para su reinserción social.</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contextualSpacing/>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Los programas de acondicionamiento físico deberán cumplir dos funciones principales: el acondicionamiento físico preventivo y las actividades deportivas recreativas. El acondicionamiento físico preventivo será obligatorio y una vez que el interno cumpla con éste, y conforme a los avances en su tratamiento técnico progresivo, podrá participar en actividades deportivas de recreación.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149</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objeto.</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objeto de los programas de acondicionamiento físico será:</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El impulso de la actividad deportiva como causa generadora de hábitos favorecedores de la reinserción social, fomento de la solidaridad, y cuidado preventivo de la salud;</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La práctica deportiva como elemento  fundamental del sistema educativo, sanitario y de calidad de vida;</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El desarrollo de la interacción grupal, y revalorización de juegos de la tradición popular como medio de la reinserción social,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IV. El esparcimiento a través de actividades deportivas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*150</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Vínculos con otras instituciones.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lastRenderedPageBreak/>
        <w:t>Con la finalidad de cumplir dicho objetivo la Unidad de Reinserción buscará vínculos de participación con instituciones públicas y privadas en materia de deporte y recreación.</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Reformado el párrafo segundo </w:t>
      </w:r>
      <w:r w:rsidRPr="003712DB">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Con la finalidad de cumplir dicho objetivo la Subsecretaria de Reinserción social buscará vínculos de participación con instituciones públicas y privadas en materia de deporte y recreación.</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OCTAVO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DE </w:t>
      </w:r>
      <w:smartTag w:uri="urn:schemas-microsoft-com:office:smarttags" w:element="PersonName">
        <w:smartTagPr>
          <w:attr w:name="ProductID" w:val="LA DISCIPLINA AL"/>
        </w:smartTagPr>
        <w:r w:rsidRPr="00F43E1D">
          <w:rPr>
            <w:rFonts w:ascii="Arial" w:eastAsia="Times New Roman" w:hAnsi="Arial" w:cs="Arial"/>
            <w:b/>
            <w:sz w:val="24"/>
            <w:szCs w:val="24"/>
            <w:lang w:eastAsia="es-ES"/>
          </w:rPr>
          <w:t>LA DISCIPLINA AL</w:t>
        </w:r>
      </w:smartTag>
      <w:r w:rsidRPr="00F43E1D">
        <w:rPr>
          <w:rFonts w:ascii="Arial" w:eastAsia="Times New Roman" w:hAnsi="Arial" w:cs="Arial"/>
          <w:b/>
          <w:sz w:val="24"/>
          <w:szCs w:val="24"/>
          <w:lang w:eastAsia="es-ES"/>
        </w:rPr>
        <w:t xml:space="preserve"> INTERIOR DE LOS CENTROS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151</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disciplina.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Desde el momento de su ingreso, el interno queda obligado a acatar las normas de conducta que rijan en el establecimiento penitenciario y las disposiciones que regulen la convivencia interior; para tal efecto, las autoridades darán a conocer al interno el Reglamento y los propósitos de </w:t>
      </w:r>
      <w:smartTag w:uri="urn:schemas-microsoft-com:office:smarttags" w:element="PersonName">
        <w:smartTagPr>
          <w:attr w:name="ProductID" w:val="la Reinserci￳n Social"/>
        </w:smartTagPr>
        <w:r w:rsidRPr="00F43E1D">
          <w:rPr>
            <w:rFonts w:ascii="Arial" w:eastAsia="Times New Roman" w:hAnsi="Arial" w:cs="Arial"/>
            <w:sz w:val="24"/>
            <w:szCs w:val="24"/>
            <w:lang w:eastAsia="es-ES"/>
          </w:rPr>
          <w:t>la Reinserción Social</w:t>
        </w:r>
      </w:smartTag>
      <w:r w:rsidRPr="00F43E1D">
        <w:rPr>
          <w:rFonts w:ascii="Arial" w:eastAsia="Times New Roman" w:hAnsi="Arial" w:cs="Arial"/>
          <w:sz w:val="24"/>
          <w:szCs w:val="24"/>
          <w:lang w:eastAsia="es-ES"/>
        </w:rPr>
        <w:t xml:space="preserve">, así como las faltas y sanciones que dicho reglamento prevea. </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orden y la disciplina se mantendrán con firmeza, a través de acciones que tengan por objeto conservar la seguridad y la buena organización de la vida en común.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152</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las medidas disciplinarias y sanciones.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Queda prohibida toda sanción o medida disciplinaria consistente en tratamiento cruel o inhumano. Los internos serán corregidos disciplinariamente en los casos y con las sanciones o medidas que al efecto establezca el Reglamento, dichas sanciones o medidas deberán aplicarse con respeto irrestricto a los derechos  fundamentales de las personas.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Ningún interno será sancionado sin haber sido informado previamente de la falta que se le atribuye.</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153</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preservación del orden.</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En los establecimientos penitenciarios</w:t>
      </w:r>
      <w:r w:rsidRPr="00F43E1D" w:rsidDel="00A704C6">
        <w:rPr>
          <w:rFonts w:ascii="Arial" w:eastAsia="Times New Roman" w:hAnsi="Arial" w:cs="Arial"/>
          <w:sz w:val="24"/>
          <w:szCs w:val="24"/>
          <w:lang w:eastAsia="es-ES"/>
        </w:rPr>
        <w:t xml:space="preserve"> </w:t>
      </w:r>
      <w:r w:rsidRPr="00F43E1D">
        <w:rPr>
          <w:rFonts w:ascii="Arial" w:eastAsia="Times New Roman" w:hAnsi="Arial" w:cs="Arial"/>
          <w:sz w:val="24"/>
          <w:szCs w:val="24"/>
          <w:lang w:eastAsia="es-ES"/>
        </w:rPr>
        <w:t>el uso de la fuerza sólo podrá emplearse por quien esté facultado para ello y con el único objeto de repeler agresiones violentas que pongan en peligro la integridad física de cualquier persona o se altere, o ponga en peligro el orden y la seguridad del establecimiento penitenciario.</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No se empleará contra los internos más fuerza que la necesaria para reducir su rebeldía o resistencia a una orden basada en las normas legales. El personal de custodia que recurra a la fuerza, deberá emplearla en la medida estricta y racionalmente necesaria, e informará de los hechos y sus actuaciones al Director.</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154</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igualdad de trato.</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Ningún interno tendrá, dentro del establecimiento penitenciario privilegios o trato diferenciado sobre otros ni ejercerá poder disciplinario, psicológico o de hecho, respecto a los demás internos. Los funcionarios, custodios y demás personal del establecimiento penitenciario vigilarán que se acate esta disposición y deberán informar a sus superiores, o tomar las medidas necesarias en caso de que se percaten de que esto ocurra.</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Ningún interno podrá desempeñar empleo mandato o cargo alguno, ni se permitirá dentro de los establecimientos penitenciarios la existencia de negocios de cualquier tipo o grado, por parte del personal o de las personas internas.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155</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seguridad y el orden.</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seguridad y el orden de los establecimientos penitenciarios es responsabilidad de los directivos y custodios quienes resolverán y ejecutarán las medidas necesarias según las circunstancias, para controlar o neutralizar cualquier intento de fuga, acciones que comprometan la integridad psicofísica de internos o pongan en peligro el orden y la seguridad interna.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*156</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los incentivos.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Se estimará como buena conducta, la observancia de normas internas,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y su Reglamento, el mejoramiento en los hábitos sociales y culturales, el ingreso voluntario a la institución pedagógica, la superación en el trabajo, la cooperación </w:t>
      </w:r>
      <w:r w:rsidRPr="00F43E1D">
        <w:rPr>
          <w:rFonts w:ascii="Arial" w:eastAsia="Times New Roman" w:hAnsi="Arial" w:cs="Arial"/>
          <w:sz w:val="24"/>
          <w:szCs w:val="24"/>
          <w:lang w:eastAsia="es-ES"/>
        </w:rPr>
        <w:lastRenderedPageBreak/>
        <w:t>para el mantenimiento de la convivencia interna, así como cualquier otra manifestación que revele una firme intensión de reinserción social.</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 La Unidad de Reinserción establecerá en cada establecimiento penitenciario un programa transparente de medición, que cuente con un sistema de puntaje auditable y público, asociado a un programa de incentivos, para que el sentenciado pueda gradualmente registrar el logro de sus metas en relación con cada una de las actividades que le sean asignadas, de forma tal que tanto el interno como sus familiares y las autoridades penitenciarias puedan valorar su progreso. </w:t>
      </w:r>
    </w:p>
    <w:p w:rsidR="00F43E1D" w:rsidRPr="003712DB"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3712DB">
        <w:rPr>
          <w:rFonts w:ascii="Arial" w:eastAsia="Times New Roman" w:hAnsi="Arial" w:cs="Arial"/>
          <w:b/>
          <w:bCs/>
          <w:sz w:val="20"/>
          <w:szCs w:val="20"/>
          <w:lang w:eastAsia="es-ES"/>
        </w:rPr>
        <w:t>NOTAS:</w:t>
      </w:r>
    </w:p>
    <w:p w:rsidR="00F43E1D" w:rsidRPr="003712DB" w:rsidRDefault="00F43E1D" w:rsidP="00F43E1D">
      <w:pPr>
        <w:spacing w:after="0" w:line="240" w:lineRule="auto"/>
        <w:jc w:val="both"/>
        <w:rPr>
          <w:rFonts w:ascii="Arial" w:eastAsia="Times New Roman" w:hAnsi="Arial" w:cs="Arial"/>
          <w:sz w:val="20"/>
          <w:szCs w:val="20"/>
          <w:lang w:val="es-ES_tradnl" w:eastAsia="es-ES"/>
        </w:rPr>
      </w:pPr>
      <w:r w:rsidRPr="003712DB">
        <w:rPr>
          <w:rFonts w:ascii="Arial" w:eastAsia="Times New Roman" w:hAnsi="Arial" w:cs="Arial"/>
          <w:b/>
          <w:bCs/>
          <w:sz w:val="20"/>
          <w:szCs w:val="20"/>
          <w:lang w:eastAsia="es-ES"/>
        </w:rPr>
        <w:t>REFORMA VIGENTE.-</w:t>
      </w:r>
      <w:r w:rsidRPr="003712DB">
        <w:rPr>
          <w:rFonts w:ascii="Arial" w:eastAsia="Times New Roman" w:hAnsi="Arial" w:cs="Arial"/>
          <w:bCs/>
          <w:sz w:val="20"/>
          <w:szCs w:val="20"/>
          <w:lang w:eastAsia="es-ES"/>
        </w:rPr>
        <w:t xml:space="preserve"> </w:t>
      </w:r>
      <w:r w:rsidRPr="003712DB">
        <w:rPr>
          <w:rFonts w:ascii="Arial" w:eastAsia="Times New Roman" w:hAnsi="Arial" w:cs="Arial"/>
          <w:sz w:val="20"/>
          <w:szCs w:val="20"/>
          <w:lang w:val="es-ES_tradnl" w:eastAsia="es-ES"/>
        </w:rPr>
        <w:t xml:space="preserve">Reformado el párrafo tercero por artículo Segundo del Decreto No. 490 publicado en el Periódico Oficial “Tierra y Libertad” No. 5085 de fecha 2013/04/24. Vigencia 2013/04/25. </w:t>
      </w:r>
      <w:r w:rsidRPr="003712DB">
        <w:rPr>
          <w:rFonts w:ascii="Arial" w:eastAsia="Times New Roman" w:hAnsi="Arial" w:cs="Arial"/>
          <w:b/>
          <w:sz w:val="20"/>
          <w:szCs w:val="20"/>
          <w:lang w:val="es-ES_tradnl" w:eastAsia="es-ES"/>
        </w:rPr>
        <w:t>Antes decía:</w:t>
      </w:r>
      <w:r w:rsidRPr="003712DB">
        <w:rPr>
          <w:rFonts w:ascii="Arial" w:eastAsia="Times New Roman" w:hAnsi="Arial" w:cs="Arial"/>
          <w:sz w:val="20"/>
          <w:szCs w:val="20"/>
          <w:lang w:val="es-ES_tradnl" w:eastAsia="es-ES"/>
        </w:rPr>
        <w:t xml:space="preserve"> La Subsecretaría establecerá en cada establecimiento penitenciario un programa transparente de medición, que cuente con un sistema de puntaje auditable y público, asociado a un programa de incentivos, para que el sentenciado pueda gradualmente registrar el logro de sus metas en relación con cada una de las actividades que le sean asignadas, de forma tal que tanto el interno como sus familiares y las autoridades penitenciarias puedan valorar su progreso.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157</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las restricciones.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Queda prohibido que los internos posean bebidas alcohólicas, estupefacientes, substancias tóxicas o explosivas, armas u objetos que puedan servir para lesionar. Queda prohibido también guardar dinero u objetos de valor, salvo lo dispuesto en el Reglamento; efectuar reclamaciones colectivas; comunicarse con internos de otros períodos de tratamiento o grupos, o sometidos a aislamiento temporal; mantener comunicación en idiomas, términos o signos que resulten ininteligibles para el personal, salvo el caso de extranjeros o indígenas que desconozcan el español o sordomudos; enajenar los efectos habidos como recompensa por su comportamiento; abandonar su puesto sin autorización; y en general, todos los actos contrarios a las buenas costumbres y a lo establecido en esta Ley y su Reglamento.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158</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mala conducta.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Se calificará como mala conducta a juicio del Consejo, el haber cometido nuevo delito en el establecimiento penitenciario o haber participado en acciones que </w:t>
      </w:r>
      <w:r w:rsidRPr="00F43E1D">
        <w:rPr>
          <w:rFonts w:ascii="Arial" w:eastAsia="Times New Roman" w:hAnsi="Arial" w:cs="Arial"/>
          <w:sz w:val="24"/>
          <w:szCs w:val="24"/>
          <w:lang w:eastAsia="es-ES"/>
        </w:rPr>
        <w:lastRenderedPageBreak/>
        <w:t xml:space="preserve">desestabilicen al mismo sin perjuicio de la sanción o medida que deba aplicarse de conformidad con el Reglamento y la responsabilidad civil o penal que derivase de dichas acciones.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159</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conservación de las áreas.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Todo interno deberá contribuir al orden, limpieza, e higiene del establecimiento penitenciario. El Reglamento determinará y demás disposiciones internas determinarán los trabajos organizados para dichos fines.</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NOVENO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RELACIONES CON EL EXTERIOR</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160</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los vínculos con el exterior.</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Con la finalidad de preparar a los internos para su vida en libertad, se fomentarán las relaciones con las personas del exterior que se consideren adecuadas.</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Los internos tendrán siempre el derecho de comunicar a sus familiares o a su defensor su detención o internamiento, lo anterior se realizará bajo las normas que al efecto determine el Reglamento.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161</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visita.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Las visitas se efectuarán en los días, horas y con las condiciones que con precisión fije el Reglamento.</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Los internos tienen derecho a las siguientes clases de visita:</w:t>
      </w:r>
    </w:p>
    <w:p w:rsidR="003712DB" w:rsidRPr="00F43E1D" w:rsidRDefault="003712DB"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a).- Visita familiar o social;</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b).- Visita íntima;</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c).- Visita de defensores,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d).- Visitas especiales.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162</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visita familiar o social.</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La visita familiar es aquella que tiene como fin, conservar y fortalecer los vínculos familiares o sociales con cualquier miembro de la familia o cualquier amigo, siempre y cuando el interno así lo decida.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163</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visita intima.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visita íntima, que tiene por objeto la perpetuación de las relaciones conyugales o de concubinato de la persona interna en forma sana; no se concederá discrecionalmente, sino previo los estudios sociales y médicos, a través de los cuales se descarte la existencia de situaciones que hagan desaconsejable el contacto sexual y en los términos que determine el Consejo.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164.-</w:t>
      </w:r>
      <w:r w:rsidRPr="00F43E1D">
        <w:rPr>
          <w:rFonts w:ascii="Arial" w:eastAsia="Times New Roman" w:hAnsi="Arial" w:cs="Arial"/>
          <w:bCs/>
          <w:sz w:val="24"/>
          <w:szCs w:val="24"/>
          <w:lang w:eastAsia="es-ES"/>
        </w:rPr>
        <w:t xml:space="preserve"> De la v</w:t>
      </w:r>
      <w:r w:rsidRPr="00F43E1D">
        <w:rPr>
          <w:rFonts w:ascii="Arial" w:eastAsia="Times New Roman" w:hAnsi="Arial" w:cs="Arial"/>
          <w:sz w:val="24"/>
          <w:szCs w:val="24"/>
          <w:lang w:eastAsia="es-ES"/>
        </w:rPr>
        <w:t>isita de defensores.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Los internos tendrán derecho a recibir la visita de sus defensores, siempre que lo requieran en un área debidamente vigilada en la que tengan posibilidades de comunicarse en privado durante un lapso de tiempo razonable que se estime para los fines de la defensa.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165</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visita especial.</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visita especial se autorizará por el Director o funcionario de guardia en los casos graves de urgencia, con las seguridades debidas. En caso de fallecimiento, enfermedad grave de un pariente cercano de la persona interna, el área técnica o el funcionario de guardia, realizará las gestiones necesarias para informar dicho deceso y en caso de ser necesario, autorizar el ingreso de acceso del cortejo fúnebre.</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 En caso de fallecimiento del interno el área técnica o funcionario de guardia notificará a la brevedad posible el deceso a los familiares o persona cercana en el domicilio que se tenga registrado en el expediente técnico.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TÍTULO QUINTO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 xml:space="preserve">DE </w:t>
      </w:r>
      <w:smartTag w:uri="urn:schemas-microsoft-com:office:smarttags" w:element="PersonName">
        <w:smartTagPr>
          <w:attr w:name="ProductID" w:val="LA ORGANIZACIￓN Y"/>
        </w:smartTagPr>
        <w:r w:rsidRPr="00F43E1D">
          <w:rPr>
            <w:rFonts w:ascii="Arial" w:eastAsia="Times New Roman" w:hAnsi="Arial" w:cs="Arial"/>
            <w:b/>
            <w:sz w:val="24"/>
            <w:szCs w:val="24"/>
            <w:lang w:eastAsia="es-ES"/>
          </w:rPr>
          <w:t>LA ORGANIZACIÓN Y</w:t>
        </w:r>
      </w:smartTag>
      <w:r w:rsidRPr="00F43E1D">
        <w:rPr>
          <w:rFonts w:ascii="Arial" w:eastAsia="Times New Roman" w:hAnsi="Arial" w:cs="Arial"/>
          <w:b/>
          <w:sz w:val="24"/>
          <w:szCs w:val="24"/>
          <w:lang w:eastAsia="es-ES"/>
        </w:rPr>
        <w:t xml:space="preserve"> FUNCIONES DE LOS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ESTABLECIMIENTOS PENITENCIARIOS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lastRenderedPageBreak/>
        <w:t>Artículo *166.-</w:t>
      </w:r>
      <w:r w:rsidRPr="00F43E1D">
        <w:rPr>
          <w:rFonts w:ascii="Arial" w:eastAsia="Times New Roman" w:hAnsi="Arial" w:cs="Arial"/>
          <w:sz w:val="24"/>
          <w:szCs w:val="24"/>
          <w:lang w:eastAsia="es-ES"/>
        </w:rPr>
        <w:t xml:space="preserve"> De los tipos de establecimiento.</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Los establecimientos penitenciarios que integran el Sistema, serán los que el Poder Ejecutivo a través de la Unidad de Reinserción establezca de acuerdo a los programas de la Reinserción Social. </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sz w:val="20"/>
          <w:szCs w:val="20"/>
          <w:lang w:val="es-ES_tradnl" w:eastAsia="es-ES"/>
        </w:rPr>
        <w:t xml:space="preserve"> Reformado el párrafo segundo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w:t>
      </w:r>
      <w:r w:rsidRPr="002C7614">
        <w:rPr>
          <w:rFonts w:ascii="Arial" w:eastAsia="Times New Roman" w:hAnsi="Arial" w:cs="Arial"/>
          <w:sz w:val="20"/>
          <w:szCs w:val="20"/>
          <w:lang w:val="es-ES_tradnl" w:eastAsia="es-ES"/>
        </w:rPr>
        <w:t xml:space="preserve"> Los establecimientos penitenciarios que integran en el Sistema, serán los que el Poder Ejecutivo a través de la Subsecretaría establezca de acuerdo a los programas de la Reinserción Social.</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167.-</w:t>
      </w:r>
      <w:r w:rsidRPr="00F43E1D">
        <w:rPr>
          <w:rFonts w:ascii="Arial" w:eastAsia="Times New Roman" w:hAnsi="Arial" w:cs="Arial"/>
          <w:sz w:val="24"/>
          <w:szCs w:val="24"/>
          <w:lang w:eastAsia="es-ES"/>
        </w:rPr>
        <w:t xml:space="preserve"> De las autoridades.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Cada establecimiento penitenciario estará a cargo de un Director y cuando sea necesario, un Sub-Director; tendrá el personal administrativo y de custodia y de vigilancia que sea necesario, mismo que estará determinado en los normas internas de cada establecimiento penitenciario y sus manuales de organización.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168.-</w:t>
      </w:r>
      <w:r w:rsidRPr="00F43E1D">
        <w:rPr>
          <w:rFonts w:ascii="Arial" w:eastAsia="Times New Roman" w:hAnsi="Arial" w:cs="Arial"/>
          <w:sz w:val="24"/>
          <w:szCs w:val="24"/>
          <w:lang w:eastAsia="es-ES"/>
        </w:rPr>
        <w:t xml:space="preserve"> De la clasificación de los discapacitados mentales.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No podrán ser recluidos en los establecimientos penitenciarios los inimputables, enfermos psiquiátricos que muestren una discapacidad que dificulte su calidad de vida intramuros, ni los enfermos en fase terminal.</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169.-</w:t>
      </w:r>
      <w:r w:rsidRPr="00F43E1D">
        <w:rPr>
          <w:rFonts w:ascii="Arial" w:eastAsia="Times New Roman" w:hAnsi="Arial" w:cs="Arial"/>
          <w:sz w:val="24"/>
          <w:szCs w:val="24"/>
          <w:lang w:eastAsia="es-ES"/>
        </w:rPr>
        <w:t xml:space="preserve"> De la clasificación de imputados y sentenciados.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En las prisiones preventivas se recluirá a las personas imputadas, en tanto que en los Centros Estatales de Reinserción Social “Morelos” área varonil y femenil, destinados a la ejecución de penas solo se recluirá a los sentenciados.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170.-</w:t>
      </w:r>
      <w:r w:rsidRPr="00F43E1D">
        <w:rPr>
          <w:rFonts w:ascii="Arial" w:eastAsia="Times New Roman" w:hAnsi="Arial" w:cs="Arial"/>
          <w:sz w:val="24"/>
          <w:szCs w:val="24"/>
          <w:lang w:eastAsia="es-ES"/>
        </w:rPr>
        <w:t xml:space="preserve"> Del internamiento de adolescentes.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Por ningún motivo se internará a los establecimientos penitenciarios a adolescentes, los que serán internados en su caso, en el Centro de Ejecución de Medidas para Adolescentes y bajo las normas y modalidades propias del sistema de justicia penal para adolescentes.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171.-</w:t>
      </w:r>
      <w:r w:rsidRPr="00F43E1D">
        <w:rPr>
          <w:rFonts w:ascii="Arial" w:eastAsia="Times New Roman" w:hAnsi="Arial" w:cs="Arial"/>
          <w:sz w:val="24"/>
          <w:szCs w:val="24"/>
          <w:lang w:eastAsia="es-ES"/>
        </w:rPr>
        <w:t xml:space="preserve"> De la organización y régimen de los establecimientos.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Las disposiciones relativas a la organización interna y régimen administrativo de los establecimientos penitenciarios, estarán contenidas en el Reglamento.</w:t>
      </w:r>
    </w:p>
    <w:p w:rsidR="00F43E1D" w:rsidRPr="00F43E1D" w:rsidRDefault="00F43E1D" w:rsidP="00F43E1D">
      <w:pPr>
        <w:tabs>
          <w:tab w:val="left" w:pos="8078"/>
          <w:tab w:val="left" w:pos="8789"/>
        </w:tabs>
        <w:spacing w:after="0" w:line="240" w:lineRule="auto"/>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TÍTULO SEXTO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ASISTENCIA A LIBERADOS</w:t>
      </w:r>
    </w:p>
    <w:p w:rsidR="00BB3F95" w:rsidRDefault="00BB3F95"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PRIMERO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 xml:space="preserve">DE </w:t>
      </w:r>
      <w:smartTag w:uri="urn:schemas-microsoft-com:office:smarttags" w:element="PersonName">
        <w:smartTagPr>
          <w:attr w:name="ProductID" w:val="LA ASISTENCIA SOCIAL"/>
        </w:smartTagPr>
        <w:r w:rsidRPr="00F43E1D">
          <w:rPr>
            <w:rFonts w:ascii="Arial" w:eastAsia="Times New Roman" w:hAnsi="Arial" w:cs="Arial"/>
            <w:b/>
            <w:bCs/>
            <w:sz w:val="24"/>
            <w:szCs w:val="24"/>
            <w:lang w:eastAsia="es-ES"/>
          </w:rPr>
          <w:t>LA ASISTENCIA SOCIAL</w:t>
        </w:r>
      </w:smartTag>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172</w:t>
      </w:r>
      <w:r w:rsidRPr="00F43E1D">
        <w:rPr>
          <w:rFonts w:ascii="Arial" w:eastAsia="Times New Roman" w:hAnsi="Arial" w:cs="Arial"/>
          <w:b/>
          <w:sz w:val="24"/>
          <w:szCs w:val="24"/>
          <w:lang w:eastAsia="es-ES"/>
        </w:rPr>
        <w:t>.- De</w:t>
      </w:r>
      <w:r w:rsidRPr="00F43E1D">
        <w:rPr>
          <w:rFonts w:ascii="Arial" w:eastAsia="Times New Roman" w:hAnsi="Arial" w:cs="Arial"/>
          <w:sz w:val="24"/>
          <w:szCs w:val="24"/>
          <w:lang w:eastAsia="es-ES"/>
        </w:rPr>
        <w:t xml:space="preserve"> la asistencia social.</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Las autoridades, las instituciones públicas y privadas y los particulares, tomando en cuenta el interés social de evitar la reincidencia, tienen obligación de proporcionar ayuda a los liberados y a los organismos encargados de asistirlos, para vencer los prejuicios contra aquéllos y facilitar su reinserción a </w:t>
      </w:r>
      <w:smartTag w:uri="urn:schemas-microsoft-com:office:smarttags" w:element="PersonName">
        <w:smartTagPr>
          <w:attr w:name="ProductID" w:val="la Sociedad."/>
        </w:smartTagPr>
        <w:r w:rsidRPr="00F43E1D">
          <w:rPr>
            <w:rFonts w:ascii="Arial" w:eastAsia="Times New Roman" w:hAnsi="Arial" w:cs="Arial"/>
            <w:sz w:val="24"/>
            <w:szCs w:val="24"/>
            <w:lang w:eastAsia="es-ES"/>
          </w:rPr>
          <w:t>la Sociedad.</w:t>
        </w:r>
      </w:smartTag>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SEGUNDO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DEL PATRONATO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*173</w:t>
      </w:r>
      <w:r w:rsidRPr="00F43E1D">
        <w:rPr>
          <w:rFonts w:ascii="Arial" w:eastAsia="Times New Roman" w:hAnsi="Arial" w:cs="Arial"/>
          <w:sz w:val="24"/>
          <w:szCs w:val="24"/>
          <w:lang w:eastAsia="es-ES"/>
        </w:rPr>
        <w:t>.- De los liberados.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Los liberados, durante el período inmediato a su reinserción a la vida social, deberán tener acceso, según sus capacidades y aptitudes a trabajos en las obras que emprenda el Estado y los servicios que preste. </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La Unidad de Reinserción Social por conducto del Patronato firmará convenios de colaboración interinstitucionales con organismos gubernamentales u organismos no gubernamentales con el objeto de canalizar a los liberados hacia empleos de acuerdo a sus capacidades. </w:t>
      </w:r>
    </w:p>
    <w:p w:rsidR="00BB3F95" w:rsidRPr="00F43E1D" w:rsidRDefault="00BB3F95"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La Unidad de Reinserción por conducto del Patronato, en coordinación con la Secretaría del Trabajo, establecerá un programa permanente de capacitación y de empleo para liberados. </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lastRenderedPageBreak/>
        <w:t>NOTAS:</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 xml:space="preserve">Reformados los párrafos tercero y cuarto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decían:</w:t>
      </w:r>
      <w:r w:rsidRPr="002C7614">
        <w:rPr>
          <w:rFonts w:ascii="Arial" w:eastAsia="Times New Roman" w:hAnsi="Arial" w:cs="Arial"/>
          <w:sz w:val="20"/>
          <w:szCs w:val="20"/>
          <w:lang w:val="es-ES_tradnl" w:eastAsia="es-ES"/>
        </w:rPr>
        <w:t xml:space="preserve"> La Subsecretaría de Reinserción Social por conducto del Patronato firmará convenios de colaboración interinstitucionales con organismos gubernamentales u organismos no gubernamentales con el objeto de canalizar a los liberados hacia empleos de acuerdo a sus capacidades.</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sz w:val="20"/>
          <w:szCs w:val="20"/>
          <w:lang w:val="es-ES_tradnl" w:eastAsia="es-ES"/>
        </w:rPr>
        <w:t>La Subsecretaría por conducto del Patronato, en coordinación con la Secretaría del Trabajo y Productividad establecerá un programa permanente de capacitación y de empleo para liberados.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*174</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Patronato.</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Patronato es la instancia del Estado que se encargará de brindar la asistencia moral y material a los liberados que obtengan su libertad ya sea por cumplimiento de condena como por libertad procesal, indulto, absolución, condena condicional, remisión parcial de la sanción, libertad preparatoria y tratamiento preliberacional.</w:t>
      </w:r>
    </w:p>
    <w:p w:rsidR="002C7614" w:rsidRPr="00F43E1D" w:rsidRDefault="002C761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incorporación de los liberados en actividades laborales quedará a cargo del Patronato su intervención se iniciará a partir de la fecha de liberación o externamiento y hasta que el liberado esté encauzado en su trabajo y en su familia.</w:t>
      </w:r>
    </w:p>
    <w:p w:rsidR="002C7614" w:rsidRPr="00F43E1D" w:rsidRDefault="002C761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pStyle w:val="Default"/>
        <w:jc w:val="both"/>
        <w:rPr>
          <w:rFonts w:cs="Arial"/>
          <w:color w:val="auto"/>
        </w:rPr>
      </w:pPr>
      <w:r w:rsidRPr="00F43E1D">
        <w:rPr>
          <w:rFonts w:cs="Arial"/>
          <w:color w:val="auto"/>
        </w:rPr>
        <w:t xml:space="preserve">Para el cumplimiento de sus fines el Patronato contará con un Consejo de Patronos y una unidad administrativa dependientes de la Unidad de Reinserción, la cual contará con los instrumentos y recursos humanos, materiales y financieros para solventar las necesidades del Patronato y apoyar las actividades honoríficas del Consejo de Patronos. </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 xml:space="preserve">Reformado el párrafo cuarto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w:t>
      </w:r>
      <w:r w:rsidRPr="002C7614">
        <w:rPr>
          <w:rFonts w:ascii="Arial" w:hAnsi="Arial" w:cs="Arial"/>
          <w:sz w:val="20"/>
          <w:szCs w:val="20"/>
        </w:rPr>
        <w:t xml:space="preserve"> </w:t>
      </w:r>
      <w:r w:rsidRPr="002C7614">
        <w:rPr>
          <w:rFonts w:ascii="Arial" w:eastAsia="Times New Roman" w:hAnsi="Arial" w:cs="Arial"/>
          <w:sz w:val="20"/>
          <w:szCs w:val="20"/>
          <w:lang w:val="es-ES_tradnl" w:eastAsia="es-ES"/>
        </w:rPr>
        <w:t xml:space="preserve">Para el cumplimiento de sus fines el Patronato contará con un Consejo de Patronos y una unidad administrativa dependientes de la Subsecretaría de Reinserción Social la cual contará con los instrumentos y recursos humanos, materiales y financieros para solventar las necesidades del Patronato y apoyar las actividades honoríficas del Consejo de Patronos.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175</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los fines del Patronato.</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autoSpaceDE w:val="0"/>
        <w:autoSpaceDN w:val="0"/>
        <w:adjustRightInd w:val="0"/>
        <w:spacing w:after="0" w:line="240" w:lineRule="auto"/>
        <w:jc w:val="both"/>
        <w:rPr>
          <w:rFonts w:ascii="Arial" w:eastAsia="Times New Roman" w:hAnsi="Arial" w:cs="Arial"/>
          <w:sz w:val="24"/>
          <w:szCs w:val="24"/>
          <w:lang w:eastAsia="es-MX"/>
        </w:rPr>
      </w:pPr>
      <w:r w:rsidRPr="00F43E1D">
        <w:rPr>
          <w:rFonts w:ascii="Arial" w:eastAsia="Times New Roman" w:hAnsi="Arial" w:cs="Arial"/>
          <w:sz w:val="24"/>
          <w:szCs w:val="24"/>
          <w:lang w:eastAsia="es-ES"/>
        </w:rPr>
        <w:t xml:space="preserve">La asistencia que proporcione el Patronato será conforme a las circunstancias de cada caso y a las posibilidades del mismo, comprendiendo auxilio de las personas </w:t>
      </w:r>
      <w:r w:rsidRPr="00F43E1D">
        <w:rPr>
          <w:rFonts w:ascii="Arial" w:eastAsia="Times New Roman" w:hAnsi="Arial" w:cs="Arial"/>
          <w:sz w:val="24"/>
          <w:szCs w:val="24"/>
          <w:lang w:eastAsia="es-ES"/>
        </w:rPr>
        <w:lastRenderedPageBreak/>
        <w:t>liberadas y de sus familias</w:t>
      </w:r>
      <w:r w:rsidRPr="00F43E1D">
        <w:rPr>
          <w:rFonts w:ascii="Arial" w:eastAsia="Times New Roman" w:hAnsi="Arial" w:cs="Arial"/>
          <w:sz w:val="24"/>
          <w:szCs w:val="24"/>
          <w:lang w:eastAsia="es-MX"/>
        </w:rPr>
        <w:t xml:space="preserve"> mediante la asistencia de carácter laboral, educacional, jurídica, médica, social, económica y moral</w:t>
      </w:r>
      <w:r w:rsidRPr="00F43E1D">
        <w:rPr>
          <w:rFonts w:ascii="Arial" w:eastAsia="Times New Roman" w:hAnsi="Arial" w:cs="Arial"/>
          <w:sz w:val="24"/>
          <w:szCs w:val="24"/>
          <w:lang w:eastAsia="es-ES"/>
        </w:rPr>
        <w:t>. La acción del Patronato tendrá como finalidad influir o ayudar en el proceso de reinserción social de las personas liberadas con el objeto de prevenir la reincidencia. El Patronato será un órgano no lucrativo. Para el cumplimiento de sus fines, el Patronato podrá recibir las donaciones que se realicen en beneficio del mismo, ya sean económicas o en especie, mismos que se destinarán al programa permanente de capacitación y de empleo para liberados. Dichas donaciones serán supervisadas por el Consejo de Patronos.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176</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colaboración.</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Patronato brindará asistencia a los liberados de otras Entidades Federativas o de </w:t>
      </w:r>
      <w:smartTag w:uri="urn:schemas-microsoft-com:office:smarttags" w:element="PersonName">
        <w:smartTagPr>
          <w:attr w:name="ProductID" w:val="la Federaci￳n"/>
        </w:smartTagPr>
        <w:r w:rsidRPr="00F43E1D">
          <w:rPr>
            <w:rFonts w:ascii="Arial" w:eastAsia="Times New Roman" w:hAnsi="Arial" w:cs="Arial"/>
            <w:sz w:val="24"/>
            <w:szCs w:val="24"/>
            <w:lang w:eastAsia="es-ES"/>
          </w:rPr>
          <w:t>la Federación</w:t>
        </w:r>
      </w:smartTag>
      <w:r w:rsidRPr="00F43E1D">
        <w:rPr>
          <w:rFonts w:ascii="Arial" w:eastAsia="Times New Roman" w:hAnsi="Arial" w:cs="Arial"/>
          <w:sz w:val="24"/>
          <w:szCs w:val="24"/>
          <w:lang w:eastAsia="es-ES"/>
        </w:rPr>
        <w:t xml:space="preserve"> que se establezcan en el Estado de Morelos. Establecerá vínculos de coordinación con otros Patronatos y para el mejor cumplimiento de sus objetivos y formará parte de </w:t>
      </w:r>
      <w:smartTag w:uri="urn:schemas-microsoft-com:office:smarttags" w:element="PersonName">
        <w:smartTagPr>
          <w:attr w:name="ProductID" w:val="la Sociedad"/>
        </w:smartTagPr>
        <w:r w:rsidRPr="00F43E1D">
          <w:rPr>
            <w:rFonts w:ascii="Arial" w:eastAsia="Times New Roman" w:hAnsi="Arial" w:cs="Arial"/>
            <w:sz w:val="24"/>
            <w:szCs w:val="24"/>
            <w:lang w:eastAsia="es-ES"/>
          </w:rPr>
          <w:t>la Sociedad</w:t>
        </w:r>
      </w:smartTag>
      <w:r w:rsidRPr="00F43E1D">
        <w:rPr>
          <w:rFonts w:ascii="Arial" w:eastAsia="Times New Roman" w:hAnsi="Arial" w:cs="Arial"/>
          <w:sz w:val="24"/>
          <w:szCs w:val="24"/>
          <w:lang w:eastAsia="es-ES"/>
        </w:rPr>
        <w:t xml:space="preserve"> de Patronatos dependientes de </w:t>
      </w:r>
      <w:smartTag w:uri="urn:schemas-microsoft-com:office:smarttags" w:element="PersonName">
        <w:smartTagPr>
          <w:attr w:name="ProductID" w:val="la Autoridad Federal"/>
        </w:smartTagPr>
        <w:r w:rsidRPr="00F43E1D">
          <w:rPr>
            <w:rFonts w:ascii="Arial" w:eastAsia="Times New Roman" w:hAnsi="Arial" w:cs="Arial"/>
            <w:sz w:val="24"/>
            <w:szCs w:val="24"/>
            <w:lang w:eastAsia="es-ES"/>
          </w:rPr>
          <w:t>la Autoridad Federal</w:t>
        </w:r>
      </w:smartTag>
      <w:r w:rsidRPr="00F43E1D">
        <w:rPr>
          <w:rFonts w:ascii="Arial" w:eastAsia="Times New Roman" w:hAnsi="Arial" w:cs="Arial"/>
          <w:sz w:val="24"/>
          <w:szCs w:val="24"/>
          <w:lang w:eastAsia="es-ES"/>
        </w:rPr>
        <w:t xml:space="preserve"> Competente.</w:t>
      </w:r>
    </w:p>
    <w:p w:rsidR="00F43E1D" w:rsidRPr="00F43E1D" w:rsidRDefault="00F43E1D" w:rsidP="00F43E1D">
      <w:pPr>
        <w:spacing w:after="0" w:line="240" w:lineRule="auto"/>
        <w:jc w:val="both"/>
        <w:rPr>
          <w:rFonts w:ascii="Arial" w:eastAsia="Times New Roman" w:hAnsi="Arial" w:cs="Arial"/>
          <w:b/>
          <w:sz w:val="24"/>
          <w:szCs w:val="24"/>
          <w:lang w:eastAsia="es-ES"/>
        </w:rPr>
      </w:pPr>
    </w:p>
    <w:p w:rsidR="00F43E1D" w:rsidRDefault="00F43E1D" w:rsidP="00F43E1D">
      <w:pPr>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*177</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Consejo de Patronos.</w:t>
      </w:r>
    </w:p>
    <w:p w:rsidR="00426430" w:rsidRPr="00F43E1D" w:rsidRDefault="00426430" w:rsidP="00F43E1D">
      <w:pPr>
        <w:spacing w:after="0" w:line="240" w:lineRule="auto"/>
        <w:jc w:val="both"/>
        <w:rPr>
          <w:rFonts w:ascii="Arial" w:eastAsia="Times New Roman" w:hAnsi="Arial" w:cs="Arial"/>
          <w:sz w:val="24"/>
          <w:szCs w:val="24"/>
          <w:lang w:eastAsia="es-ES"/>
        </w:rPr>
      </w:pPr>
    </w:p>
    <w:p w:rsidR="00F43E1D" w:rsidRDefault="00F43E1D" w:rsidP="00F43E1D">
      <w:pPr>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Consejo de Patronos es el órgano consultivo y de decisión del Patronato estará integrado de la siguiente manera:</w:t>
      </w:r>
    </w:p>
    <w:p w:rsidR="002C7614" w:rsidRPr="00F43E1D" w:rsidRDefault="002C7614" w:rsidP="00F43E1D">
      <w:pPr>
        <w:spacing w:after="0" w:line="240" w:lineRule="auto"/>
        <w:jc w:val="both"/>
        <w:rPr>
          <w:rFonts w:ascii="Arial" w:eastAsia="Times New Roman" w:hAnsi="Arial" w:cs="Arial"/>
          <w:sz w:val="24"/>
          <w:szCs w:val="24"/>
          <w:lang w:eastAsia="es-ES"/>
        </w:rPr>
      </w:pPr>
    </w:p>
    <w:p w:rsidR="00F43E1D" w:rsidRPr="00F43E1D" w:rsidRDefault="00F43E1D" w:rsidP="00F43E1D">
      <w:pPr>
        <w:autoSpaceDE w:val="0"/>
        <w:autoSpaceDN w:val="0"/>
        <w:adjustRightInd w:val="0"/>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I. Un Presidente que será el Secretario de Gobierno; </w:t>
      </w:r>
    </w:p>
    <w:p w:rsidR="00F43E1D" w:rsidRPr="00F43E1D" w:rsidRDefault="00F43E1D" w:rsidP="00F43E1D">
      <w:pPr>
        <w:autoSpaceDE w:val="0"/>
        <w:autoSpaceDN w:val="0"/>
        <w:adjustRightInd w:val="0"/>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Un Secretario Ejecutivo que será el titular de la Unidad de Reinserción;</w:t>
      </w:r>
    </w:p>
    <w:p w:rsidR="00F43E1D" w:rsidRPr="00F43E1D" w:rsidRDefault="00F43E1D" w:rsidP="00F43E1D">
      <w:pPr>
        <w:autoSpaceDE w:val="0"/>
        <w:autoSpaceDN w:val="0"/>
        <w:adjustRightInd w:val="0"/>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Consejeros Patronos, uno por cada una de las siguientes Instituciones:</w:t>
      </w:r>
    </w:p>
    <w:p w:rsidR="00F43E1D" w:rsidRPr="00F43E1D" w:rsidRDefault="00F43E1D"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a) Secretaría de Economía;</w:t>
      </w:r>
    </w:p>
    <w:p w:rsidR="00F43E1D" w:rsidRPr="00F43E1D" w:rsidRDefault="00F43E1D"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b) Secretaría de Salud del Estado;</w:t>
      </w:r>
    </w:p>
    <w:p w:rsidR="00F43E1D" w:rsidRPr="00F43E1D" w:rsidRDefault="00F43E1D"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c) Secretaría de Educación del Estad</w:t>
      </w:r>
    </w:p>
    <w:p w:rsidR="00F43E1D" w:rsidRPr="00F43E1D" w:rsidRDefault="00F43E1D"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d) Secretaría del Trabajo; </w:t>
      </w:r>
    </w:p>
    <w:p w:rsidR="00F43E1D" w:rsidRPr="00F43E1D" w:rsidRDefault="00F43E1D"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 Secretaria de Desarrollo Social;</w:t>
      </w:r>
    </w:p>
    <w:p w:rsidR="00F43E1D" w:rsidRPr="00F43E1D" w:rsidRDefault="00F43E1D"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f) Procuraduría General de Justicia del Estado;</w:t>
      </w:r>
    </w:p>
    <w:p w:rsidR="00F43E1D" w:rsidRPr="00F43E1D" w:rsidRDefault="00F43E1D"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g) Sistema para el Desarrollo Integral de </w:t>
      </w:r>
      <w:smartTag w:uri="urn:schemas-microsoft-com:office:smarttags" w:element="PersonName">
        <w:smartTagPr>
          <w:attr w:name="ProductID" w:val="la Familia"/>
        </w:smartTagPr>
        <w:r w:rsidRPr="00F43E1D">
          <w:rPr>
            <w:rFonts w:ascii="Arial" w:eastAsia="Times New Roman" w:hAnsi="Arial" w:cs="Arial"/>
            <w:sz w:val="24"/>
            <w:szCs w:val="24"/>
            <w:lang w:eastAsia="es-ES"/>
          </w:rPr>
          <w:t>la Familia</w:t>
        </w:r>
      </w:smartTag>
      <w:r w:rsidRPr="00F43E1D">
        <w:rPr>
          <w:rFonts w:ascii="Arial" w:eastAsia="Times New Roman" w:hAnsi="Arial" w:cs="Arial"/>
          <w:sz w:val="24"/>
          <w:szCs w:val="24"/>
          <w:lang w:eastAsia="es-ES"/>
        </w:rPr>
        <w:t>, (D.I.F.) Morelos;</w:t>
      </w:r>
    </w:p>
    <w:p w:rsidR="001108F4" w:rsidRDefault="001108F4"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1108F4">
        <w:rPr>
          <w:rFonts w:ascii="Arial" w:eastAsia="Times New Roman" w:hAnsi="Arial" w:cs="Arial"/>
          <w:sz w:val="24"/>
          <w:szCs w:val="24"/>
          <w:lang w:eastAsia="es-ES"/>
        </w:rPr>
        <w:t xml:space="preserve">h) Comisión Estatal de Seguridad Pública; </w:t>
      </w:r>
    </w:p>
    <w:p w:rsidR="00F43E1D" w:rsidRPr="00F43E1D" w:rsidRDefault="00F43E1D"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Sector empresarial en el Estado; y</w:t>
      </w:r>
    </w:p>
    <w:p w:rsidR="00F43E1D" w:rsidRPr="00F43E1D" w:rsidRDefault="00F43E1D" w:rsidP="00426430">
      <w:pPr>
        <w:autoSpaceDE w:val="0"/>
        <w:autoSpaceDN w:val="0"/>
        <w:adjustRightInd w:val="0"/>
        <w:spacing w:after="0" w:line="240" w:lineRule="auto"/>
        <w:ind w:left="567"/>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j) Sector patronal en la Entidad.</w:t>
      </w:r>
    </w:p>
    <w:p w:rsidR="00BB3F95" w:rsidRDefault="00BB3F95"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Los Consejeros Patronos pertenecientes a las dependencias señaladas en los incisos a), b), c), d), e), f), g) y h) del presente artículo, serán acreditados por el Titular respectivo, debiendo tener un nivel de director general, al menos.</w:t>
      </w:r>
    </w:p>
    <w:p w:rsidR="00BB3F95" w:rsidRDefault="00BB3F95"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Los Consejeros Patronos a que se refieren los incisos i) y j) se incorporarán a invitación expresa que les formule el Presidente del Patronato.</w:t>
      </w:r>
    </w:p>
    <w:p w:rsidR="00F43E1D"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1108F4" w:rsidRPr="00426430" w:rsidRDefault="001108F4" w:rsidP="001108F4">
      <w:pPr>
        <w:tabs>
          <w:tab w:val="left" w:pos="8078"/>
          <w:tab w:val="left" w:pos="8789"/>
        </w:tabs>
        <w:spacing w:after="0" w:line="240" w:lineRule="auto"/>
        <w:jc w:val="both"/>
        <w:rPr>
          <w:rFonts w:ascii="Arial" w:eastAsia="Times New Roman" w:hAnsi="Arial" w:cs="Arial"/>
          <w:b/>
          <w:bCs/>
          <w:spacing w:val="-4"/>
          <w:sz w:val="20"/>
          <w:szCs w:val="20"/>
          <w:lang w:eastAsia="es-ES"/>
        </w:rPr>
      </w:pPr>
      <w:r w:rsidRPr="00295B88">
        <w:rPr>
          <w:rFonts w:ascii="Arial" w:eastAsia="Times New Roman" w:hAnsi="Arial" w:cs="Arial"/>
          <w:b/>
          <w:bCs/>
          <w:sz w:val="20"/>
          <w:szCs w:val="20"/>
          <w:lang w:eastAsia="es-ES"/>
        </w:rPr>
        <w:t xml:space="preserve">REFORMA VIGENTE.- </w:t>
      </w:r>
      <w:r w:rsidRPr="001108F4">
        <w:rPr>
          <w:rFonts w:ascii="Arial" w:eastAsia="Times New Roman" w:hAnsi="Arial" w:cs="Arial"/>
          <w:bCs/>
          <w:sz w:val="20"/>
          <w:szCs w:val="20"/>
          <w:lang w:eastAsia="es-ES"/>
        </w:rPr>
        <w:t>Reformado el inciso h) de la fracción III</w:t>
      </w:r>
      <w:r>
        <w:rPr>
          <w:rFonts w:ascii="Arial" w:eastAsia="Times New Roman" w:hAnsi="Arial" w:cs="Arial"/>
          <w:b/>
          <w:bCs/>
          <w:sz w:val="20"/>
          <w:szCs w:val="20"/>
          <w:lang w:eastAsia="es-ES"/>
        </w:rPr>
        <w:t xml:space="preserve"> </w:t>
      </w:r>
      <w:r>
        <w:rPr>
          <w:rFonts w:ascii="Arial" w:eastAsia="Times New Roman" w:hAnsi="Arial" w:cs="Arial"/>
          <w:bCs/>
          <w:spacing w:val="-4"/>
          <w:sz w:val="20"/>
          <w:szCs w:val="20"/>
          <w:lang w:eastAsia="es-ES"/>
        </w:rPr>
        <w:t xml:space="preserve">por artículo Décimo Tercero del Decreto No. 1310,  publicado en el Periódico Oficial “Tierra y Libertad” No. 5172 de fecha 2014/03/26. Vigencia 2014/03/27. </w:t>
      </w:r>
      <w:r w:rsidRPr="00BD3DC0">
        <w:rPr>
          <w:rFonts w:ascii="Arial" w:eastAsia="Times New Roman" w:hAnsi="Arial" w:cs="Arial"/>
          <w:b/>
          <w:bCs/>
          <w:spacing w:val="-4"/>
          <w:sz w:val="20"/>
          <w:szCs w:val="20"/>
          <w:lang w:eastAsia="es-ES"/>
        </w:rPr>
        <w:t>Antes decía:</w:t>
      </w:r>
      <w:r w:rsidRPr="001108F4">
        <w:rPr>
          <w:rFonts w:ascii="Arial" w:eastAsia="Times New Roman" w:hAnsi="Arial" w:cs="Arial"/>
          <w:sz w:val="24"/>
          <w:szCs w:val="24"/>
          <w:lang w:eastAsia="es-ES"/>
        </w:rPr>
        <w:t xml:space="preserve"> </w:t>
      </w:r>
      <w:r w:rsidRPr="001108F4">
        <w:rPr>
          <w:rFonts w:ascii="Arial" w:eastAsia="Times New Roman" w:hAnsi="Arial" w:cs="Arial"/>
          <w:bCs/>
          <w:spacing w:val="-4"/>
          <w:sz w:val="20"/>
          <w:szCs w:val="20"/>
          <w:lang w:eastAsia="es-ES"/>
        </w:rPr>
        <w:t>h) Secretaría de Seguridad Pública;</w:t>
      </w:r>
      <w:r w:rsidR="00426430">
        <w:rPr>
          <w:rFonts w:ascii="Arial" w:eastAsia="Times New Roman" w:hAnsi="Arial" w:cs="Arial"/>
          <w:b/>
          <w:bCs/>
          <w:spacing w:val="-4"/>
          <w:sz w:val="20"/>
          <w:szCs w:val="20"/>
          <w:lang w:eastAsia="es-ES"/>
        </w:rPr>
        <w:t xml:space="preserve"> </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 xml:space="preserve">Reformadas las fracciones I y II, y los incisos a), d), e), i) y j); y adicionados los dos últimos párrafos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decían:</w:t>
      </w:r>
      <w:r w:rsidRPr="002C7614">
        <w:rPr>
          <w:rFonts w:ascii="Arial" w:eastAsia="Times New Roman" w:hAnsi="Arial" w:cs="Arial"/>
          <w:sz w:val="20"/>
          <w:szCs w:val="20"/>
          <w:lang w:val="es-ES_tradnl" w:eastAsia="es-ES"/>
        </w:rPr>
        <w:t xml:space="preserve"> I. Un Presidente que será el Secretario de Seguridad Pública;</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sz w:val="20"/>
          <w:szCs w:val="20"/>
          <w:lang w:val="es-ES_tradnl" w:eastAsia="es-ES"/>
        </w:rPr>
        <w:t>II. Un Secretario Ejecutivo que será el Subsecretario de Reinserción Social;</w:t>
      </w:r>
    </w:p>
    <w:p w:rsidR="00F43E1D" w:rsidRPr="002C761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C7614">
        <w:rPr>
          <w:rFonts w:ascii="Arial" w:eastAsia="Times New Roman" w:hAnsi="Arial" w:cs="Arial"/>
          <w:sz w:val="20"/>
          <w:szCs w:val="20"/>
          <w:lang w:eastAsia="es-ES"/>
        </w:rPr>
        <w:t>a) Secretaría de Gobierno;</w:t>
      </w:r>
    </w:p>
    <w:p w:rsidR="00F43E1D" w:rsidRPr="002C7614" w:rsidRDefault="00F43E1D" w:rsidP="00F43E1D">
      <w:pPr>
        <w:autoSpaceDE w:val="0"/>
        <w:autoSpaceDN w:val="0"/>
        <w:adjustRightInd w:val="0"/>
        <w:spacing w:after="0" w:line="240" w:lineRule="auto"/>
        <w:jc w:val="both"/>
        <w:rPr>
          <w:rFonts w:ascii="Arial" w:eastAsia="Times New Roman" w:hAnsi="Arial" w:cs="Arial"/>
          <w:sz w:val="20"/>
          <w:szCs w:val="20"/>
          <w:lang w:eastAsia="es-ES"/>
        </w:rPr>
      </w:pPr>
      <w:r w:rsidRPr="002C7614">
        <w:rPr>
          <w:rFonts w:ascii="Arial" w:eastAsia="Times New Roman" w:hAnsi="Arial" w:cs="Arial"/>
          <w:sz w:val="20"/>
          <w:szCs w:val="20"/>
          <w:lang w:eastAsia="es-ES"/>
        </w:rPr>
        <w:t>d) Secretaría del Trabajo y productividad;</w:t>
      </w:r>
    </w:p>
    <w:p w:rsidR="00F43E1D" w:rsidRPr="002C7614" w:rsidRDefault="00F43E1D" w:rsidP="00F43E1D">
      <w:pPr>
        <w:autoSpaceDE w:val="0"/>
        <w:autoSpaceDN w:val="0"/>
        <w:adjustRightInd w:val="0"/>
        <w:spacing w:after="0" w:line="240" w:lineRule="auto"/>
        <w:jc w:val="both"/>
        <w:rPr>
          <w:rFonts w:ascii="Arial" w:eastAsia="Times New Roman" w:hAnsi="Arial" w:cs="Arial"/>
          <w:sz w:val="20"/>
          <w:szCs w:val="20"/>
          <w:lang w:eastAsia="es-ES"/>
        </w:rPr>
      </w:pPr>
      <w:r w:rsidRPr="002C7614">
        <w:rPr>
          <w:rFonts w:ascii="Arial" w:eastAsia="Times New Roman" w:hAnsi="Arial" w:cs="Arial"/>
          <w:sz w:val="20"/>
          <w:szCs w:val="20"/>
          <w:lang w:eastAsia="es-ES"/>
        </w:rPr>
        <w:t>e) Secretaria de Desarrollo Humano y Social;</w:t>
      </w:r>
    </w:p>
    <w:p w:rsidR="00F43E1D" w:rsidRPr="002C7614" w:rsidRDefault="00F43E1D" w:rsidP="00F43E1D">
      <w:pPr>
        <w:autoSpaceDE w:val="0"/>
        <w:autoSpaceDN w:val="0"/>
        <w:adjustRightInd w:val="0"/>
        <w:spacing w:after="0" w:line="240" w:lineRule="auto"/>
        <w:jc w:val="both"/>
        <w:rPr>
          <w:rFonts w:ascii="Arial" w:eastAsia="Times New Roman" w:hAnsi="Arial" w:cs="Arial"/>
          <w:sz w:val="20"/>
          <w:szCs w:val="20"/>
          <w:lang w:eastAsia="es-ES"/>
        </w:rPr>
      </w:pPr>
      <w:r w:rsidRPr="002C7614">
        <w:rPr>
          <w:rFonts w:ascii="Arial" w:eastAsia="Times New Roman" w:hAnsi="Arial" w:cs="Arial"/>
          <w:sz w:val="20"/>
          <w:szCs w:val="20"/>
          <w:lang w:eastAsia="es-ES"/>
        </w:rPr>
        <w:t xml:space="preserve">i) Confederación Patronal de </w:t>
      </w:r>
      <w:smartTag w:uri="urn:schemas-microsoft-com:office:smarttags" w:element="PersonName">
        <w:smartTagPr>
          <w:attr w:name="ProductID" w:val="ヸ买ミ䟀ଵﳀை唨ؐ애ħЈ㳄ヸ耠ؚ㰔ヸ买ミ焐ؚ楨ؚ唨ؐ애ǟЌ耰ؚ䂈ؚǙЈ愐ؐ땠ؘǑЈLa AsociacionesǏЈ愐ؐ聘ؘǇЌ綘ؚŸǁЈ㳄ヸ舀ؚ㰔ヸ买ミ缐ؚ紘ؚ唨ؐ애ǹЈ㳄ヸ豘ؚ㰔ヸ买ミ蝘ؚ楐ଓ唨ؐ애ǱЌ爈ு䋈ؚǳЈ愐ؐ僠ؐǫЈ㳄ヸꁀآ㰔ヸ买ミ艐ؚ荰ؚ唨ؐ애ǣЌ甀ؚŸƝЈ㳄ヸ蕠ؚ㰔ヸ买ミ苠ؚ蔠ؚ唨ؐ애ƕЈ㳄ヸ䉠ؠ㰔ヸ买ミ紘ؚ臀ؚ唨ؐ애ƍЌ芠ؚŸƏЈ愐ؐ杈ؚƇЈ㳄ヸ蓐ؚ㰔ヸ买ミ荰ؚ舐ؚ唨ؐ애&#10;ƿД㺬ヸ佈ミ㹼ヸዀꗜヘ஽&#10;ƱЈ㳄ヸ䦸ؚ㰔ヸ买ミ臀ؚ苠ؚ唨ؐ애ƩЌ澈ு㭐ؚƫЈ㳄ヸ蟘ؚ㰔ヸ买ミ繐ؚ蜈ؚ唨ؐ애ƣЈ㳄ヸ裸ؚ㰔ヸ买ミ蜈ؚ蠨ؚ唨ؐ애śЌ꫰ၷᱨؚŕЈ愐ؐ聘ؘōЈ佴ミዀ&amp;䚔ଖ蒘أŊЈdeŅЌ蓠ؚŸŇЈ愐ؐ杈ؚſЈ㳄ヸ藰ؚ㰔ヸ买ミ舐ؚ糈ؚ唨ؐ애ŷЌ蕰ؚŸűЈ愐ؐ虀ؚũЈ佴ミዀ 於ଞ햰ବŦЈfuešЌ葐ؚŸţЈ㳄ヸ記ؚ㰔ヸ买ミ蠨ؚ笐ؚ唨ؐ애ěЎAla Coordinaci￳n.ĒЈ佴ミዀ汴⊀ଫďЈlaĊЌ蛈ؚŸĄЈ愐ؐ杈ؚļЈ㳄ヸ䵨أ㰔ヸ买ミ菀ؚ萀ؚ唨ؐ애4Ќ㹈ؚ櫀؏ĶЈ㳄ヸ诈ؚ㰔ヸ买ミ永ؚ脰ؚ唨ؐ애ĮЈՊ䙰ଖ岐ରīЈ&#10;junioĦЌ蟨ؚŸĠЈ愐ؐឰؔǘЈ㳄ヸ覈ؚ㰔ヸ买ミ萀ؚ蘀ؚ唨ؐ애ǐЌ뛘ဆꂰ؛ǒЈ佴ミዀ젬ଞ袠ؚ ǏЌ㺬ヸ佈ミ㹼ヸዀꗜヘ뇸ତ ǀЌꮈு斈ଞǂЌ褈ؚŸǼЈ愐ؐ杈ؚǴЈAntoniots andǱЈdelǬЌ覘ؚŸǮЈ愐ؐ杈ؚǦЈsesiónTIVOǣЈaƞЌ訨ؚŸƘЈ愐ؐ聘ؘƐЈ佴ミዀl鄜ؐ㗐ؐƍЈdeƈЌ誸ؚŸƊЈ愐ؐ僠ؐƂЈ佴ミዀ䪄କ錈̠ƿЈdeƺЌ譈ؚŸƴЈ愐ؐ⧈ؚƬЈପ搠ଞ跐ؚƩЈaƤЌ诘ؚŸƦЈ愐ؐ虀ؚŞЈ錬̠汐揘ଔśЈ&#10;tareaŖЌ豨ؚԨŐЈ愐ؐ聘ؘňЈ佴ミዀᠼؚ核଎ŅЈ&#10;formaŀЌ賸ؚҘłЈ愐ؐ杈ؚźЈぴՊ䭈ؑ䙰ଖŷЈañoŲЌ趈ؚЈŬЈ愐ؐ僠ؐŤЈ⊤ଫ讐ؚ蹠ؚšЈporĜЌ踘ؚ͸ĞЈ愐ؐ僠ؐĖЈ側إ跐ؚ紀ଢēЈMesaĎЌ躨ؚ˨ĈЈ愐ؐ僠ؐĀЈ佴ミዀ菴ଓﶸ̡ĽЈ&#10;LĸЌ輸ؚɘĺЈ愐ؐ聘ؘĲЈ佴ミዀ雬ؚ赨ؐįЈ&#10;mismaĪЌ迈ؚǈĤЈ愐ؐ湸ؚǜЈ泬ؚ蘿ଓ鍰ؚǙЈelǔЌ遘ؚŸǖЈ愐ؐ聘ؘǎЈ佴ミዀ.郄ؚ䫸ؑǋЈenǆЌ部ؚŸǀЈ愐ؐ僠ؐǸЈନ雈ؚ饨ؚǵЈ&#10;ǰЌ酸ؚŸǲЈ愐ؐ僠ؐǪЈ佴ミዀ᠔ؚ貘ؐǧЈlaǢЌ鈈ؚŸƜЈ愐ؐ僠ؐƔЈMorelosƑЈelƌЌ銘ؚŸƎЈ愐ؐ僠ؐƆЈ佴ミዀ櫜黐ଠƃЈconƾЌ錨ؚŸƸЈ愐ؐ鏸ؚưЈ냜逐ؚ雈ؚƭЈdeƨЌ鎸ؚŸƪЈ愐ؐ铐ؚ ƢЌ8la Constituci￳n. Pol￭tica śЈ꺴ଫ鞈ؚӰاŐЈ,œЌ钐ؚŸōЈ愐ؐ⟘ؚŅЎ¨la Seguridad P￺blicaŽЈ佴ミዀj锼ؚﳘؙźЈ,ŵЌ镠ؚŸŷЈ愐ؐ铐ؚůЈEnen ListnŤЈlaŧЌ闰ؚŸšЈ愐ؐ෠ؓęЈ佴ミዀ鮤ؚ낸ĖЈađЌ隀ؚŸēЈ愐ؐ靐ؚċЈ鑬̠鍰ؚ鄰ؚĀЈDELăЌ霐ؚŸĽЈ愐ؐ預ؚĵЌ¥&#10;la SecretariaĳЈ㔴ଯ饨ؚ鑈ؚĨЈyīЌ韐ؚŸĥЈ愐ؐ靐ؚǝЊ@la Contralor￭aǛЈ馜愈$騸ǐЈqueǓЌ颐ؚŸǍЈ愐ؐ僠ؐǅЈ佴ミዀÀ鞬ؚ㔐ଯǂЈLeyǽЌ餠ؚŸǿЈ愐ؐᢠؚǷЈ烬ପ鄰ؚ鞈ؚǬЈ,ǯЌ馰ؚŸǩЈ愐ؐ僠ؐǡЈ佴ミዀ8騜ؚؒƞЈelƙЌ驀ؚŸƛЈ愐ؐ僠ؐƓЈ佴ミዀ°诔ଧ岠ؓƈЈ.ƋЌ髐ؚŸƅЈ愐ؐᢠؚƽЈ佴ミዀ1鬼ؚ銈ଡƺЈ&#10;cursoƵЌ魠ؚŸƷЈ愐ؐ聘ؘƯЈ&#10;ken ListnƤЈleƧЌ鯰ؚŸơЈ愐ؐ⟘ؚřЈ佴ミዀ6鱜ؚศؓŖЈ,őЌ鲀ؚԐœЈ愐ؐ⟘ؚŋЈ佴ミዀÁ馌ؚ烈ପŀЈIy1ŃЌ鴐ؚҀŽЈ愐ؐ聘ؘŵЈ佴ミዀ¾鑬ؚ꺐ଫŲЈparaŭЌଝ瀰ؚůЈ峄ؓӰاؚŤЈdeŧЈ㳄ヸ鹐؛㰔ヸ买ミ鹰ؚꋘ؛唨ؐ애ğЌ鸰ؚ͠ęЈ愐ؐಀؚđЈ㳄ヸꆀؚ㰔ヸ买ミ鼀ؚ鷠ؚ唨ؐ애ĉЌ黀ؚːċЈ愐ؐﻘ؏ăЈ㳄ヸꃰؚ㰔ヸ买ミ龐ؚ鹰ؚ唨ؐ애ĻЌ齐ؚɀĵЈ愐ؐ僠ؐĭЈ㳄ヸꁠؚ㰔ヸ买ミꈸ؛鼀ؚ唨ؐ애ĥЌ鿠ؚưħЈ愐ؐᢠؚǟЈ㳄ヸ㇀؞㰔ヸ买ミ଀ؚཨؚ唨ؐ애ǗЌ඀؜ŸǑЈ㳄ヸူؠ㰔ヸ买ミീ؜ᴈؚ唨ؐ애ǉЈ愐ؐ僠ؐǁЌꄀؚŸǃЈ愐ؐ揠ؐǻЈ愐ؐ僠ؐǳЌꆐؚŸǭЈ愐ؐꇸؘǥЈ愐ؐ瑈ؐƝЌꀈ؛ŸƟЈ愐ؐಀؚƗЈ㳄ヸꕰؚ㰔ヸ买ミꋰؚꑠؚ唨ؐ애ƏЌꊰؚŸƉЈ愐ؐﻘ؏ƁЈ㳄ヸꓠؚ㰔ヸ买ミꐐؚꉠؚ唨ؐ애ƹЌꍀؚŸƻЈ愐ؐℸؚƳЈ㳄ヸꞰؚ㰔ヸ买ミꗀؚ黨؛唨ؐ애ƫЌꏐؚŸƥЈ愐ؐ聘ؘŝЈ㳄ヸꈐؚ㰔ヸ买ミಘ؜ꋰؚ唨ؐ애ŕЈUDFŗЈ㳄ヸꃀ؛㰔ヸ买ミꉠؚ꒠ؚ唨ؐ애ŏЈ㳄ヸꚐؚ㰔ヸ买ミꑠؚꗀؚ唨ؐ애ŇЌꓰؚŸŁЈ愐ؐಀؚŹЈ㳄ヸ䃨̤㰔ヸ买ミꨰؚꡐؚ唨ؐ애űЌꖀؚŸųЈ愐ؐﻘ؏ūЈ㳄ヸ꜠ؚ㰔ヸ买ミ꒠ؚꎀؚ唨ؐ애ţЌؚ༘ŸĝЈ愐ؐ聘ؘĕЈ愐ؐ忠ؐčЌꚠؚŸďЈ愐ؐႀؚćЈ愐ؐ෠ؓĿЌꜰؚŸĹЈ愐ؐ僠ؐıЈapartadoး멨း멨းĮЈV멨း멨းĩЌꟀؚŸīЈ愐ؐႀؚģЈ愐ؐ첀ǛЌ⡨ؚÈؠǕЈ㳄ヸ齰؛㰔ヸ买ミꔰؚؚ唨ؐ애ǍЈ愐ؐన̡ǅЌ㢠ؚꑐؚǇЈ㳄ヸ가௝㰔ヸ买ミဇଝ唨ؐ애ǿЈ㳄ヸᚠؚ㰔ヸ买ミؚᝀؚ唨ؐ애ǷЌဇŸǱЈꍔ၁뀨ွ둘௏ǮЈdeǩЌ &#10;la ResidenciaǧЈ㳄ヸ࿐ؓ㰔ヸ买ミؚఀؚ唨ؐ애ƟЌꇀ؛ŸƙЈ㳄ヸ逨؛㰔ヸ买ミ黨؛ꔰؚ唨ؐ애ƑЈ㳄ヸؚꪰ㰔ヸ买ミ઀ؚꬨؚ捘ؐ애ƉЌꫀؚŸƋЈؑ꬀ؚƃЌŸ La TierraƸЈ㳄ヸꭨؚ㰔ヸ买ミꩰؚꮸؚ捘ؐ애ưЌꭸؚŸƲЈؑ廊̠ƪЈ㳄ヸ꯸ؚ㰔ヸ买ミꬨؚ겐ؚ捘ؐ애ƢЌ갈ؚŸŜЈؑ걈ؚ ŔЎdԸla Constitución Política ōЈ㳄ヸ곐ؚ㰔ヸ买ミꮸؚ궈ؚ捘ؐ애ŅЌ고ؚҰŇЈؑ괠ؚſЈѠla ReadaptaciónŵЌla Mesa DirectivaؑŬЈ㳄ヸ귈ؚ㰔ヸ买ミ겐ؚ깠ؚ捘ؐ애ŤЌ귘ؚθŦЈؑ긘ؚ ĞЌͨla Reincorporación Social ėЈ㳄ヸ꺠ؚ㰔ヸ买ミ궈ؚ꽸ؚ捘ؐ애ďЌ꺰ؚˠĉЈؑ껰ؚ āЊʐla Industria Penitenciaria ĺЈ㳄ヸ너ؚ㰔ヸ买ミ뀰ؚ녘ؚ捘ؐ애ĲЈ㳄ヸ꾸ؚ㰔ヸ买ミ깠ؚ뀰ؚ捘ؐ애ĪЌ꿈ؚǈĤЈؑ뀈ؚǜЈΕŸla ComisiónǙЈ㳄ヸ끰ؚ㰔ヸ买ミ꽸ؚ꼸ؚ捘ؐ애ǑЌ낀ؚŸǓЈؑꊸؘ ǋЌla Reforma Constitucionalؑ ǼЌ넘ؚŸǾЈؑ교ؚǶЈ㳄ヸ놘ؚ㰔ヸ买ミ꼸ؚ눰ؚ捘ؐ애ǮЌ놨ؚŸǨЈؑ뇨ؚ ǠЌŸla Comisión Dictaminadora ƙЈ㳄ヸ뉰ؚ㰔ヸ买ミ녘ؚ닰ؚ捘ؐ애ƑЌ늀ؚŸƓЈؑ닀ؚƋЈŸla Ley OrgánicaƁЈ㳄ヸ댰ؚ㰔ヸ买ミ눰ؚ뎰ؚ捘ؐ애ƹЌ덀ؚŸƻЈؑ뎀ؚƳЌŸ&#10;la IniciativaƩЈ㳄ヸ돰ؚ㰔ヸ买ミ닰ؚ둰ؚ捘ؐ애ơЌ됀ؚŸƣЈؑ둀ؚśЊŸla IntegraciónőЈ㳄ヸ뒰ؚ㰔ヸ买ミ뎰ؚ딸ؚ捘ؐ애ŉЌ듀ؚŸŋЈؑ딀ؚŃЎOŸla SubsecretaríaźЈ㳄ヸ땸ؚ㰔ヸ买ミ둰ؚ뗈ؚ捘ؐ애ŲЌ떈ؚŸŬЈؑ걈ؚŤЈ㳄ヸ똈ؚ㰔ヸ买ミ딸ؚ뙘ؚ捘ؐ애ĜЌ똘ؚŸĞЈؑ걈ؚĖЈ㳄ヸ뚘ؚ㰔ヸ买ミ뗈ؚ뜐ؚ捘ؐ애ĎЌ뚨ؚŸĈЈؑ뛨ؚĀЎŸla Ley.”ĽЈ㳄ヸ띐ؚ㰔ヸ买ミ뙘ؚ랠ؚ捘ؐ애ĵЌ띠ؚŸķЈؑ냀ؚįЈ㳄ヸ럠ؚ㰔ヸ买ミ뜐ؚ렰ؚ捘ؐ애ħЌ런ؚŸġЈؑ걈ؚǙЈ㳄ヸ롰ؚ㰔ヸ买ミ랠ؚ룠ؚ捘ؐ애ǑЌ뢀ؚŸǓЈؑ룀ؚǋЊĈŸla LeyǇЈ㳄ヸ뤠ؚ㰔ヸ买ミ렰ؚ륰ؚ捘ؐ애ǿЌ뤰ؚŸǹЈؑ룀ؚǱЈ㳄ヸ린ؚ㰔ヸ买ミ룠ؚ먀ؚ捘ؐ애ǩЌ맀ؚŸǫЈؑ룀ؚǣЈ㳄ヸ멀ؚ㰔ヸ买ミ륰ؚ몐ؚ捘ؐ애ƛЌ멐ؚŸƕЈؑ딀ؚƍЈ㳄ヸ뫐ؚ㰔ヸ买ミ먀ؚ뭈ؚ捘ؐ애ƅЌ뫠ؚŸƇЈؑ묠ؚƿЈŸla LibertadƴЈ㳄ヸ뮈ؚ㰔ヸ买ミ몐ؚ믘ؚ捘ؐ애ƬЌ뮘ؚŸƮЈؑ뀈ؚƦЈ㳄ヸ반ؚ㰔ヸ买ミ뭈ؚ뱨ؚ捘ؐ애ŞЌ밨ؚŸŘЈؑ괠ؚŐЈ㳄ヸ벨ؚ㰔ヸ买ミ믘ؚ본ؚ捘ؐ애ňЌ벸ؚŸŊЈؑ긘ؚłЈ㳄ヸ봸ؚ㰔ヸ买ミ뱨ؚ불ؚ捘ؐ애źЌ뵈ؚŸŴЈؑ껰ؚŬЈ㳄ヸ뷈ؚ㰔ヸ买ミ본ؚ븘ؚ捘ؐ애ŤЌ뷘ؚŸŦЈؑ룀ؚĞЈ㳄ヸ빘ؚ㰔ヸ买ミ불ؚ뺨ؚ捘ؐ애ĖЌ빨ؚŸĐЈؑ묠ؚĈЈ㳄ヸ뻨ؚ㰔ヸ买ミ븘ؚ뼸ؚ捘ؐ애ĀЌ뻸ؚŸĂЈؑ뀈ؚĺЈ㳄ヸ뽸ؚ㰔ヸ买ミ뺨ؚ뿈ؚ捘ؐ애ĲЌ뾈ؚŸĬЈؑ룀ؚĤЈ㳄ヸ쀈ؚ㰔ヸ买ミ뼸ؚ쁘ؚ捘ؐ애ǜЌ쀘ؚŸǞЈؑ룀ؚǖЈ㳄ヸ삘ؚ㰔ヸ买ミ뿈ؚ섈ؚ捘ؐ애ǎЌ삨ؚŸǈЈؑ샨ؚǀЈ;Ÿla Ley.ǼЈ㳄ヸ셈ؚ㰔ヸ买ミ쁘ؚ쇀ؚ捘ؐ애ǴЌ션ؚŸǶЈؑ솘ؚǮЊ&#10;Ÿ&#10;la EntidadǫЈ㳄ヸ숀ؚ㰔ヸ买ミ섈ؚ쉐ؚ捘ؐ애ǣЌ숐ؚŸƝЈؑ룀ؚƕЈ㳄ヸ슐ؚ㰔ヸ买ミ쇀ؚ쌘ؚ捘ؐ애ƍЌ슠ؚŸƏЈؑ신ؚƇЊŸLa Secretaría.- LaƾЈ㳄ヸ썘ؚ㰔ヸ买ミ쉐ؚ쎨ؚ捘ؐ애ƶЌ써ؚŸưЈؑ딀ؚƨЈ㳄ヸ쏨ؚ㰔ヸ买ミ쌘ؚ쑨ؚ捘ؐ애ƠЌ쏸ؚŸƢЈؑ쐸ؚŚЌ#Ÿ&#10;la SecretaríaŐЈ㳄ヸ쒨ؚ㰔ヸ买ミ쎨ؚ쓸ؚ捘ؐ애ňЌ쒸ؚŸŊЈؑ딀ؚłЈ㳄ヸ씸ؚ㰔ヸ买ミ쑨ؚ얈ؚ捘ؐ애źЌ안ؚŸŴЈؑ딀ؚŬЈ㳄ヸ었ؚ㰔ヸ买ミ쓸ؚ옘ؚ捘ؐ애ŤЌ엘ؚŸŦЈؑ딀ؚĞЈ㳄ヸ왘ؚ㰔ヸ买ミ얈ؚ욨ؚ捘ؐ애ĖЌ왨ؚŸĐЈؑ딀ؚĈЈ㳄ヸ웨ؚ㰔ヸ买ミ옘ؚ윸ؚ捘ؐ애ĀЌ웸ؚŸĂЈؑ딀ؚĺЈ㳄ヸ인ؚ㰔ヸ买ミ욨ؚ절ؚ捘ؐ애ĲЌ있ؚŸĬЈؑ쟈ؚĤЈŸla Procuraduría GeneralǜЈ㳄ヸ졈ؚ㰔ヸ买ミ윸ؚ좘ؚ捘ؐ애ǔЌ졘ؚŸǖЈؑ딀ؚǎЈ㳄ヸ죘ؚ㰔ヸ买ミ절ؚ줨ؚ捘ؐ애ǆЌ죨ؚŸǀЈؑ딀ؚǸЈ㳄ヸ쥨ؚ㰔ヸ买ミ좘ؚ쩸ؚ捘ؐ애ǰЌ쥸ؚŸǲЈؑ즸ؚǪЈŸLA SUBSECRETARÍA DEǡЈƒЈ㳄ヸ쪸ؚ㰔ヸ买ミ줨ؚ쬈ؚ捘ؐ애ƊЌ쫈ؚŸƄЈؑ딀ؚƼЈ㳄ヸ쭈ؚ㰔ヸ买ミ쩸ؚ쯘ؚ捘ؐ애ƴЌ쭘ؚŸƶЈؑ쮘ؚƮЌ Ÿla Reinserción SocialƦЈ㳄ヸ찘ؚ㰔ヸ买ミ쬈ؚ철ؚ捘ؐ애ŞЌ차ؚըŘЈؑ챨ؚŐЎԘla SubsecretariaŏЈ㳄ヸ쳠ؚ㰔ヸ买ミ쯘ؚ촰ؚ捘ؐ애ŇЌ쳰ؚҠŁЈؑ딀ؚŹЈ㳄ヸ쵰ؚ㰔ヸ买ミ철ؚ취ؚ捘ؐ애űЌ춀ؚАųЈؑ췀ؚūЊπ&#10;la DefensaŠЈ㳄ヸ츨ؚ㰔ヸ买ミ촰ؚ칸ؚ捘ؐ애ĘЌ츸ؚ͘ĚЈؑ룀ؚĒЈ㳄ヸ캸ؚ㰔ヸ买ミ취ؚ켈ؚ捘ؐ애ĊЌ컈ؚˈĄЈؑ룀ؚļЈ㳄ヸ콈ؚ㰔ヸ买ミ칸ؚؚ捘ؐ애ĴЌ콘ؚȸĶЈؑ쾘ؚĮЌǨla Subsecretaría.ĥЌؚưħЌؚƠġДؚƐǜЈ佴ミዀf﫤ؓ퀰ؚ ǙЌ㺬ヸ佈ミ㹼ヸዀꗜヘ큸ؚce ǒЈ큔ؚ턘ؚ᝸ؔODICǏЈ佴ミዀh턼ؚ탈ؚ ǄЌ㺬ヸ佈ミ㹼ヸዀꗜヘ턐ؚ 2 ǽЈ탬ؚⵈ킀ؚDĈǺЈlosǵЎRLA DISCIPLINA ALKǬЈ࿨ KƧЌ㺬ヸ佈ミ㹼ヸዀꗜヘԸؔ ŘЌ㈰ؐŸ ŚЌ㺬ヸ佈ミ㹼ヸዀꗜヘଲme œЈ佴ミዀ/픜ؚ풨ؚ ňЌ㺬ヸ佈ミ㹼ヸዀꗜヘ퓰ؚCC ŁЈ퓌ؚ햸ؚଲN WOžЈTRAVÉSCCIÓN 2ŻЈ佴ミዀ6퐜ଲ함ؚ ŰЌ㺬ヸ佈ミ㹼ヸዀꗜヘ햰ؚ ũЈ햌ؚଲ퓸ؚŦА&#10;MEDIO8ŢЈƸ쀎삍삵&#10;@ 쀋쀍쀏쀂섊8ĪЈLA CLASIFICACIￓN DEġЈ佴ミዀῴؓ䏈ؑǞЈ佴ミዀ&quot;ㄼؑ㞸ףǛЈӐؓta&#10;ѓ⫕٨ؒǎЌؒˈ̣͸̀͘Ȓึ00ACȀ}ؚǁЌ̐ؒ礪ᄴ攆ؗ攆⎺攉̠㥸ؓ__SRP_ǴЈ佴ミዀؚؚ ǱЌ㺬ヸ佈ミ㹼ヸዀꗜヘؚÞ ǪЈؚؚ直ؑ䄀㄀ 倀ǧЈmil䘀䤀ǢЈ佴ミዀؚؚ ƟЌ㺬ヸ佈ミ㹼ヸዀꗜヘؚ尀㐀 ƐЈؚؚؚƍЈ&#10;nueveƈЈ佴ミዀؚؚ ƅЌ㺬ヸ佈ミ㹼ヸዀꗜヘؚ ƾЈؚؚؚƻЈ.ƶЈ佴ミዀؚؚ ƳЌ㺬ヸ佈ミ㹼ヸዀꗜヘؚ ƤЈؚؚؚơЈ&#10;ŜЈ.y1şЈ“ŚЈYken ListiaŗЈEFECTIVOaŌЈSUFRAGIOciaŉЈ佴ミዀ&#10;ꧤؐ꫸ؐņЌ⽰୺ؚŀЌꡰؘؚłЈ佴ミዀؙؙſЌ婐ؚ꣐ؚŹЈ㳄ヸ㨰ؓ㰔ヸ买ミꡐؚꧠؚ唨ؐ애űЈ佴ミዀؚؚŮЈ꧄଴鶨ؚ巠؏ūЈcy1ŦЈ㳄ヸᘐؚ㰔ヸ买ミጠؚꤠؚ唨ؐ애ĞЈ佴ミዀ¹ԔاPବěЈelĖАLEY1 ĒЌ㺬ヸ佈ミ㹼ヸዀꗜヘؚ ċЈؚؚؚĀЈ佴ミዀؚؚ ĽЌ㺬ヸ佈ミ㹼ヸዀꗜヘؚ ĶЈؚꖀؚؐĳЈ佴ミዀؚؚ ĨЌ㺬ヸ佈ミ㹼ヸዀꗜヘꕸؐ ġЈ”ǜЈ㳄ヸ쿐ؚ㰔ヸ买ミ켈ؚؚ捘ؐ애ǔЈؑ딀ؚǌЈ㳄ヸ쿠ؚ㰔ヸ买ミؚؚ捘ؐ애ǄЈؑ딀ؚǼЈ㳄ヸ쿰ؚ㰔ヸ买ミؚؚ捘ؐ애ǴЈؑ딀ؚǬЈ㳄ヸؚ㰔ヸ买ミؚؚ捘ؐ애ǤЌؚŸǦЈؑ쐸ؚƞЈ㳄ヸؚ㰔ヸ买ミؚؚ捘ؐ애ƖЌؚŸƐЈؑ쐸ؚƈЈ㳄ヸؚ㰔ヸ买ミؚؚ捘ؐ애ƀЌؚŸƂЈؑ쐸ؚƺЈ㳄ヸؚ㰔ヸ买ミؚؚ捘ؐ애ƲЌؚŸƬЈؑ쐸ؚƤЈ㳄ヸؚ㰔ヸ买ミؚؚ捘ؐ애ŜЌؚŸŞЈؑ쐸ؚŖЈ㳄ヸؚ㰔ヸ买ミؚؚ捘ؐ애ŎЌؚŸňЈؑ쐸ؚŀЈ㳄ヸؚ㰔ヸ买ミؚؚ捘ؐ애ŸЌؚŸźЈؑ쐸ؚŲЈ㳄ヸؚ㰔ヸ买ミؚؚ捘ؐ애ŪЌؚŸŤЈؑ쮘ؚĜЈ㳄ヸؚ㰔ヸ买ミؚؚ捘ؐ애ĔЌؚŸĖЈؑؚĎЎŸLA APLICACIÓN DEąЈ㳄ヸؚ㰔ヸ买ミؚؚ捘ؐ애ĽЌؚŸĿЈؑ딀ؚķЈ㳄ヸؚ㰔ヸ买ミؚؚ捘ؐ애įЌؚŸĩЈؑؚġЎŸLA LIBERTAD PERSONALǙЈ㳄ヸؚ㰔ヸ买ミؚؚ捘ؐ애ǑЌؚŸǓЈؑؚǋЈŸLA LOCALIDAD DEǁЈ㳄ヸؚ㰔ヸ买ミؚؚ捘ؐ애ǹЌؚŸǻЈؑؚǳЊŸLA CUAL RESIDEǩЈ㳄ヸؚ㰔ヸ买ミؚؚ捘ؐ애ǡЌؚŸǣЈؑ쐸ؚƛЈ㳄ヸؚ㰔ヸ买ミؚؚ捘ؐ애ƓЌؚŸƍЈؑ쐸ؚƅЈ㳄ヸؚ㰔ヸ买ミؚؚ捘ؐ애ƽЌؚŸƿЈؑ딀ؚƷЈ㳄ヸؚ㰔ヸ买ミؚؚ捘ؐ애ƯЌؚŸƩЈؑ딀ؚơЈ㳄ヸؚ㰔ヸ买ミؚؚ捘ؐ애řЌؚՐśЈؑ딀ؚœЈ㳄ヸؚ㰔ヸ买ミؚؚ捘ؐ애ŋЌؚӀŅЈؑ딀ؚŽЈ㳄ヸؚ㰔ヸ买ミؚؚ捘ؐ애ŵЌؚаŷЈؑؚůЊϠla DependenciaťЈ㳄ヸؚ㰔ヸ买ミؚؚ捘ؐ애ĝЌؚͰğЈؑ딀ؚėЈ㳄ヸؚ㰔ヸ买ミؚؚ捘ؐ애ďЌؚˠĉЈؑ딀ؚāЈ㳄ヸؚ㰔ヸ买ミؚؚ捘ؐ애ĹЌؚɐĻЈؑ딀ؚĳЈ㳄ヸؚ㰔ヸ买ミؚؚ捘ؐ애īЌؚǀĥЈؑؚǝЈŸla Defensa.ǚЈ㳄ヸؚ㰔ヸ买ミؚؚ捘ؐ애ǒЌؚŸǌЈؑ딀ؚǄЈ㳄ヸؚ㰔ヸ买ミؚؚ捘ؐ애ǼЌؚŸǾЈؑ쐸ؚǶЈ㳄ヸؚ㰔ヸ买ミؚؚ捘ؐ애ǮЌؚŸǨЈؑؚǠЊŸLA  PRESENTACIÓN AƟЈ㳄ヸؚ㰔ヸ买ミؚؚ捘ؐ애ƗЌؚŸƑЈؑ쾘ؚƉЈ㳄ヸؚ㰔ヸ买ミؚؚ捘ؐ애ƁЌؚŸƃЈؑ쐸ؚƻЈ㳄ヸؚ㰔ヸ买ミؚؚ捘ؐ애ƳЌؚŸƭЈؑ쐸ؚƥЈ㳄ヸؚ㰔ヸ买ミؚؚ捘ؐ애ŝЌؚŸşЈؑ딀ؚŗЈ㳄ヸؚ㰔ヸ买ミؚؚ捘ؐ애ŏЌؚŸŉЈؑ쐸ؚŁЈ㳄ヸؚ㰔ヸ买ミؚؚ捘ؐ애ŹЌؚŸŻЈؑ쾘ؚųЈ㳄ヸؚ㰔ヸ买ミؚؚ捘ؐ애ūЌؚŸťЈؑ딀ؚĝЈ㳄ヸؚ㰔ヸ买ミؚؚ捘ؐ애ĕЌؚŸėЈؑ딀ؚďЈ㳄ヸؚ㰔ヸ买ミؚؚ捘ؐ애ćЌؚŸāЈؑ쐸ؚĹЈ㳄ヸؚ㰔ヸ买ミؚؚ捘ؐ애ıЌؚŸĳЈؑؚīЌŸ&#10;LA S"/>
        </w:smartTagPr>
        <w:r w:rsidRPr="002C7614">
          <w:rPr>
            <w:rFonts w:ascii="Arial" w:eastAsia="Times New Roman" w:hAnsi="Arial" w:cs="Arial"/>
            <w:sz w:val="20"/>
            <w:szCs w:val="20"/>
            <w:lang w:eastAsia="es-ES"/>
          </w:rPr>
          <w:t>la República Mexicana</w:t>
        </w:r>
      </w:smartTag>
      <w:r w:rsidRPr="002C7614">
        <w:rPr>
          <w:rFonts w:ascii="Arial" w:eastAsia="Times New Roman" w:hAnsi="Arial" w:cs="Arial"/>
          <w:sz w:val="20"/>
          <w:szCs w:val="20"/>
          <w:lang w:eastAsia="es-ES"/>
        </w:rPr>
        <w:t>;</w:t>
      </w:r>
    </w:p>
    <w:p w:rsidR="00F43E1D" w:rsidRPr="002C7614" w:rsidRDefault="00F43E1D" w:rsidP="00F43E1D">
      <w:pPr>
        <w:autoSpaceDE w:val="0"/>
        <w:autoSpaceDN w:val="0"/>
        <w:adjustRightInd w:val="0"/>
        <w:spacing w:after="0" w:line="240" w:lineRule="auto"/>
        <w:jc w:val="both"/>
        <w:rPr>
          <w:rFonts w:ascii="Arial" w:eastAsia="Times New Roman" w:hAnsi="Arial" w:cs="Arial"/>
          <w:sz w:val="20"/>
          <w:szCs w:val="20"/>
          <w:lang w:eastAsia="es-ES"/>
        </w:rPr>
      </w:pPr>
      <w:r w:rsidRPr="002C7614">
        <w:rPr>
          <w:rFonts w:ascii="Arial" w:eastAsia="Times New Roman" w:hAnsi="Arial" w:cs="Arial"/>
          <w:sz w:val="20"/>
          <w:szCs w:val="20"/>
          <w:lang w:eastAsia="es-ES"/>
        </w:rPr>
        <w:t xml:space="preserve">j) </w:t>
      </w:r>
      <w:smartTag w:uri="urn:schemas-microsoft-com:office:smarttags" w:element="PersonName">
        <w:smartTagPr>
          <w:attr w:name="ProductID" w:val="La Asociaciones"/>
        </w:smartTagPr>
        <w:r w:rsidRPr="002C7614">
          <w:rPr>
            <w:rFonts w:ascii="Arial" w:eastAsia="Times New Roman" w:hAnsi="Arial" w:cs="Arial"/>
            <w:sz w:val="20"/>
            <w:szCs w:val="20"/>
            <w:lang w:eastAsia="es-ES"/>
          </w:rPr>
          <w:t>La Asociaciones</w:t>
        </w:r>
      </w:smartTag>
      <w:r w:rsidRPr="002C7614">
        <w:rPr>
          <w:rFonts w:ascii="Arial" w:eastAsia="Times New Roman" w:hAnsi="Arial" w:cs="Arial"/>
          <w:sz w:val="20"/>
          <w:szCs w:val="20"/>
          <w:lang w:eastAsia="es-ES"/>
        </w:rPr>
        <w:t xml:space="preserve"> de Abogados del Estado de Morelos.</w:t>
      </w:r>
    </w:p>
    <w:p w:rsidR="001108F4" w:rsidRPr="002C7614" w:rsidRDefault="001108F4" w:rsidP="001108F4">
      <w:pPr>
        <w:autoSpaceDE w:val="0"/>
        <w:autoSpaceDN w:val="0"/>
        <w:adjustRightInd w:val="0"/>
        <w:spacing w:after="0" w:line="240" w:lineRule="auto"/>
        <w:jc w:val="both"/>
        <w:rPr>
          <w:rFonts w:ascii="Arial" w:eastAsia="Times New Roman" w:hAnsi="Arial" w:cs="Arial"/>
          <w:sz w:val="20"/>
          <w:szCs w:val="20"/>
          <w:lang w:eastAsia="es-ES"/>
        </w:rPr>
      </w:pPr>
      <w:r w:rsidRPr="002C7614">
        <w:rPr>
          <w:rFonts w:ascii="Arial" w:eastAsia="Times New Roman" w:hAnsi="Arial" w:cs="Arial"/>
          <w:b/>
          <w:bCs/>
          <w:sz w:val="20"/>
          <w:szCs w:val="20"/>
          <w:lang w:eastAsia="es-ES"/>
        </w:rPr>
        <w:t xml:space="preserve">REFORMA </w:t>
      </w:r>
      <w:r>
        <w:rPr>
          <w:rFonts w:ascii="Arial" w:eastAsia="Times New Roman" w:hAnsi="Arial" w:cs="Arial"/>
          <w:b/>
          <w:bCs/>
          <w:sz w:val="20"/>
          <w:szCs w:val="20"/>
          <w:lang w:eastAsia="es-ES"/>
        </w:rPr>
        <w:t xml:space="preserve">SIN </w:t>
      </w:r>
      <w:r w:rsidRPr="002C7614">
        <w:rPr>
          <w:rFonts w:ascii="Arial" w:eastAsia="Times New Roman" w:hAnsi="Arial" w:cs="Arial"/>
          <w:b/>
          <w:bCs/>
          <w:sz w:val="20"/>
          <w:szCs w:val="20"/>
          <w:lang w:eastAsia="es-ES"/>
        </w:rPr>
        <w:t>VIGEN</w:t>
      </w:r>
      <w:r>
        <w:rPr>
          <w:rFonts w:ascii="Arial" w:eastAsia="Times New Roman" w:hAnsi="Arial" w:cs="Arial"/>
          <w:b/>
          <w:bCs/>
          <w:sz w:val="20"/>
          <w:szCs w:val="20"/>
          <w:lang w:eastAsia="es-ES"/>
        </w:rPr>
        <w:t>CIA</w:t>
      </w:r>
      <w:r w:rsidRPr="002C7614">
        <w:rPr>
          <w:rFonts w:ascii="Arial" w:eastAsia="Times New Roman" w:hAnsi="Arial" w:cs="Arial"/>
          <w:b/>
          <w:bCs/>
          <w:sz w:val="20"/>
          <w:szCs w:val="20"/>
          <w:lang w:eastAsia="es-ES"/>
        </w:rPr>
        <w:t>.-</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Reformad</w:t>
      </w:r>
      <w:r>
        <w:rPr>
          <w:rFonts w:ascii="Arial" w:eastAsia="Times New Roman" w:hAnsi="Arial" w:cs="Arial"/>
          <w:sz w:val="20"/>
          <w:szCs w:val="20"/>
          <w:lang w:val="es-ES_tradnl" w:eastAsia="es-ES"/>
        </w:rPr>
        <w:t>o el inciso h)</w:t>
      </w:r>
      <w:r w:rsidRPr="002C7614">
        <w:rPr>
          <w:rFonts w:ascii="Arial" w:eastAsia="Times New Roman" w:hAnsi="Arial" w:cs="Arial"/>
          <w:sz w:val="20"/>
          <w:szCs w:val="20"/>
          <w:lang w:val="es-ES_tradnl" w:eastAsia="es-ES"/>
        </w:rPr>
        <w:t xml:space="preserve">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w:t>
      </w:r>
      <w:r>
        <w:rPr>
          <w:rFonts w:ascii="Arial" w:eastAsia="Times New Roman" w:hAnsi="Arial" w:cs="Arial"/>
          <w:b/>
          <w:sz w:val="20"/>
          <w:szCs w:val="20"/>
          <w:lang w:val="es-ES_tradnl" w:eastAsia="es-ES"/>
        </w:rPr>
        <w:t xml:space="preserve"> </w:t>
      </w:r>
      <w:r w:rsidRPr="002C7614">
        <w:rPr>
          <w:rFonts w:ascii="Arial" w:eastAsia="Times New Roman" w:hAnsi="Arial" w:cs="Arial"/>
          <w:sz w:val="20"/>
          <w:szCs w:val="20"/>
          <w:lang w:eastAsia="es-ES"/>
        </w:rPr>
        <w:t xml:space="preserve">h) Cámara Nacional para </w:t>
      </w:r>
      <w:smartTag w:uri="urn:schemas-microsoft-com:office:smarttags" w:element="PersonName">
        <w:smartTagPr>
          <w:attr w:name="ProductID" w:val="la Industria"/>
        </w:smartTagPr>
        <w:r w:rsidRPr="002C7614">
          <w:rPr>
            <w:rFonts w:ascii="Arial" w:eastAsia="Times New Roman" w:hAnsi="Arial" w:cs="Arial"/>
            <w:sz w:val="20"/>
            <w:szCs w:val="20"/>
            <w:lang w:eastAsia="es-ES"/>
          </w:rPr>
          <w:t>la Industria</w:t>
        </w:r>
      </w:smartTag>
      <w:r w:rsidRPr="002C7614">
        <w:rPr>
          <w:rFonts w:ascii="Arial" w:eastAsia="Times New Roman" w:hAnsi="Arial" w:cs="Arial"/>
          <w:sz w:val="20"/>
          <w:szCs w:val="20"/>
          <w:lang w:eastAsia="es-ES"/>
        </w:rPr>
        <w:t xml:space="preserve"> y Transformación;</w:t>
      </w:r>
    </w:p>
    <w:p w:rsidR="001108F4" w:rsidRDefault="001108F4"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178</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organización y administración.</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funcionamiento, organización y administración del Patronato, se especificarán en el Reglamento de esta Ley.</w:t>
      </w:r>
    </w:p>
    <w:p w:rsidR="00F43E1D" w:rsidRPr="00F43E1D" w:rsidRDefault="00F43E1D" w:rsidP="00F43E1D">
      <w:pPr>
        <w:tabs>
          <w:tab w:val="left" w:pos="8078"/>
          <w:tab w:val="left" w:pos="8789"/>
        </w:tabs>
        <w:spacing w:after="0" w:line="240" w:lineRule="auto"/>
        <w:jc w:val="center"/>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TITULO SÉPTIMO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 xml:space="preserve">DE </w:t>
      </w:r>
      <w:smartTag w:uri="urn:schemas-microsoft-com:office:smarttags" w:element="PersonName">
        <w:smartTagPr>
          <w:attr w:name="ProductID" w:val="LA JUSTICIA PARA"/>
        </w:smartTagPr>
        <w:r w:rsidRPr="00F43E1D">
          <w:rPr>
            <w:rFonts w:ascii="Arial" w:eastAsia="Times New Roman" w:hAnsi="Arial" w:cs="Arial"/>
            <w:b/>
            <w:bCs/>
            <w:sz w:val="24"/>
            <w:szCs w:val="24"/>
            <w:lang w:eastAsia="es-ES"/>
          </w:rPr>
          <w:t>LA JUSTICIA PARA</w:t>
        </w:r>
      </w:smartTag>
      <w:r w:rsidRPr="00F43E1D">
        <w:rPr>
          <w:rFonts w:ascii="Arial" w:eastAsia="Times New Roman" w:hAnsi="Arial" w:cs="Arial"/>
          <w:b/>
          <w:bCs/>
          <w:sz w:val="24"/>
          <w:szCs w:val="24"/>
          <w:lang w:eastAsia="es-ES"/>
        </w:rPr>
        <w:t xml:space="preserve"> ADOLESCENTES</w:t>
      </w:r>
    </w:p>
    <w:p w:rsidR="00BB3F95" w:rsidRDefault="00BB3F95"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PRIMERO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DISPOSICIONES GENERALES</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*179</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aplicación y ejecución de sanciones y medidas cautelares competencia de la Unidad de Reinserción.</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 xml:space="preserve">La aplicación y ejecución de sanciones y medidas cautelares en materia de justicia para adolescentes, se regirá por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de Justicia para Adolescentes del Estado de Morelos y, en lo que no esté expresamente previsto, por las disposiciones de esta Ley.</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Corresponde a la Unidad de Reinserción, a través del Área de Adolescentes, realizar la evaluación de riesgos para fijar las medidas cautelares idóneas a cada adolescente, dar seguimiento a las medidas cautelares impuestas durante el proceso, así como la aplicación y ejecución de las medidas sancionadoras impuestas por el Juez de Juicio Oral.</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 xml:space="preserve">Reformados los párrafos primero y tercero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decían:</w:t>
      </w:r>
      <w:r w:rsidRPr="002C7614">
        <w:rPr>
          <w:rFonts w:ascii="Arial" w:eastAsia="Times New Roman" w:hAnsi="Arial" w:cs="Arial"/>
          <w:sz w:val="20"/>
          <w:szCs w:val="20"/>
          <w:lang w:val="es-ES_tradnl" w:eastAsia="es-ES"/>
        </w:rPr>
        <w:t xml:space="preserve"> De la aplicación y ejecución de sanciones y medidas cautelares competencia de la Subsecretaría de Reinserción Social.</w:t>
      </w:r>
    </w:p>
    <w:p w:rsidR="00F43E1D" w:rsidRPr="002C761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C7614">
        <w:rPr>
          <w:rFonts w:ascii="Arial" w:eastAsia="Times New Roman" w:hAnsi="Arial" w:cs="Arial"/>
          <w:sz w:val="20"/>
          <w:szCs w:val="20"/>
          <w:lang w:eastAsia="es-ES"/>
        </w:rPr>
        <w:t>Corresponde a la Subsecretaría, a través de la Dirección General de Ejecución de Medidas para Adolescentes, realizar la evaluación de riesgos para fijar las medidas cautelares idóneas a cada adolescente, dar seguimiento a las medidas cautelares impuestas durante el proceso, así como la aplicación y ejecución de las medidas sancionadoras impuestas por el Juez de Juicio Oral.</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*180</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aplicación y ejecución de sanciones y medidas cautelares competencia de la Unidad de Reinserción.  </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 aplicación y ejecución de sanciones y medidas cautelares en materia de justicia para adolescentes, se regirá por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de Justicia para Adolescentes del Estado de Morelos y, en lo que no esté expresamente previsto, por las disposiciones de esta Ley.</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Corresponde a la Unidad de Reinserción, a través del Área de Adolescentes, dar seguimiento a las medidas cautelares impuestas durante el proceso, así como la aplicación y ejecución de las medidas sancionadoras impuestas por el Juez de Juicio Oral.</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 xml:space="preserve">Reformados los párrafos primero y tercero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decían:</w:t>
      </w:r>
      <w:r w:rsidRPr="002C7614">
        <w:rPr>
          <w:rFonts w:ascii="Arial" w:eastAsia="Times New Roman" w:hAnsi="Arial" w:cs="Arial"/>
          <w:sz w:val="20"/>
          <w:szCs w:val="20"/>
          <w:lang w:val="es-ES_tradnl" w:eastAsia="es-ES"/>
        </w:rPr>
        <w:t xml:space="preserve"> </w:t>
      </w:r>
      <w:r w:rsidRPr="002C7614">
        <w:rPr>
          <w:rFonts w:ascii="Arial" w:eastAsia="Times New Roman" w:hAnsi="Arial" w:cs="Arial"/>
          <w:sz w:val="20"/>
          <w:szCs w:val="20"/>
          <w:lang w:eastAsia="es-ES"/>
        </w:rPr>
        <w:t xml:space="preserve">De la aplicación y ejecución de sanciones y medidas cautelares competencia de </w:t>
      </w:r>
      <w:smartTag w:uri="urn:schemas-microsoft-com:office:smarttags" w:element="PersonName">
        <w:smartTagPr>
          <w:attr w:name="ProductID" w:val="la Subsecretar￭a"/>
        </w:smartTagPr>
        <w:r w:rsidRPr="002C7614">
          <w:rPr>
            <w:rFonts w:ascii="Arial" w:eastAsia="Times New Roman" w:hAnsi="Arial" w:cs="Arial"/>
            <w:sz w:val="20"/>
            <w:szCs w:val="20"/>
            <w:lang w:eastAsia="es-ES"/>
          </w:rPr>
          <w:t>la Subsecretaría</w:t>
        </w:r>
      </w:smartTag>
      <w:r w:rsidRPr="002C7614">
        <w:rPr>
          <w:rFonts w:ascii="Arial" w:eastAsia="Times New Roman" w:hAnsi="Arial" w:cs="Arial"/>
          <w:sz w:val="20"/>
          <w:szCs w:val="20"/>
          <w:lang w:eastAsia="es-ES"/>
        </w:rPr>
        <w:t xml:space="preserve"> de Reinserción Social.</w:t>
      </w:r>
    </w:p>
    <w:p w:rsidR="00F43E1D" w:rsidRPr="002C761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C7614">
        <w:rPr>
          <w:rFonts w:ascii="Arial" w:eastAsia="Times New Roman" w:hAnsi="Arial" w:cs="Arial"/>
          <w:sz w:val="20"/>
          <w:szCs w:val="20"/>
          <w:lang w:eastAsia="es-ES"/>
        </w:rPr>
        <w:lastRenderedPageBreak/>
        <w:t xml:space="preserve">Corresponde a </w:t>
      </w:r>
      <w:smartTag w:uri="urn:schemas-microsoft-com:office:smarttags" w:element="PersonName">
        <w:smartTagPr>
          <w:attr w:name="ProductID" w:val="la Subsecretar￭a"/>
        </w:smartTagPr>
        <w:r w:rsidRPr="002C7614">
          <w:rPr>
            <w:rFonts w:ascii="Arial" w:eastAsia="Times New Roman" w:hAnsi="Arial" w:cs="Arial"/>
            <w:sz w:val="20"/>
            <w:szCs w:val="20"/>
            <w:lang w:eastAsia="es-ES"/>
          </w:rPr>
          <w:t>la Subsecretaría</w:t>
        </w:r>
      </w:smartTag>
      <w:r w:rsidRPr="002C7614">
        <w:rPr>
          <w:rFonts w:ascii="Arial" w:eastAsia="Times New Roman" w:hAnsi="Arial" w:cs="Arial"/>
          <w:sz w:val="20"/>
          <w:szCs w:val="20"/>
          <w:lang w:eastAsia="es-ES"/>
        </w:rPr>
        <w:t xml:space="preserve">, a través de </w:t>
      </w:r>
      <w:smartTag w:uri="urn:schemas-microsoft-com:office:smarttags" w:element="PersonName">
        <w:smartTagPr>
          <w:attr w:name="ProductID" w:val="la Direcci￳n General"/>
        </w:smartTagPr>
        <w:r w:rsidRPr="002C7614">
          <w:rPr>
            <w:rFonts w:ascii="Arial" w:eastAsia="Times New Roman" w:hAnsi="Arial" w:cs="Arial"/>
            <w:sz w:val="20"/>
            <w:szCs w:val="20"/>
            <w:lang w:eastAsia="es-ES"/>
          </w:rPr>
          <w:t>la Dirección General</w:t>
        </w:r>
      </w:smartTag>
      <w:r w:rsidRPr="002C7614">
        <w:rPr>
          <w:rFonts w:ascii="Arial" w:eastAsia="Times New Roman" w:hAnsi="Arial" w:cs="Arial"/>
          <w:sz w:val="20"/>
          <w:szCs w:val="20"/>
          <w:lang w:eastAsia="es-ES"/>
        </w:rPr>
        <w:t xml:space="preserve"> de Ejecución de Medidas para Adolescentes, dar seguimiento a las medidas cautelares impuestas durante el proceso, así como la aplicación y ejecución de las medidas sancionadoras impuestas por el Juez de Juicio Oral.</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*181</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w:t>
      </w:r>
      <w:smartTag w:uri="urn:schemas-microsoft-com:office:smarttags" w:element="PersonName">
        <w:smartTagPr>
          <w:attr w:name="ProductID" w:val="la Coordinaci￳n."/>
        </w:smartTagPr>
        <w:r w:rsidRPr="00F43E1D">
          <w:rPr>
            <w:rFonts w:ascii="Arial" w:eastAsia="Times New Roman" w:hAnsi="Arial" w:cs="Arial"/>
            <w:sz w:val="24"/>
            <w:szCs w:val="24"/>
            <w:lang w:eastAsia="es-ES"/>
          </w:rPr>
          <w:t>la Coordinación.</w:t>
        </w:r>
      </w:smartTag>
      <w:r w:rsidRPr="00F43E1D">
        <w:rPr>
          <w:rFonts w:ascii="Arial" w:eastAsia="Times New Roman" w:hAnsi="Arial" w:cs="Arial"/>
          <w:sz w:val="24"/>
          <w:szCs w:val="24"/>
          <w:lang w:eastAsia="es-ES"/>
        </w:rPr>
        <w:t xml:space="preserve"> </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Unidad de Reinserción coordinará el Área de Adolescentes para que, durante la ejecución de las medidas se cuente con:</w:t>
      </w:r>
    </w:p>
    <w:p w:rsidR="002C7614" w:rsidRPr="00F43E1D" w:rsidRDefault="002C761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 Programas de capacitación para padres, tutores, familiares, responsables, o quienes ejerzan la patria potestad o custodia de los adolescentes;</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 Programas de escuelas para responsables de las familias;</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III. Programas de orientación y tratamiento en caso de alcoholismo o drogadicción;</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IV. Programas de atención médica;</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V. Cursos y programas de orientación, y</w:t>
      </w:r>
    </w:p>
    <w:p w:rsidR="00F43E1D" w:rsidRPr="00F43E1D" w:rsidRDefault="00F43E1D" w:rsidP="00F43E1D">
      <w:pPr>
        <w:tabs>
          <w:tab w:val="left" w:pos="8078"/>
          <w:tab w:val="left" w:pos="8789"/>
        </w:tabs>
        <w:spacing w:after="0" w:line="240" w:lineRule="auto"/>
        <w:ind w:left="284"/>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VI. Cualquier otra acción que permita a los padres, familiares, responsables, tutores, o quienes ejerzan la patria potestad o custodia, contribuir a asegurar el desarrollo integral de los adolescentes. El Área de Adolescentes, podrá celebrar convenios con las instituciones públicas, privadas u organismos no gubernamentales, para la implementación de los programas a que se refiere este artículo, los cuales serán autorizados previa autorización de la Unidad de Reinserción.</w:t>
      </w:r>
    </w:p>
    <w:p w:rsidR="00F43E1D" w:rsidRPr="002C7614" w:rsidRDefault="00F43E1D" w:rsidP="002C7614">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 xml:space="preserve">Reformado el párrafo segundo y la fracción VI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decían:</w:t>
      </w:r>
      <w:r w:rsidRPr="002C7614">
        <w:rPr>
          <w:rFonts w:ascii="Arial" w:eastAsia="Times New Roman" w:hAnsi="Arial" w:cs="Arial"/>
          <w:sz w:val="20"/>
          <w:szCs w:val="20"/>
          <w:lang w:val="es-ES_tradnl" w:eastAsia="es-ES"/>
        </w:rPr>
        <w:t xml:space="preserve"> La Subsecretaría coordinará a la Dirección General de Ejecución de Medidas para Adolescentes para que, durante la ejecución de las medidas se cuente con:</w:t>
      </w:r>
    </w:p>
    <w:p w:rsidR="00F43E1D" w:rsidRPr="002C761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C7614">
        <w:rPr>
          <w:rFonts w:ascii="Arial" w:eastAsia="Times New Roman" w:hAnsi="Arial" w:cs="Arial"/>
          <w:sz w:val="20"/>
          <w:szCs w:val="20"/>
          <w:lang w:eastAsia="es-ES"/>
        </w:rPr>
        <w:t xml:space="preserve">VI. Cualquier otra acción que permita a los padres, familiares, responsables, tutores, o quienes ejerzan la patria potestad o custodia, contribuir a asegurar el desarrollo integral de los adolescentes. </w:t>
      </w:r>
      <w:smartTag w:uri="urn:schemas-microsoft-com:office:smarttags" w:element="PersonName">
        <w:smartTagPr>
          <w:attr w:name="ProductID" w:val="la Direcci￳n General"/>
        </w:smartTagPr>
        <w:r w:rsidRPr="002C7614">
          <w:rPr>
            <w:rFonts w:ascii="Arial" w:eastAsia="Times New Roman" w:hAnsi="Arial" w:cs="Arial"/>
            <w:sz w:val="20"/>
            <w:szCs w:val="20"/>
            <w:lang w:eastAsia="es-ES"/>
          </w:rPr>
          <w:t>La Dirección General</w:t>
        </w:r>
      </w:smartTag>
      <w:r w:rsidRPr="002C7614">
        <w:rPr>
          <w:rFonts w:ascii="Arial" w:eastAsia="Times New Roman" w:hAnsi="Arial" w:cs="Arial"/>
          <w:sz w:val="20"/>
          <w:szCs w:val="20"/>
          <w:lang w:eastAsia="es-ES"/>
        </w:rPr>
        <w:t xml:space="preserve"> de Ejecución de Medidas para Adolescentes, podrá celebrar convenios con las instituciones públicas, privadas u organismos no gubernamentales, para la implementación de los programas a que se refiere este artículo, los cuales serán autorizados previa autorización de </w:t>
      </w:r>
      <w:smartTag w:uri="urn:schemas-microsoft-com:office:smarttags" w:element="PersonName">
        <w:smartTagPr>
          <w:attr w:name="ProductID" w:val="la Subsecretar￭a."/>
        </w:smartTagPr>
        <w:r w:rsidRPr="002C7614">
          <w:rPr>
            <w:rFonts w:ascii="Arial" w:eastAsia="Times New Roman" w:hAnsi="Arial" w:cs="Arial"/>
            <w:sz w:val="20"/>
            <w:szCs w:val="20"/>
            <w:lang w:eastAsia="es-ES"/>
          </w:rPr>
          <w:t>la Subsecretaría.</w:t>
        </w:r>
      </w:smartTag>
      <w:r w:rsidRPr="002C7614">
        <w:rPr>
          <w:rFonts w:ascii="Arial" w:eastAsia="Times New Roman" w:hAnsi="Arial" w:cs="Arial"/>
          <w:sz w:val="20"/>
          <w:szCs w:val="20"/>
          <w:lang w:eastAsia="es-ES"/>
        </w:rPr>
        <w:t xml:space="preserve">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*182</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supervisión.</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lastRenderedPageBreak/>
        <w:t>La Unidad de Reinserción supervisará que el Área de Adolescentes, procure el contacto con los familiares o representantes legales del adolescente, y deberá informarles por lo menos una vez al mes sobre el desarrollo, modificación o cualquier ventaja o desventaja del Programa de Ejecución.</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 xml:space="preserve">Reformado el párrafo segundo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w:t>
      </w:r>
      <w:r w:rsidRPr="002C7614">
        <w:rPr>
          <w:rFonts w:ascii="Arial" w:eastAsia="Times New Roman" w:hAnsi="Arial" w:cs="Arial"/>
          <w:sz w:val="20"/>
          <w:szCs w:val="20"/>
          <w:lang w:val="es-ES_tradnl" w:eastAsia="es-ES"/>
        </w:rPr>
        <w:t xml:space="preserve"> La Subsecretaría supervisará que la Dirección General de Ejecución de Medidas para Adolescentes, procure el contacto con los familiares o representantes legales del adolescente, y deberá informarles por lo menos una vez al mes sobre el desarrollo, modificación o cualquier ventaja o desventaja del Programa de Ejecución.</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*183</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las medidas administrativas.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Los responsables de los centros de internamiento deberán informar a la Área de Adolescentes y al Juez de Ejecución sobre las decisiones administrativas necesarias para garantizar el cumplimiento de las medidas impuestas por la autoridad judicial.</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Las decisiones administrativas que al efecto se tomen, en ningún caso podrán variar la naturaleza de las medidas impuestas por la autoridad judicial.</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sz w:val="20"/>
          <w:szCs w:val="20"/>
          <w:lang w:val="es-ES_tradnl" w:eastAsia="es-ES"/>
        </w:rPr>
        <w:t xml:space="preserve"> Reformado el párrafo segundo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w:t>
      </w:r>
      <w:r w:rsidRPr="002C7614">
        <w:rPr>
          <w:rFonts w:ascii="Arial" w:eastAsia="Times New Roman" w:hAnsi="Arial" w:cs="Arial"/>
          <w:sz w:val="20"/>
          <w:szCs w:val="20"/>
          <w:lang w:val="es-ES_tradnl" w:eastAsia="es-ES"/>
        </w:rPr>
        <w:t xml:space="preserve"> </w:t>
      </w:r>
      <w:r w:rsidRPr="002C7614">
        <w:rPr>
          <w:rFonts w:ascii="Arial" w:eastAsia="Times New Roman" w:hAnsi="Arial" w:cs="Arial"/>
          <w:sz w:val="20"/>
          <w:szCs w:val="20"/>
          <w:lang w:eastAsia="es-ES"/>
        </w:rPr>
        <w:t xml:space="preserve">Los responsables de los centros de internamiento deberán informar a </w:t>
      </w:r>
      <w:smartTag w:uri="urn:schemas-microsoft-com:office:smarttags" w:element="PersonName">
        <w:smartTagPr>
          <w:attr w:name="ProductID" w:val="la Direcci￳n General"/>
        </w:smartTagPr>
        <w:r w:rsidRPr="002C7614">
          <w:rPr>
            <w:rFonts w:ascii="Arial" w:eastAsia="Times New Roman" w:hAnsi="Arial" w:cs="Arial"/>
            <w:sz w:val="20"/>
            <w:szCs w:val="20"/>
            <w:lang w:eastAsia="es-ES"/>
          </w:rPr>
          <w:t>la Dirección General</w:t>
        </w:r>
      </w:smartTag>
      <w:r w:rsidRPr="002C7614">
        <w:rPr>
          <w:rFonts w:ascii="Arial" w:eastAsia="Times New Roman" w:hAnsi="Arial" w:cs="Arial"/>
          <w:sz w:val="20"/>
          <w:szCs w:val="20"/>
          <w:lang w:eastAsia="es-ES"/>
        </w:rPr>
        <w:t xml:space="preserve"> de Ejecución de Medidas para Adolescentes y al Juez de Ejecución sobre las decisiones administrativas necesarias para garantizar el cumplimiento de las medidas impuestas por la autoridad judicial.</w:t>
      </w:r>
    </w:p>
    <w:p w:rsidR="00F43E1D" w:rsidRPr="002C7614" w:rsidRDefault="00F43E1D" w:rsidP="00F43E1D">
      <w:pPr>
        <w:tabs>
          <w:tab w:val="left" w:pos="8078"/>
          <w:tab w:val="left" w:pos="8789"/>
        </w:tabs>
        <w:spacing w:after="0" w:line="240" w:lineRule="auto"/>
        <w:jc w:val="both"/>
        <w:rPr>
          <w:rFonts w:ascii="Arial" w:eastAsia="Times New Roman" w:hAnsi="Arial" w:cs="Arial"/>
          <w:b/>
          <w:sz w:val="20"/>
          <w:szCs w:val="20"/>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*184</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Del informe del programa a la autoridad judicial.</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La Unidad de Reinserción, vigilará que dentro de los plazos que marca la Ley de Justicia para Adolescentes, se elabore el programa individual de ejecución y sea enviado al Juez de Ejecución, a la Defensa y al Ministerio Público.</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spacing w:after="0" w:line="240" w:lineRule="auto"/>
        <w:jc w:val="both"/>
        <w:rPr>
          <w:rFonts w:ascii="Arial" w:eastAsia="Times New Roman" w:hAnsi="Arial" w:cs="Arial"/>
          <w:sz w:val="20"/>
          <w:szCs w:val="20"/>
          <w:lang w:val="es-ES_tradnl"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Reformado el párrafo segundo </w:t>
      </w:r>
      <w:r w:rsidRPr="002C7614">
        <w:rPr>
          <w:rFonts w:ascii="Arial" w:eastAsia="Times New Roman" w:hAnsi="Arial" w:cs="Arial"/>
          <w:sz w:val="20"/>
          <w:szCs w:val="20"/>
          <w:lang w:val="es-ES_tradnl" w:eastAsia="es-ES"/>
        </w:rPr>
        <w:t xml:space="preserve">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w:t>
      </w:r>
      <w:r w:rsidRPr="002C7614">
        <w:rPr>
          <w:rFonts w:ascii="Arial" w:eastAsia="Times New Roman" w:hAnsi="Arial" w:cs="Arial"/>
          <w:sz w:val="20"/>
          <w:szCs w:val="20"/>
          <w:lang w:val="es-ES_tradnl" w:eastAsia="es-ES"/>
        </w:rPr>
        <w:t xml:space="preserve"> La Subsecretaría, vigilará que dentro de los plazos que marca la Ley de Justicia para Adolescentes, se elabore el programa individual de ejecución y sea enviado al Juez de Ejecución, a la Defensa y al Ministerio Público.</w:t>
      </w:r>
    </w:p>
    <w:p w:rsidR="00F43E1D" w:rsidRPr="002C7614" w:rsidRDefault="00F43E1D" w:rsidP="00F43E1D">
      <w:pPr>
        <w:tabs>
          <w:tab w:val="left" w:pos="8078"/>
          <w:tab w:val="left" w:pos="8789"/>
        </w:tabs>
        <w:spacing w:after="0" w:line="240" w:lineRule="auto"/>
        <w:jc w:val="both"/>
        <w:rPr>
          <w:rFonts w:ascii="Arial" w:eastAsia="Times New Roman" w:hAnsi="Arial" w:cs="Arial"/>
          <w:b/>
          <w:sz w:val="20"/>
          <w:szCs w:val="20"/>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*185</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w:t>
      </w:r>
      <w:smartTag w:uri="urn:schemas-microsoft-com:office:smarttags" w:element="PersonName">
        <w:smartTagPr>
          <w:attr w:name="ProductID" w:val="la Coordinaci￳n."/>
        </w:smartTagPr>
        <w:r w:rsidRPr="00F43E1D">
          <w:rPr>
            <w:rFonts w:ascii="Arial" w:eastAsia="Times New Roman" w:hAnsi="Arial" w:cs="Arial"/>
            <w:sz w:val="24"/>
            <w:szCs w:val="24"/>
            <w:lang w:eastAsia="es-ES"/>
          </w:rPr>
          <w:t>la Coordinación.</w:t>
        </w:r>
      </w:smartTag>
      <w:r w:rsidRPr="00F43E1D">
        <w:rPr>
          <w:rFonts w:ascii="Arial" w:eastAsia="Times New Roman" w:hAnsi="Arial" w:cs="Arial"/>
          <w:sz w:val="24"/>
          <w:szCs w:val="24"/>
          <w:lang w:eastAsia="es-ES"/>
        </w:rPr>
        <w:t xml:space="preserve"> </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La Unidad de Reinserción coordinará el Área de Adolescentes para que, durante la ejecución de las medidas impuestas por la autoridad judicial se observen plenamente las disposiciones de la Ley de Justicia para Adolescentes y esta Ley.</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sz w:val="20"/>
          <w:szCs w:val="20"/>
          <w:lang w:val="es-ES_tradnl" w:eastAsia="es-ES"/>
        </w:rPr>
        <w:t xml:space="preserve"> Reformado el párrafo segundo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w:t>
      </w:r>
      <w:r w:rsidRPr="002C7614">
        <w:rPr>
          <w:rFonts w:ascii="Arial" w:eastAsia="Times New Roman" w:hAnsi="Arial" w:cs="Arial"/>
          <w:sz w:val="20"/>
          <w:szCs w:val="20"/>
          <w:lang w:val="es-ES_tradnl" w:eastAsia="es-ES"/>
        </w:rPr>
        <w:t xml:space="preserve"> </w:t>
      </w:r>
      <w:smartTag w:uri="urn:schemas-microsoft-com:office:smarttags" w:element="PersonName">
        <w:smartTagPr>
          <w:attr w:name="ProductID" w:val="la Subsecretar￭a"/>
        </w:smartTagPr>
        <w:r w:rsidRPr="002C7614">
          <w:rPr>
            <w:rFonts w:ascii="Arial" w:eastAsia="Times New Roman" w:hAnsi="Arial" w:cs="Arial"/>
            <w:sz w:val="20"/>
            <w:szCs w:val="20"/>
            <w:lang w:eastAsia="es-ES"/>
          </w:rPr>
          <w:t>La Subsecretaría</w:t>
        </w:r>
      </w:smartTag>
      <w:r w:rsidRPr="002C7614">
        <w:rPr>
          <w:rFonts w:ascii="Arial" w:eastAsia="Times New Roman" w:hAnsi="Arial" w:cs="Arial"/>
          <w:sz w:val="20"/>
          <w:szCs w:val="20"/>
          <w:lang w:eastAsia="es-ES"/>
        </w:rPr>
        <w:t xml:space="preserve"> coordinará a </w:t>
      </w:r>
      <w:smartTag w:uri="urn:schemas-microsoft-com:office:smarttags" w:element="PersonName">
        <w:smartTagPr>
          <w:attr w:name="ProductID" w:val="la Direcci￳n General"/>
        </w:smartTagPr>
        <w:r w:rsidRPr="002C7614">
          <w:rPr>
            <w:rFonts w:ascii="Arial" w:eastAsia="Times New Roman" w:hAnsi="Arial" w:cs="Arial"/>
            <w:sz w:val="20"/>
            <w:szCs w:val="20"/>
            <w:lang w:eastAsia="es-ES"/>
          </w:rPr>
          <w:t>la Dirección General</w:t>
        </w:r>
      </w:smartTag>
      <w:r w:rsidRPr="002C7614">
        <w:rPr>
          <w:rFonts w:ascii="Arial" w:eastAsia="Times New Roman" w:hAnsi="Arial" w:cs="Arial"/>
          <w:sz w:val="20"/>
          <w:szCs w:val="20"/>
          <w:lang w:eastAsia="es-ES"/>
        </w:rPr>
        <w:t xml:space="preserve"> de Ejecución de Medidas para Adolescentes para que, durante la ejecución de las medidas impuestas por la autoridad judicial se observen plenamente las disposiciones de </w:t>
      </w:r>
      <w:smartTag w:uri="urn:schemas-microsoft-com:office:smarttags" w:element="PersonName">
        <w:smartTagPr>
          <w:attr w:name="ProductID" w:val="la Ley"/>
        </w:smartTagPr>
        <w:r w:rsidRPr="002C7614">
          <w:rPr>
            <w:rFonts w:ascii="Arial" w:eastAsia="Times New Roman" w:hAnsi="Arial" w:cs="Arial"/>
            <w:sz w:val="20"/>
            <w:szCs w:val="20"/>
            <w:lang w:eastAsia="es-ES"/>
          </w:rPr>
          <w:t>la Ley</w:t>
        </w:r>
      </w:smartTag>
      <w:r w:rsidRPr="002C7614">
        <w:rPr>
          <w:rFonts w:ascii="Arial" w:eastAsia="Times New Roman" w:hAnsi="Arial" w:cs="Arial"/>
          <w:sz w:val="20"/>
          <w:szCs w:val="20"/>
          <w:lang w:eastAsia="es-ES"/>
        </w:rPr>
        <w:t xml:space="preserve"> de Justicia para Adolescentes y esta Ley.</w:t>
      </w:r>
    </w:p>
    <w:p w:rsidR="00F43E1D" w:rsidRPr="00F43E1D" w:rsidRDefault="00F43E1D" w:rsidP="00F43E1D">
      <w:pPr>
        <w:tabs>
          <w:tab w:val="left" w:pos="8078"/>
          <w:tab w:val="left" w:pos="8789"/>
        </w:tabs>
        <w:spacing w:after="0" w:line="240" w:lineRule="auto"/>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SEGUNDO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MEDIDAS CAUTELARES</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
          <w:bCs/>
          <w:sz w:val="24"/>
          <w:szCs w:val="24"/>
          <w:lang w:eastAsia="es-ES"/>
        </w:rPr>
        <w:t>Artículo 186.-</w:t>
      </w:r>
      <w:r w:rsidRPr="00F43E1D">
        <w:rPr>
          <w:rFonts w:ascii="Arial" w:eastAsia="Times New Roman" w:hAnsi="Arial" w:cs="Arial"/>
          <w:bCs/>
          <w:sz w:val="24"/>
          <w:szCs w:val="24"/>
          <w:lang w:eastAsia="es-ES"/>
        </w:rPr>
        <w:t xml:space="preserve"> De las medidas cautelares.</w:t>
      </w:r>
    </w:p>
    <w:p w:rsidR="00426430" w:rsidRPr="00F43E1D" w:rsidRDefault="00426430" w:rsidP="00F43E1D">
      <w:pPr>
        <w:tabs>
          <w:tab w:val="left" w:pos="8078"/>
          <w:tab w:val="left" w:pos="8789"/>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Las medidas cautelares se regularán conforme a lo que establezca </w:t>
      </w:r>
      <w:smartTag w:uri="urn:schemas-microsoft-com:office:smarttags" w:element="PersonName">
        <w:smartTagPr>
          <w:attr w:name="ProductID" w:val="la Ley"/>
        </w:smartTagPr>
        <w:r w:rsidRPr="00F43E1D">
          <w:rPr>
            <w:rFonts w:ascii="Arial" w:eastAsia="Times New Roman" w:hAnsi="Arial" w:cs="Arial"/>
            <w:bCs/>
            <w:sz w:val="24"/>
            <w:szCs w:val="24"/>
            <w:lang w:eastAsia="es-ES"/>
          </w:rPr>
          <w:t>la Ley</w:t>
        </w:r>
      </w:smartTag>
      <w:r w:rsidRPr="00F43E1D">
        <w:rPr>
          <w:rFonts w:ascii="Arial" w:eastAsia="Times New Roman" w:hAnsi="Arial" w:cs="Arial"/>
          <w:bCs/>
          <w:sz w:val="24"/>
          <w:szCs w:val="24"/>
          <w:lang w:eastAsia="es-ES"/>
        </w:rPr>
        <w:t xml:space="preserve"> de Justicia para Adolescentes.</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CAPÍTULO TERCERO</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EJECUCIÓN Y SEGUIMIENTO DE MEDIDAS CAUTELARES PERSONALES</w:t>
      </w:r>
    </w:p>
    <w:p w:rsidR="00BB3F95" w:rsidRDefault="00BB3F95"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SECCIÓN 1</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FINALIDAD DE LAS MEDIDAS CAUTELARES</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187.-</w:t>
      </w:r>
      <w:r w:rsidRPr="00F43E1D">
        <w:rPr>
          <w:rFonts w:ascii="Arial" w:eastAsia="Times New Roman" w:hAnsi="Arial" w:cs="Arial"/>
          <w:sz w:val="24"/>
          <w:szCs w:val="24"/>
          <w:lang w:eastAsia="es-ES"/>
        </w:rPr>
        <w:t xml:space="preserve"> Finalidad de las medidas cautelares.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finalidad de las medidas cautelares es, de asegurar la presencia de adolescente durante el proceso o el imputado en el juicio, proteger a la sociedad, víctima y ofendido.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SECCIÓN 2</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TIPOS DE MEDIDAS CAUTELARES PARA ADOLESCENTES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lastRenderedPageBreak/>
        <w:t>Artículo *188.-</w:t>
      </w:r>
      <w:r w:rsidRPr="00F43E1D">
        <w:rPr>
          <w:rFonts w:ascii="Arial" w:eastAsia="Times New Roman" w:hAnsi="Arial" w:cs="Arial"/>
          <w:sz w:val="24"/>
          <w:szCs w:val="24"/>
          <w:lang w:eastAsia="es-ES"/>
        </w:rPr>
        <w:t xml:space="preserve"> De la destrucción de registros.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Transcurrido el plazo de tres años de cumplida la medida sancionadora impuesta o extinta la acción penal, por las causales previstas por la Ley de Justicia de los Adolescentes del Estado de Morelos o en las leyes generales, por orden de la autoridad judicial se destruirán todos los registros vinculados con el proceso legal. La Unidad de Reinserción, supervisará que el Área de Adolescentes, cumpla con esta disposición.</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 xml:space="preserve">Reformados los párrafos segundo y tercero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decían:</w:t>
      </w:r>
      <w:r w:rsidRPr="002C7614">
        <w:rPr>
          <w:rFonts w:ascii="Arial" w:eastAsia="Times New Roman" w:hAnsi="Arial" w:cs="Arial"/>
          <w:sz w:val="20"/>
          <w:szCs w:val="20"/>
          <w:lang w:val="es-ES_tradnl" w:eastAsia="es-ES"/>
        </w:rPr>
        <w:t xml:space="preserve"> </w:t>
      </w:r>
      <w:r w:rsidRPr="002C7614">
        <w:rPr>
          <w:rFonts w:ascii="Arial" w:eastAsia="Times New Roman" w:hAnsi="Arial" w:cs="Arial"/>
          <w:sz w:val="20"/>
          <w:szCs w:val="20"/>
          <w:lang w:eastAsia="es-ES"/>
        </w:rPr>
        <w:t xml:space="preserve">Transcurrido el plazo de tres años de cumplida la medida sancionadora impuesta o extinta la acción penal, por las causales previstas por </w:t>
      </w:r>
      <w:smartTag w:uri="urn:schemas-microsoft-com:office:smarttags" w:element="PersonName">
        <w:smartTagPr>
          <w:attr w:name="ProductID" w:val="la Ley"/>
        </w:smartTagPr>
        <w:r w:rsidRPr="002C7614">
          <w:rPr>
            <w:rFonts w:ascii="Arial" w:eastAsia="Times New Roman" w:hAnsi="Arial" w:cs="Arial"/>
            <w:sz w:val="20"/>
            <w:szCs w:val="20"/>
            <w:lang w:eastAsia="es-ES"/>
          </w:rPr>
          <w:t>la Ley</w:t>
        </w:r>
      </w:smartTag>
      <w:r w:rsidRPr="002C7614">
        <w:rPr>
          <w:rFonts w:ascii="Arial" w:eastAsia="Times New Roman" w:hAnsi="Arial" w:cs="Arial"/>
          <w:sz w:val="20"/>
          <w:szCs w:val="20"/>
          <w:lang w:eastAsia="es-ES"/>
        </w:rPr>
        <w:t xml:space="preserve"> de Justicia de los Adolescentes del Estado de Morelos o en las leyes generales, por orden de la autoridad judicial se destruirán todos los registros vinculados con el proceso legal. </w:t>
      </w:r>
      <w:smartTag w:uri="urn:schemas-microsoft-com:office:smarttags" w:element="PersonName">
        <w:smartTagPr>
          <w:attr w:name="ProductID" w:val="la Subsecretar￭a"/>
        </w:smartTagPr>
        <w:r w:rsidRPr="002C7614">
          <w:rPr>
            <w:rFonts w:ascii="Arial" w:eastAsia="Times New Roman" w:hAnsi="Arial" w:cs="Arial"/>
            <w:sz w:val="20"/>
            <w:szCs w:val="20"/>
            <w:lang w:eastAsia="es-ES"/>
          </w:rPr>
          <w:t>La Subsecretaría</w:t>
        </w:r>
      </w:smartTag>
      <w:r w:rsidRPr="002C7614">
        <w:rPr>
          <w:rFonts w:ascii="Arial" w:eastAsia="Times New Roman" w:hAnsi="Arial" w:cs="Arial"/>
          <w:sz w:val="20"/>
          <w:szCs w:val="20"/>
          <w:lang w:eastAsia="es-ES"/>
        </w:rPr>
        <w:t xml:space="preserve">, supervisará que </w:t>
      </w:r>
      <w:smartTag w:uri="urn:schemas-microsoft-com:office:smarttags" w:element="PersonName">
        <w:smartTagPr>
          <w:attr w:name="ProductID" w:val="la Direcci￳n"/>
        </w:smartTagPr>
        <w:r w:rsidRPr="002C7614">
          <w:rPr>
            <w:rFonts w:ascii="Arial" w:eastAsia="Times New Roman" w:hAnsi="Arial" w:cs="Arial"/>
            <w:sz w:val="20"/>
            <w:szCs w:val="20"/>
            <w:lang w:eastAsia="es-ES"/>
          </w:rPr>
          <w:t>la Dirección</w:t>
        </w:r>
      </w:smartTag>
      <w:r w:rsidRPr="002C7614">
        <w:rPr>
          <w:rFonts w:ascii="Arial" w:eastAsia="Times New Roman" w:hAnsi="Arial" w:cs="Arial"/>
          <w:sz w:val="20"/>
          <w:szCs w:val="20"/>
          <w:lang w:eastAsia="es-ES"/>
        </w:rPr>
        <w:t xml:space="preserve"> de Ejecución de Medidas para Adolescentes, cumpla con esta disposición.</w:t>
      </w:r>
    </w:p>
    <w:p w:rsidR="00F43E1D" w:rsidRPr="002C7614" w:rsidRDefault="00F43E1D" w:rsidP="00F43E1D">
      <w:pPr>
        <w:tabs>
          <w:tab w:val="left" w:pos="8078"/>
          <w:tab w:val="left" w:pos="8789"/>
        </w:tabs>
        <w:spacing w:after="0" w:line="240" w:lineRule="auto"/>
        <w:jc w:val="both"/>
        <w:rPr>
          <w:rFonts w:ascii="Arial" w:eastAsia="Times New Roman" w:hAnsi="Arial" w:cs="Arial"/>
          <w:b/>
          <w:sz w:val="20"/>
          <w:szCs w:val="20"/>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w:t>
      </w:r>
      <w:r w:rsidRPr="00F43E1D">
        <w:rPr>
          <w:rFonts w:ascii="Arial" w:eastAsia="Times New Roman" w:hAnsi="Arial" w:cs="Arial"/>
          <w:b/>
          <w:bCs/>
          <w:sz w:val="24"/>
          <w:szCs w:val="24"/>
          <w:lang w:eastAsia="es-ES"/>
        </w:rPr>
        <w:t xml:space="preserve"> *189</w:t>
      </w:r>
      <w:r w:rsidRPr="00F43E1D">
        <w:rPr>
          <w:rFonts w:ascii="Arial" w:eastAsia="Times New Roman" w:hAnsi="Arial" w:cs="Arial"/>
          <w:b/>
          <w:sz w:val="24"/>
          <w:szCs w:val="24"/>
          <w:lang w:eastAsia="es-ES"/>
        </w:rPr>
        <w:t>.-</w:t>
      </w:r>
      <w:r w:rsidRPr="00F43E1D">
        <w:rPr>
          <w:rFonts w:ascii="Arial" w:eastAsia="Times New Roman" w:hAnsi="Arial" w:cs="Arial"/>
          <w:sz w:val="24"/>
          <w:szCs w:val="24"/>
          <w:lang w:eastAsia="es-ES"/>
        </w:rPr>
        <w:t xml:space="preserve"> De la observancia de principios de protección integral.</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La Unidad de Reinserción, velará que en todo momento durante la ejecución de la medida cautelar o sancionadora, se observen los principios de protección integral e interés superior del adolescente, respetando su dignidad y sus derechos fundamentales. Entendiendo por principios reguladores los contenidos en la Ley de Justicia para Adolescentes del Estado de Morelos y de los tratados internacionales.</w:t>
      </w:r>
    </w:p>
    <w:p w:rsidR="00F43E1D" w:rsidRPr="002C7614" w:rsidRDefault="00F43E1D" w:rsidP="00F43E1D">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2C7614" w:rsidRDefault="00F43E1D" w:rsidP="00F43E1D">
      <w:pPr>
        <w:tabs>
          <w:tab w:val="left" w:pos="8078"/>
          <w:tab w:val="left" w:pos="8789"/>
        </w:tabs>
        <w:spacing w:after="0" w:line="240" w:lineRule="auto"/>
        <w:jc w:val="both"/>
        <w:rPr>
          <w:rFonts w:ascii="Arial" w:eastAsia="Times New Roman" w:hAnsi="Arial" w:cs="Arial"/>
          <w:sz w:val="20"/>
          <w:szCs w:val="20"/>
          <w:lang w:eastAsia="es-ES"/>
        </w:rPr>
      </w:pPr>
      <w:r w:rsidRPr="002C7614">
        <w:rPr>
          <w:rFonts w:ascii="Arial" w:eastAsia="Times New Roman" w:hAnsi="Arial" w:cs="Arial"/>
          <w:b/>
          <w:bCs/>
          <w:sz w:val="20"/>
          <w:szCs w:val="20"/>
          <w:lang w:eastAsia="es-ES"/>
        </w:rPr>
        <w:t>REFORMA VIGENTE.-</w:t>
      </w:r>
      <w:r w:rsidRPr="002C7614">
        <w:rPr>
          <w:rFonts w:ascii="Arial" w:eastAsia="Times New Roman" w:hAnsi="Arial" w:cs="Arial"/>
          <w:bCs/>
          <w:sz w:val="20"/>
          <w:szCs w:val="20"/>
          <w:lang w:eastAsia="es-ES"/>
        </w:rPr>
        <w:t xml:space="preserve"> </w:t>
      </w:r>
      <w:r w:rsidRPr="002C7614">
        <w:rPr>
          <w:rFonts w:ascii="Arial" w:eastAsia="Times New Roman" w:hAnsi="Arial" w:cs="Arial"/>
          <w:sz w:val="20"/>
          <w:szCs w:val="20"/>
          <w:lang w:val="es-ES_tradnl" w:eastAsia="es-ES"/>
        </w:rPr>
        <w:t xml:space="preserve">Reformado el párrafo segundo por artículo Segundo del Decreto No. 490 publicado en el Periódico Oficial “Tierra y Libertad” No. 5085 de fecha 2013/04/24. Vigencia 2013/04/25. </w:t>
      </w:r>
      <w:r w:rsidRPr="002C7614">
        <w:rPr>
          <w:rFonts w:ascii="Arial" w:eastAsia="Times New Roman" w:hAnsi="Arial" w:cs="Arial"/>
          <w:b/>
          <w:sz w:val="20"/>
          <w:szCs w:val="20"/>
          <w:lang w:val="es-ES_tradnl" w:eastAsia="es-ES"/>
        </w:rPr>
        <w:t>Antes decía:</w:t>
      </w:r>
      <w:r w:rsidRPr="002C7614">
        <w:rPr>
          <w:rFonts w:ascii="Arial" w:eastAsia="Times New Roman" w:hAnsi="Arial" w:cs="Arial"/>
          <w:sz w:val="20"/>
          <w:szCs w:val="20"/>
          <w:lang w:eastAsia="es-ES"/>
        </w:rPr>
        <w:t xml:space="preserve"> La Subsecretaría, velará que en todo momento durante la ejecución de la medida cautelar o sancionadora, se observen los principios de protección integral e interés superior del adolescente, respetando su dignidad y sus derechos fundamentales. Entendiendo por principios reguladores los contenidos en </w:t>
      </w:r>
      <w:smartTag w:uri="urn:schemas-microsoft-com:office:smarttags" w:element="PersonName">
        <w:smartTagPr>
          <w:attr w:name="ProductID" w:val="la Ley"/>
        </w:smartTagPr>
        <w:r w:rsidRPr="002C7614">
          <w:rPr>
            <w:rFonts w:ascii="Arial" w:eastAsia="Times New Roman" w:hAnsi="Arial" w:cs="Arial"/>
            <w:sz w:val="20"/>
            <w:szCs w:val="20"/>
            <w:lang w:eastAsia="es-ES"/>
          </w:rPr>
          <w:t>la Ley</w:t>
        </w:r>
      </w:smartTag>
      <w:r w:rsidRPr="002C7614">
        <w:rPr>
          <w:rFonts w:ascii="Arial" w:eastAsia="Times New Roman" w:hAnsi="Arial" w:cs="Arial"/>
          <w:sz w:val="20"/>
          <w:szCs w:val="20"/>
          <w:lang w:eastAsia="es-ES"/>
        </w:rPr>
        <w:t xml:space="preserve"> de Justicia para Adolescentes del Estado de Morelos y de los Tratados Internacionales. </w:t>
      </w:r>
    </w:p>
    <w:p w:rsidR="00F43E1D" w:rsidRPr="00F43E1D" w:rsidRDefault="00F43E1D" w:rsidP="00F43E1D">
      <w:pPr>
        <w:tabs>
          <w:tab w:val="left" w:pos="8078"/>
          <w:tab w:val="left" w:pos="8789"/>
        </w:tabs>
        <w:spacing w:after="0" w:line="240" w:lineRule="auto"/>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CAPÍTULO CUARTO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EJECUCIÓN DE MEDIDAS SANCIONADORAS PARA ADOLESCENTES</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190.-</w:t>
      </w:r>
      <w:r w:rsidRPr="00F43E1D">
        <w:rPr>
          <w:rFonts w:ascii="Arial" w:eastAsia="Times New Roman" w:hAnsi="Arial" w:cs="Arial"/>
          <w:sz w:val="24"/>
          <w:szCs w:val="24"/>
          <w:lang w:eastAsia="es-ES"/>
        </w:rPr>
        <w:t xml:space="preserve"> Medidas cautelares.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Las medidas cautelares serán ordenadas por el Juez de Control conforme a lo previsto en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de Justicia para Adolescentes; tienen como finalidad asegurar la presencia del adolescente durante el proceso o el imputado en el juicio, proteger a la sociedad, víctima y ofendido.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191.-</w:t>
      </w:r>
      <w:r w:rsidRPr="00F43E1D">
        <w:rPr>
          <w:rFonts w:ascii="Arial" w:eastAsia="Times New Roman" w:hAnsi="Arial" w:cs="Arial"/>
          <w:sz w:val="24"/>
          <w:szCs w:val="24"/>
          <w:lang w:eastAsia="es-ES"/>
        </w:rPr>
        <w:t xml:space="preserve"> Definición.</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etapa de aplicación y ejecución de las medidas, comprende todas las acciones destinadas a asegurar su cumplimiento y lograr el fin que con su aplicación se persigue, así como todo lo relativo al trámite y resolución de los incidentes que se presenten durante esta fase.</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192.-</w:t>
      </w:r>
      <w:r w:rsidRPr="00F43E1D">
        <w:rPr>
          <w:rFonts w:ascii="Arial" w:eastAsia="Times New Roman" w:hAnsi="Arial" w:cs="Arial"/>
          <w:sz w:val="24"/>
          <w:szCs w:val="24"/>
          <w:lang w:eastAsia="es-ES"/>
        </w:rPr>
        <w:t xml:space="preserve"> Competencia.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El Juez de Ejecución del Tribunal Unitario de Justicia para Adolescentes, es la autoridad judicial responsable del control y supervisión de la legalidad de la aplicación y ejecución de las medidas; debe por tanto, resolver los incidentes que se presenten durante esta fase, así como vigilar y garantizar el cumplimiento de los objetivos fijados por esta Ley.</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En los términos de las leyes aplicables, incurre en responsabilidad la autoridad administrativa que no cumpla las órdenes del Juez de Ejecución del Tribunal Unitario de Justicia para Adolescentes.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193.-</w:t>
      </w:r>
      <w:r w:rsidRPr="00F43E1D">
        <w:rPr>
          <w:rFonts w:ascii="Arial" w:eastAsia="Times New Roman" w:hAnsi="Arial" w:cs="Arial"/>
          <w:sz w:val="24"/>
          <w:szCs w:val="24"/>
          <w:lang w:eastAsia="es-ES"/>
        </w:rPr>
        <w:t xml:space="preserve"> Finalidad de las medidas sancionadoras.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La finalidad de las medidas sancionadoras es, la formación integral, la reinserción social y familiar y el pleno desarrollo de las capacidades de los adolescentes mediante su orientación, educación, protección y tratamiento, así como la reparación del daño causado a la víctima u ofendido.</w:t>
      </w:r>
    </w:p>
    <w:p w:rsidR="002C7614" w:rsidRPr="00F43E1D" w:rsidRDefault="002C761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Es deber del Juez de Ejecución del Tribunal Unitario de Justicia para Adolescentes,  velar porque el cumplimiento de la medida satisfaga dicha finalidad.</w:t>
      </w:r>
    </w:p>
    <w:p w:rsidR="002C7614" w:rsidRPr="00F43E1D" w:rsidRDefault="002C761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lastRenderedPageBreak/>
        <w:t xml:space="preserve">La aplicación y ejecución de medidas sancionadoras en materia de justicia para adolescentes, se regirá por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de Justicia para Adolescentes del Estado de Morelos y, en lo que no esté expresamente previsto, por las disposiciones de esta Ley.</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194.-</w:t>
      </w:r>
      <w:r w:rsidRPr="00F43E1D">
        <w:rPr>
          <w:rFonts w:ascii="Arial" w:eastAsia="Times New Roman" w:hAnsi="Arial" w:cs="Arial"/>
          <w:sz w:val="24"/>
          <w:szCs w:val="24"/>
          <w:lang w:eastAsia="es-ES"/>
        </w:rPr>
        <w:t xml:space="preserve"> Tipos de medidas sancionadoras para adolescentes.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Las medidas sancionadoras para adolescentes son aquellas previstas en </w:t>
      </w:r>
      <w:smartTag w:uri="urn:schemas-microsoft-com:office:smarttags" w:element="PersonName">
        <w:smartTagPr>
          <w:attr w:name="ProductID" w:val="la Ley"/>
        </w:smartTagPr>
        <w:r w:rsidRPr="00F43E1D">
          <w:rPr>
            <w:rFonts w:ascii="Arial" w:eastAsia="Times New Roman" w:hAnsi="Arial" w:cs="Arial"/>
            <w:sz w:val="24"/>
            <w:szCs w:val="24"/>
            <w:lang w:eastAsia="es-ES"/>
          </w:rPr>
          <w:t>la Ley</w:t>
        </w:r>
      </w:smartTag>
      <w:r w:rsidRPr="00F43E1D">
        <w:rPr>
          <w:rFonts w:ascii="Arial" w:eastAsia="Times New Roman" w:hAnsi="Arial" w:cs="Arial"/>
          <w:sz w:val="24"/>
          <w:szCs w:val="24"/>
          <w:lang w:eastAsia="es-ES"/>
        </w:rPr>
        <w:t xml:space="preserve"> de Justicia para Adolescentes.</w:t>
      </w:r>
      <w:r w:rsidRPr="00F43E1D" w:rsidDel="00A81288">
        <w:rPr>
          <w:rFonts w:ascii="Arial" w:eastAsia="Times New Roman" w:hAnsi="Arial" w:cs="Arial"/>
          <w:sz w:val="24"/>
          <w:szCs w:val="24"/>
          <w:lang w:eastAsia="es-ES"/>
        </w:rPr>
        <w:t xml:space="preserve"> </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TÍTULO OCTAVO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DEL PERSONAL DE SEGURIDAD Y CUSTODIA</w:t>
      </w:r>
    </w:p>
    <w:p w:rsidR="00BB3F95" w:rsidRDefault="00BB3F95"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CAPITULO ÚNICO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195.-</w:t>
      </w:r>
      <w:r w:rsidRPr="00F43E1D">
        <w:rPr>
          <w:rFonts w:ascii="Arial" w:eastAsia="Times New Roman" w:hAnsi="Arial" w:cs="Arial"/>
          <w:sz w:val="24"/>
          <w:szCs w:val="24"/>
          <w:lang w:eastAsia="es-ES"/>
        </w:rPr>
        <w:t xml:space="preserve"> De los Principios de actuación</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personal de seguridad y custodia se regirá por los principios de legalidad, objetividad, eficiencia, profesionalismo, honradez y respeto a los derechos humanos reconocidos en </w:t>
      </w:r>
      <w:smartTag w:uri="urn:schemas-microsoft-com:office:smarttags" w:element="PersonName">
        <w:smartTagPr>
          <w:attr w:name="ProductID" w:val="la Constituci￳n. Pol￭tica"/>
        </w:smartTagPr>
        <w:r w:rsidRPr="00F43E1D">
          <w:rPr>
            <w:rFonts w:ascii="Arial" w:eastAsia="Times New Roman" w:hAnsi="Arial" w:cs="Arial"/>
            <w:sz w:val="24"/>
            <w:szCs w:val="24"/>
            <w:lang w:eastAsia="es-ES"/>
          </w:rPr>
          <w:t>la Constitución. Política</w:t>
        </w:r>
      </w:smartTag>
      <w:r w:rsidRPr="00F43E1D">
        <w:rPr>
          <w:rFonts w:ascii="Arial" w:eastAsia="Times New Roman" w:hAnsi="Arial" w:cs="Arial"/>
          <w:sz w:val="24"/>
          <w:szCs w:val="24"/>
          <w:lang w:eastAsia="es-ES"/>
        </w:rPr>
        <w:t xml:space="preserve"> de los Estados Unidos Mexicanos.</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196.-</w:t>
      </w:r>
      <w:r w:rsidRPr="00F43E1D">
        <w:rPr>
          <w:rFonts w:ascii="Arial" w:eastAsia="Times New Roman" w:hAnsi="Arial" w:cs="Arial"/>
          <w:sz w:val="24"/>
          <w:szCs w:val="24"/>
          <w:lang w:eastAsia="es-ES"/>
        </w:rPr>
        <w:t xml:space="preserve"> De la finalidad del Personal de Seguridad y Custodia.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personal de seguridad y custodia, cumple funciones relativas al Servicio de </w:t>
      </w:r>
      <w:smartTag w:uri="urn:schemas-microsoft-com:office:smarttags" w:element="PersonName">
        <w:smartTagPr>
          <w:attr w:name="ProductID" w:val="la Seguridad P￺blica"/>
        </w:smartTagPr>
        <w:r w:rsidRPr="00F43E1D">
          <w:rPr>
            <w:rFonts w:ascii="Arial" w:eastAsia="Times New Roman" w:hAnsi="Arial" w:cs="Arial"/>
            <w:sz w:val="24"/>
            <w:szCs w:val="24"/>
            <w:lang w:eastAsia="es-ES"/>
          </w:rPr>
          <w:t>la Seguridad Pública</w:t>
        </w:r>
      </w:smartTag>
      <w:r w:rsidRPr="00F43E1D">
        <w:rPr>
          <w:rFonts w:ascii="Arial" w:eastAsia="Times New Roman" w:hAnsi="Arial" w:cs="Arial"/>
          <w:sz w:val="24"/>
          <w:szCs w:val="24"/>
          <w:lang w:eastAsia="es-ES"/>
        </w:rPr>
        <w:t xml:space="preserve"> cuyo fin es </w:t>
      </w:r>
      <w:smartTag w:uri="urn:schemas-microsoft-com:office:smarttags" w:element="PersonName">
        <w:smartTagPr>
          <w:attr w:name="ProductID" w:val="la Reinserci￳n Social"/>
        </w:smartTagPr>
        <w:r w:rsidRPr="00F43E1D">
          <w:rPr>
            <w:rFonts w:ascii="Arial" w:eastAsia="Times New Roman" w:hAnsi="Arial" w:cs="Arial"/>
            <w:sz w:val="24"/>
            <w:szCs w:val="24"/>
            <w:lang w:eastAsia="es-ES"/>
          </w:rPr>
          <w:t>la Reinserción Social</w:t>
        </w:r>
      </w:smartTag>
      <w:r w:rsidRPr="00F43E1D">
        <w:rPr>
          <w:rFonts w:ascii="Arial" w:eastAsia="Times New Roman" w:hAnsi="Arial" w:cs="Arial"/>
          <w:sz w:val="24"/>
          <w:szCs w:val="24"/>
          <w:lang w:eastAsia="es-ES"/>
        </w:rPr>
        <w:t xml:space="preserve"> del delincuente. El personal de seguridad y custodia que labora en los establecimientos penitenciarios se encuentran sujetos a un régimen disciplinario debidamente jerarquizado.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197.-</w:t>
      </w:r>
      <w:r w:rsidRPr="00F43E1D">
        <w:rPr>
          <w:rFonts w:ascii="Arial" w:eastAsia="Times New Roman" w:hAnsi="Arial" w:cs="Arial"/>
          <w:sz w:val="24"/>
          <w:szCs w:val="24"/>
          <w:lang w:eastAsia="es-ES"/>
        </w:rPr>
        <w:t xml:space="preserve"> Del perfil del Personal de Seguridad y Custodia.</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personal de Seguridad y Custodia será de carácter civil, disciplinado y profesional deberá coordinarse para cumplir los objetivos de </w:t>
      </w:r>
      <w:smartTag w:uri="urn:schemas-microsoft-com:office:smarttags" w:element="PersonName">
        <w:smartTagPr>
          <w:attr w:name="ProductID" w:val="la Seguridad P￺blica"/>
        </w:smartTagPr>
        <w:r w:rsidRPr="00F43E1D">
          <w:rPr>
            <w:rFonts w:ascii="Arial" w:eastAsia="Times New Roman" w:hAnsi="Arial" w:cs="Arial"/>
            <w:sz w:val="24"/>
            <w:szCs w:val="24"/>
            <w:lang w:eastAsia="es-ES"/>
          </w:rPr>
          <w:t>la Seguridad Pública</w:t>
        </w:r>
      </w:smartTag>
      <w:r w:rsidRPr="00F43E1D">
        <w:rPr>
          <w:rFonts w:ascii="Arial" w:eastAsia="Times New Roman" w:hAnsi="Arial" w:cs="Arial"/>
          <w:sz w:val="24"/>
          <w:szCs w:val="24"/>
          <w:lang w:eastAsia="es-ES"/>
        </w:rPr>
        <w:t xml:space="preserve"> y conformará el Sistema Nacional de Seguridad Pública, que estará sujeto a las Bases Mínimas de </w:t>
      </w:r>
      <w:smartTag w:uri="urn:schemas-microsoft-com:office:smarttags" w:element="PersonName">
        <w:smartTagPr>
          <w:attr w:name="ProductID" w:val="la Constituci￳n Pol￭tica"/>
        </w:smartTagPr>
        <w:r w:rsidRPr="00F43E1D">
          <w:rPr>
            <w:rFonts w:ascii="Arial" w:eastAsia="Times New Roman" w:hAnsi="Arial" w:cs="Arial"/>
            <w:sz w:val="24"/>
            <w:szCs w:val="24"/>
            <w:lang w:eastAsia="es-ES"/>
          </w:rPr>
          <w:t>la Constitución Política</w:t>
        </w:r>
      </w:smartTag>
      <w:r w:rsidRPr="00F43E1D">
        <w:rPr>
          <w:rFonts w:ascii="Arial" w:eastAsia="Times New Roman" w:hAnsi="Arial" w:cs="Arial"/>
          <w:sz w:val="24"/>
          <w:szCs w:val="24"/>
          <w:lang w:eastAsia="es-ES"/>
        </w:rPr>
        <w:t xml:space="preserve"> de los Estados Unidos Mexicanos y las leyes de seguridad pública vigentes en el Estado.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Artículo 198.-</w:t>
      </w:r>
      <w:r w:rsidRPr="00F43E1D">
        <w:rPr>
          <w:rFonts w:ascii="Arial" w:eastAsia="Times New Roman" w:hAnsi="Arial" w:cs="Arial"/>
          <w:sz w:val="24"/>
          <w:szCs w:val="24"/>
          <w:lang w:eastAsia="es-ES"/>
        </w:rPr>
        <w:t xml:space="preserve"> Del Marco Legal.</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En el marco de la conferencia de Reinserción Social el Servicio de Seguridad y Custodia se regirá por las modalidades de su marco operativo con apego a las leyes y normas federales y estatales que resulten aplicables. </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 xml:space="preserve">Artículo </w:t>
      </w:r>
      <w:r w:rsidR="001108F4">
        <w:rPr>
          <w:rFonts w:ascii="Arial" w:eastAsia="Times New Roman" w:hAnsi="Arial" w:cs="Arial"/>
          <w:b/>
          <w:sz w:val="24"/>
          <w:szCs w:val="24"/>
          <w:lang w:eastAsia="es-ES"/>
        </w:rPr>
        <w:t>*</w:t>
      </w:r>
      <w:r w:rsidRPr="00F43E1D">
        <w:rPr>
          <w:rFonts w:ascii="Arial" w:eastAsia="Times New Roman" w:hAnsi="Arial" w:cs="Arial"/>
          <w:b/>
          <w:sz w:val="24"/>
          <w:szCs w:val="24"/>
          <w:lang w:eastAsia="es-ES"/>
        </w:rPr>
        <w:t>199.-</w:t>
      </w:r>
      <w:r w:rsidRPr="00F43E1D">
        <w:rPr>
          <w:rFonts w:ascii="Arial" w:eastAsia="Times New Roman" w:hAnsi="Arial" w:cs="Arial"/>
          <w:sz w:val="24"/>
          <w:szCs w:val="24"/>
          <w:lang w:eastAsia="es-ES"/>
        </w:rPr>
        <w:t xml:space="preserve"> De las Bases Mínimas.</w:t>
      </w:r>
    </w:p>
    <w:p w:rsidR="00426430" w:rsidRPr="00F43E1D" w:rsidRDefault="00426430" w:rsidP="00F43E1D">
      <w:pPr>
        <w:tabs>
          <w:tab w:val="left" w:pos="8078"/>
          <w:tab w:val="left" w:pos="8789"/>
        </w:tabs>
        <w:spacing w:after="0" w:line="240" w:lineRule="auto"/>
        <w:jc w:val="both"/>
        <w:rPr>
          <w:rFonts w:ascii="Arial" w:eastAsia="Times New Roman" w:hAnsi="Arial" w:cs="Arial"/>
          <w:sz w:val="24"/>
          <w:szCs w:val="24"/>
          <w:lang w:eastAsia="es-ES"/>
        </w:rPr>
      </w:pPr>
    </w:p>
    <w:p w:rsidR="001108F4" w:rsidRPr="001108F4" w:rsidRDefault="001108F4" w:rsidP="001108F4">
      <w:pPr>
        <w:tabs>
          <w:tab w:val="left" w:pos="8078"/>
          <w:tab w:val="left" w:pos="8789"/>
        </w:tabs>
        <w:spacing w:after="0" w:line="240" w:lineRule="auto"/>
        <w:jc w:val="both"/>
        <w:rPr>
          <w:rFonts w:ascii="Arial" w:eastAsia="Times New Roman" w:hAnsi="Arial" w:cs="Arial"/>
          <w:bCs/>
          <w:sz w:val="24"/>
          <w:szCs w:val="24"/>
          <w:lang w:eastAsia="es-ES"/>
        </w:rPr>
      </w:pPr>
      <w:r w:rsidRPr="001108F4">
        <w:rPr>
          <w:rFonts w:ascii="Arial" w:eastAsia="Times New Roman" w:hAnsi="Arial" w:cs="Arial"/>
          <w:bCs/>
          <w:sz w:val="24"/>
          <w:szCs w:val="24"/>
          <w:lang w:eastAsia="es-ES"/>
        </w:rPr>
        <w:t>La regulación, selección, ingreso, formación, permanencia, evaluación, reconocimiento y certificación de los integrantes, la operación y desarrollo de estas acciones será competencia de la Secretaría de la Contraloría del Estado, Fiscalía General del Estado de Morelos, Dirección de Control de Confianza de la Secretaría de Gobierno, así como del Colegio Estatal de Seguridad Pública en el ámbito de sus respectivas atribuciones y con apego a la legislación federal y local en la materia.</w:t>
      </w:r>
    </w:p>
    <w:p w:rsidR="001108F4" w:rsidRDefault="001108F4" w:rsidP="001108F4">
      <w:pPr>
        <w:tabs>
          <w:tab w:val="left" w:pos="8078"/>
          <w:tab w:val="left" w:pos="8789"/>
        </w:tabs>
        <w:spacing w:after="0" w:line="240" w:lineRule="auto"/>
        <w:jc w:val="both"/>
        <w:rPr>
          <w:rFonts w:ascii="Arial" w:eastAsia="Times New Roman" w:hAnsi="Arial" w:cs="Arial"/>
          <w:b/>
          <w:bCs/>
          <w:sz w:val="20"/>
          <w:szCs w:val="20"/>
          <w:lang w:eastAsia="es-ES"/>
        </w:rPr>
      </w:pPr>
      <w:r w:rsidRPr="002C7614">
        <w:rPr>
          <w:rFonts w:ascii="Arial" w:eastAsia="Times New Roman" w:hAnsi="Arial" w:cs="Arial"/>
          <w:b/>
          <w:bCs/>
          <w:sz w:val="20"/>
          <w:szCs w:val="20"/>
          <w:lang w:eastAsia="es-ES"/>
        </w:rPr>
        <w:t>NOTAS:</w:t>
      </w:r>
    </w:p>
    <w:p w:rsidR="00F43E1D" w:rsidRPr="001108F4" w:rsidRDefault="001108F4" w:rsidP="001108F4">
      <w:pPr>
        <w:tabs>
          <w:tab w:val="left" w:pos="8078"/>
          <w:tab w:val="left" w:pos="8789"/>
        </w:tabs>
        <w:spacing w:after="0" w:line="240" w:lineRule="auto"/>
        <w:jc w:val="both"/>
        <w:rPr>
          <w:rFonts w:ascii="Arial" w:eastAsia="Times New Roman" w:hAnsi="Arial" w:cs="Arial"/>
          <w:sz w:val="20"/>
          <w:szCs w:val="20"/>
          <w:lang w:eastAsia="es-ES"/>
        </w:rPr>
      </w:pPr>
      <w:r w:rsidRPr="00295B88">
        <w:rPr>
          <w:rFonts w:ascii="Arial" w:eastAsia="Times New Roman" w:hAnsi="Arial" w:cs="Arial"/>
          <w:b/>
          <w:bCs/>
          <w:sz w:val="20"/>
          <w:szCs w:val="20"/>
          <w:lang w:eastAsia="es-ES"/>
        </w:rPr>
        <w:t xml:space="preserve">REFORMA VIGENTE.- </w:t>
      </w:r>
      <w:r w:rsidRPr="001108F4">
        <w:rPr>
          <w:rFonts w:ascii="Arial" w:eastAsia="Times New Roman" w:hAnsi="Arial" w:cs="Arial"/>
          <w:bCs/>
          <w:sz w:val="20"/>
          <w:szCs w:val="20"/>
          <w:lang w:eastAsia="es-ES"/>
        </w:rPr>
        <w:t xml:space="preserve">Reformado el </w:t>
      </w:r>
      <w:r>
        <w:rPr>
          <w:rFonts w:ascii="Arial" w:eastAsia="Times New Roman" w:hAnsi="Arial" w:cs="Arial"/>
          <w:bCs/>
          <w:sz w:val="20"/>
          <w:szCs w:val="20"/>
          <w:lang w:eastAsia="es-ES"/>
        </w:rPr>
        <w:t>segundo párrafo</w:t>
      </w:r>
      <w:r>
        <w:rPr>
          <w:rFonts w:ascii="Arial" w:eastAsia="Times New Roman" w:hAnsi="Arial" w:cs="Arial"/>
          <w:b/>
          <w:bCs/>
          <w:sz w:val="20"/>
          <w:szCs w:val="20"/>
          <w:lang w:eastAsia="es-ES"/>
        </w:rPr>
        <w:t xml:space="preserve"> </w:t>
      </w:r>
      <w:r>
        <w:rPr>
          <w:rFonts w:ascii="Arial" w:eastAsia="Times New Roman" w:hAnsi="Arial" w:cs="Arial"/>
          <w:bCs/>
          <w:spacing w:val="-4"/>
          <w:sz w:val="20"/>
          <w:szCs w:val="20"/>
          <w:lang w:eastAsia="es-ES"/>
        </w:rPr>
        <w:t xml:space="preserve">por artículo Décimo Tercero del Decreto No. 1310,  publicado en el Periódico Oficial “Tierra y Libertad” No. 5172 de fecha 2014/03/26. Vigencia 2014/03/27. </w:t>
      </w:r>
      <w:r w:rsidRPr="00BD3DC0">
        <w:rPr>
          <w:rFonts w:ascii="Arial" w:eastAsia="Times New Roman" w:hAnsi="Arial" w:cs="Arial"/>
          <w:b/>
          <w:bCs/>
          <w:spacing w:val="-4"/>
          <w:sz w:val="20"/>
          <w:szCs w:val="20"/>
          <w:lang w:eastAsia="es-ES"/>
        </w:rPr>
        <w:t>Antes decía:</w:t>
      </w:r>
      <w:r w:rsidRPr="001108F4">
        <w:rPr>
          <w:rFonts w:ascii="Arial" w:eastAsia="Times New Roman" w:hAnsi="Arial" w:cs="Arial"/>
          <w:sz w:val="24"/>
          <w:szCs w:val="24"/>
          <w:lang w:eastAsia="es-ES"/>
        </w:rPr>
        <w:t xml:space="preserve"> </w:t>
      </w:r>
      <w:r w:rsidR="00F43E1D" w:rsidRPr="001108F4">
        <w:rPr>
          <w:rFonts w:ascii="Arial" w:eastAsia="Times New Roman" w:hAnsi="Arial" w:cs="Arial"/>
          <w:sz w:val="20"/>
          <w:szCs w:val="20"/>
          <w:lang w:eastAsia="es-ES"/>
        </w:rPr>
        <w:t xml:space="preserve">La regulación, selección, ingreso, formación, permanencia, evaluación, reconocimiento y certificación de los integrantes, la operación y desarrollo de estas acciones será competencia de </w:t>
      </w:r>
      <w:smartTag w:uri="urn:schemas-microsoft-com:office:smarttags" w:element="PersonName">
        <w:smartTagPr>
          <w:attr w:name="ProductID" w:val="la Secretaria"/>
        </w:smartTagPr>
        <w:r w:rsidR="00F43E1D" w:rsidRPr="001108F4">
          <w:rPr>
            <w:rFonts w:ascii="Arial" w:eastAsia="Times New Roman" w:hAnsi="Arial" w:cs="Arial"/>
            <w:sz w:val="20"/>
            <w:szCs w:val="20"/>
            <w:lang w:eastAsia="es-ES"/>
          </w:rPr>
          <w:t>la Secretaria</w:t>
        </w:r>
      </w:smartTag>
      <w:r w:rsidR="00F43E1D" w:rsidRPr="001108F4">
        <w:rPr>
          <w:rFonts w:ascii="Arial" w:eastAsia="Times New Roman" w:hAnsi="Arial" w:cs="Arial"/>
          <w:sz w:val="20"/>
          <w:szCs w:val="20"/>
          <w:lang w:eastAsia="es-ES"/>
        </w:rPr>
        <w:t xml:space="preserve"> de </w:t>
      </w:r>
      <w:smartTag w:uri="urn:schemas-microsoft-com:office:smarttags" w:element="PersonName">
        <w:smartTagPr>
          <w:attr w:name="ProductID" w:val="la Contralor￭a"/>
        </w:smartTagPr>
        <w:r w:rsidR="00F43E1D" w:rsidRPr="001108F4">
          <w:rPr>
            <w:rFonts w:ascii="Arial" w:eastAsia="Times New Roman" w:hAnsi="Arial" w:cs="Arial"/>
            <w:sz w:val="20"/>
            <w:szCs w:val="20"/>
            <w:lang w:eastAsia="es-ES"/>
          </w:rPr>
          <w:t>la Contraloría</w:t>
        </w:r>
      </w:smartTag>
      <w:r w:rsidR="00F43E1D" w:rsidRPr="001108F4">
        <w:rPr>
          <w:rFonts w:ascii="Arial" w:eastAsia="Times New Roman" w:hAnsi="Arial" w:cs="Arial"/>
          <w:sz w:val="20"/>
          <w:szCs w:val="20"/>
          <w:lang w:eastAsia="es-ES"/>
        </w:rPr>
        <w:t xml:space="preserve"> del Estado, Procuraduría General de Justicia del Estado, Dirección de Control de Confianza de </w:t>
      </w:r>
      <w:smartTag w:uri="urn:schemas-microsoft-com:office:smarttags" w:element="PersonName">
        <w:smartTagPr>
          <w:attr w:name="ProductID" w:val="la Secretaria"/>
        </w:smartTagPr>
        <w:r w:rsidR="00F43E1D" w:rsidRPr="001108F4">
          <w:rPr>
            <w:rFonts w:ascii="Arial" w:eastAsia="Times New Roman" w:hAnsi="Arial" w:cs="Arial"/>
            <w:sz w:val="20"/>
            <w:szCs w:val="20"/>
            <w:lang w:eastAsia="es-ES"/>
          </w:rPr>
          <w:t>la Secretaria</w:t>
        </w:r>
      </w:smartTag>
      <w:r w:rsidR="00F43E1D" w:rsidRPr="001108F4">
        <w:rPr>
          <w:rFonts w:ascii="Arial" w:eastAsia="Times New Roman" w:hAnsi="Arial" w:cs="Arial"/>
          <w:sz w:val="20"/>
          <w:szCs w:val="20"/>
          <w:lang w:eastAsia="es-ES"/>
        </w:rPr>
        <w:t xml:space="preserve"> de Seguridad Pública, así como del Colegio Estatal de Seguridad Pública en el ámbito de sus respectivas atribuciones y con apego a la legislación federal y local en la materia.</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TRANSITORIOS</w:t>
      </w:r>
    </w:p>
    <w:p w:rsidR="00F43E1D" w:rsidRPr="00F43E1D" w:rsidRDefault="00F43E1D" w:rsidP="00F43E1D">
      <w:pPr>
        <w:tabs>
          <w:tab w:val="left" w:pos="8078"/>
          <w:tab w:val="left" w:pos="8789"/>
        </w:tabs>
        <w:spacing w:after="0" w:line="240" w:lineRule="auto"/>
        <w:jc w:val="center"/>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PRIMERO.-</w:t>
      </w:r>
      <w:r w:rsidRPr="00F43E1D">
        <w:rPr>
          <w:rFonts w:ascii="Arial" w:eastAsia="Times New Roman" w:hAnsi="Arial" w:cs="Arial"/>
          <w:sz w:val="24"/>
          <w:szCs w:val="24"/>
          <w:lang w:eastAsia="es-ES"/>
        </w:rPr>
        <w:t xml:space="preserve"> La presente Ley entrará en vigor al día siguiente de su publicación en el Periódico Oficial “Tierra y Libertad”, órgano de difusión del Gobierno del Estado de Morelos.</w:t>
      </w:r>
    </w:p>
    <w:p w:rsidR="00F43E1D" w:rsidRPr="00F43E1D" w:rsidRDefault="00F43E1D" w:rsidP="00F43E1D">
      <w:pPr>
        <w:tabs>
          <w:tab w:val="left" w:pos="8078"/>
          <w:tab w:val="left" w:pos="8789"/>
        </w:tabs>
        <w:spacing w:after="0" w:line="240" w:lineRule="auto"/>
        <w:jc w:val="both"/>
        <w:rPr>
          <w:rFonts w:ascii="Arial" w:eastAsia="Arial Unicode MS" w:hAnsi="Arial" w:cs="Arial"/>
          <w:b/>
          <w:snapToGrid w:val="0"/>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Arial Unicode MS" w:hAnsi="Arial" w:cs="Arial"/>
          <w:snapToGrid w:val="0"/>
          <w:sz w:val="24"/>
          <w:szCs w:val="24"/>
          <w:lang w:eastAsia="es-ES"/>
        </w:rPr>
      </w:pPr>
      <w:r w:rsidRPr="00F43E1D">
        <w:rPr>
          <w:rFonts w:ascii="Arial" w:eastAsia="Arial Unicode MS" w:hAnsi="Arial" w:cs="Arial"/>
          <w:b/>
          <w:snapToGrid w:val="0"/>
          <w:sz w:val="24"/>
          <w:szCs w:val="24"/>
          <w:lang w:eastAsia="es-ES"/>
        </w:rPr>
        <w:t>SEGUNDO.-</w:t>
      </w:r>
      <w:r w:rsidRPr="00F43E1D">
        <w:rPr>
          <w:rFonts w:ascii="Arial" w:eastAsia="Arial Unicode MS" w:hAnsi="Arial" w:cs="Arial"/>
          <w:snapToGrid w:val="0"/>
          <w:sz w:val="24"/>
          <w:szCs w:val="24"/>
          <w:lang w:eastAsia="es-ES"/>
        </w:rPr>
        <w:t xml:space="preserve"> Se abroga </w:t>
      </w:r>
      <w:smartTag w:uri="urn:schemas-microsoft-com:office:smarttags" w:element="PersonName">
        <w:smartTagPr>
          <w:attr w:name="ProductID" w:val="la Ley"/>
        </w:smartTagPr>
        <w:r w:rsidRPr="00F43E1D">
          <w:rPr>
            <w:rFonts w:ascii="Arial" w:eastAsia="Arial Unicode MS" w:hAnsi="Arial" w:cs="Arial"/>
            <w:snapToGrid w:val="0"/>
            <w:sz w:val="24"/>
            <w:szCs w:val="24"/>
            <w:lang w:eastAsia="es-ES"/>
          </w:rPr>
          <w:t>la Ley</w:t>
        </w:r>
      </w:smartTag>
      <w:r w:rsidRPr="00F43E1D">
        <w:rPr>
          <w:rFonts w:ascii="Arial" w:eastAsia="Arial Unicode MS" w:hAnsi="Arial" w:cs="Arial"/>
          <w:snapToGrid w:val="0"/>
          <w:sz w:val="24"/>
          <w:szCs w:val="24"/>
          <w:lang w:eastAsia="es-ES"/>
        </w:rPr>
        <w:t xml:space="preserve"> de Ejecución de Sanciones y Medidas de Seguridad, Privativas y Restrictivas de </w:t>
      </w:r>
      <w:smartTag w:uri="urn:schemas-microsoft-com:office:smarttags" w:element="PersonName">
        <w:smartTagPr>
          <w:attr w:name="ProductID" w:val="la Libertad"/>
        </w:smartTagPr>
        <w:r w:rsidRPr="00F43E1D">
          <w:rPr>
            <w:rFonts w:ascii="Arial" w:eastAsia="Arial Unicode MS" w:hAnsi="Arial" w:cs="Arial"/>
            <w:snapToGrid w:val="0"/>
            <w:sz w:val="24"/>
            <w:szCs w:val="24"/>
            <w:lang w:eastAsia="es-ES"/>
          </w:rPr>
          <w:t>la Libertad</w:t>
        </w:r>
      </w:smartTag>
      <w:r w:rsidRPr="00F43E1D">
        <w:rPr>
          <w:rFonts w:ascii="Arial" w:eastAsia="Arial Unicode MS" w:hAnsi="Arial" w:cs="Arial"/>
          <w:snapToGrid w:val="0"/>
          <w:sz w:val="24"/>
          <w:szCs w:val="24"/>
          <w:lang w:eastAsia="es-ES"/>
        </w:rPr>
        <w:t xml:space="preserve"> para el Estado de Morelos, </w:t>
      </w:r>
      <w:r w:rsidRPr="00F43E1D">
        <w:rPr>
          <w:rFonts w:ascii="Arial" w:eastAsia="Times New Roman" w:hAnsi="Arial" w:cs="Arial"/>
          <w:sz w:val="24"/>
          <w:szCs w:val="24"/>
          <w:lang w:eastAsia="es-ES"/>
        </w:rPr>
        <w:t xml:space="preserve">Promulgada el 20 de marzo de 1973, y vigente  desde el 21 de marzo de 1973 y se abrogan los reglamentos derivados de dicha ley; se </w:t>
      </w:r>
      <w:r w:rsidRPr="00F43E1D">
        <w:rPr>
          <w:rFonts w:ascii="Arial" w:eastAsia="Arial Unicode MS" w:hAnsi="Arial" w:cs="Arial"/>
          <w:snapToGrid w:val="0"/>
          <w:sz w:val="24"/>
          <w:szCs w:val="24"/>
          <w:lang w:eastAsia="es-ES"/>
        </w:rPr>
        <w:t xml:space="preserve">derogan todas las disposiciones de igual o menor rango que se opongan a la presente Ley. Las disposiciones reglamentarias derivadas de </w:t>
      </w:r>
      <w:smartTag w:uri="urn:schemas-microsoft-com:office:smarttags" w:element="PersonName">
        <w:smartTagPr>
          <w:attr w:name="ProductID" w:val="la Ley"/>
        </w:smartTagPr>
        <w:r w:rsidRPr="00F43E1D">
          <w:rPr>
            <w:rFonts w:ascii="Arial" w:eastAsia="Arial Unicode MS" w:hAnsi="Arial" w:cs="Arial"/>
            <w:snapToGrid w:val="0"/>
            <w:sz w:val="24"/>
            <w:szCs w:val="24"/>
            <w:lang w:eastAsia="es-ES"/>
          </w:rPr>
          <w:t>la Ley</w:t>
        </w:r>
      </w:smartTag>
      <w:r w:rsidRPr="00F43E1D">
        <w:rPr>
          <w:rFonts w:ascii="Arial" w:eastAsia="Arial Unicode MS" w:hAnsi="Arial" w:cs="Arial"/>
          <w:snapToGrid w:val="0"/>
          <w:sz w:val="24"/>
          <w:szCs w:val="24"/>
          <w:lang w:eastAsia="es-ES"/>
        </w:rPr>
        <w:t xml:space="preserve"> que se abroga, seguirán </w:t>
      </w:r>
      <w:r w:rsidRPr="00F43E1D">
        <w:rPr>
          <w:rFonts w:ascii="Arial" w:eastAsia="Arial Unicode MS" w:hAnsi="Arial" w:cs="Arial"/>
          <w:snapToGrid w:val="0"/>
          <w:sz w:val="24"/>
          <w:szCs w:val="24"/>
          <w:lang w:eastAsia="es-ES"/>
        </w:rPr>
        <w:lastRenderedPageBreak/>
        <w:t>aplicando en lo que no contraríen a las disposiciones de la presente Ley, en tanto se expide el Reglamento de la misma.</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Arial Unicode MS" w:hAnsi="Arial" w:cs="Arial"/>
          <w:snapToGrid w:val="0"/>
          <w:sz w:val="24"/>
          <w:szCs w:val="24"/>
          <w:lang w:eastAsia="es-ES"/>
        </w:rPr>
      </w:pPr>
      <w:r w:rsidRPr="00F43E1D">
        <w:rPr>
          <w:rFonts w:ascii="Arial" w:eastAsia="Times New Roman" w:hAnsi="Arial" w:cs="Arial"/>
          <w:b/>
          <w:sz w:val="24"/>
          <w:szCs w:val="24"/>
          <w:lang w:eastAsia="es-ES"/>
        </w:rPr>
        <w:t>TERCERO.-</w:t>
      </w:r>
      <w:r w:rsidRPr="00F43E1D">
        <w:rPr>
          <w:rFonts w:ascii="Arial" w:eastAsia="Times New Roman" w:hAnsi="Arial" w:cs="Arial"/>
          <w:sz w:val="24"/>
          <w:szCs w:val="24"/>
          <w:lang w:eastAsia="es-ES"/>
        </w:rPr>
        <w:t xml:space="preserve"> </w:t>
      </w:r>
      <w:r w:rsidRPr="00F43E1D">
        <w:rPr>
          <w:rFonts w:ascii="Arial" w:eastAsia="Arial Unicode MS" w:hAnsi="Arial" w:cs="Arial"/>
          <w:snapToGrid w:val="0"/>
          <w:sz w:val="24"/>
          <w:szCs w:val="24"/>
          <w:lang w:eastAsia="es-ES"/>
        </w:rPr>
        <w:t>Esta Ley surtirá efectos para todos aquellos procedimientos penales iniciados a la entrada en vigor del Nuevo Sistema de Impartición de Justicia  Penal Acusatorio Adversarial, promulgado en el periódico oficial 4570 de fecha veintidós de noviembre del dos mil siete y que entró en vigor el Treinta de octubre del dos mil ocho en el Primer Distrito Judicial.</w:t>
      </w:r>
    </w:p>
    <w:p w:rsidR="00F43E1D" w:rsidRPr="00F43E1D" w:rsidRDefault="00F43E1D" w:rsidP="00F43E1D">
      <w:pPr>
        <w:tabs>
          <w:tab w:val="left" w:pos="8078"/>
          <w:tab w:val="left" w:pos="8789"/>
        </w:tabs>
        <w:spacing w:after="0" w:line="240" w:lineRule="auto"/>
        <w:jc w:val="both"/>
        <w:rPr>
          <w:rFonts w:ascii="Arial" w:eastAsia="Arial Unicode MS" w:hAnsi="Arial" w:cs="Arial"/>
          <w:b/>
          <w:snapToGrid w:val="0"/>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Arial Unicode MS" w:hAnsi="Arial" w:cs="Arial"/>
          <w:b/>
          <w:snapToGrid w:val="0"/>
          <w:sz w:val="24"/>
          <w:szCs w:val="24"/>
          <w:lang w:eastAsia="es-ES"/>
        </w:rPr>
        <w:t>CUARTO.-</w:t>
      </w:r>
      <w:r w:rsidRPr="00F43E1D">
        <w:rPr>
          <w:rFonts w:ascii="Arial" w:eastAsia="Arial Unicode MS" w:hAnsi="Arial" w:cs="Arial"/>
          <w:snapToGrid w:val="0"/>
          <w:sz w:val="24"/>
          <w:szCs w:val="24"/>
          <w:lang w:eastAsia="es-ES"/>
        </w:rPr>
        <w:t xml:space="preserve"> </w:t>
      </w:r>
      <w:smartTag w:uri="urn:schemas-microsoft-com:office:smarttags" w:element="PersonName">
        <w:smartTagPr>
          <w:attr w:name="ProductID" w:val="la Ley"/>
        </w:smartTagPr>
        <w:r w:rsidRPr="00F43E1D">
          <w:rPr>
            <w:rFonts w:ascii="Arial" w:eastAsia="Arial Unicode MS" w:hAnsi="Arial" w:cs="Arial"/>
            <w:snapToGrid w:val="0"/>
            <w:sz w:val="24"/>
            <w:szCs w:val="24"/>
            <w:lang w:eastAsia="es-ES"/>
          </w:rPr>
          <w:t>La Ley</w:t>
        </w:r>
      </w:smartTag>
      <w:r w:rsidRPr="00F43E1D">
        <w:rPr>
          <w:rFonts w:ascii="Arial" w:eastAsia="Arial Unicode MS" w:hAnsi="Arial" w:cs="Arial"/>
          <w:snapToGrid w:val="0"/>
          <w:sz w:val="24"/>
          <w:szCs w:val="24"/>
          <w:lang w:eastAsia="es-ES"/>
        </w:rPr>
        <w:t xml:space="preserve"> de Ejecución de Sanciones y Medidas de Seguridad, Privativas y Restrictivas de </w:t>
      </w:r>
      <w:smartTag w:uri="urn:schemas-microsoft-com:office:smarttags" w:element="PersonName">
        <w:smartTagPr>
          <w:attr w:name="ProductID" w:val="la Libertad"/>
        </w:smartTagPr>
        <w:r w:rsidRPr="00F43E1D">
          <w:rPr>
            <w:rFonts w:ascii="Arial" w:eastAsia="Arial Unicode MS" w:hAnsi="Arial" w:cs="Arial"/>
            <w:snapToGrid w:val="0"/>
            <w:sz w:val="24"/>
            <w:szCs w:val="24"/>
            <w:lang w:eastAsia="es-ES"/>
          </w:rPr>
          <w:t>la Libertad</w:t>
        </w:r>
      </w:smartTag>
      <w:r w:rsidRPr="00F43E1D">
        <w:rPr>
          <w:rFonts w:ascii="Arial" w:eastAsia="Arial Unicode MS" w:hAnsi="Arial" w:cs="Arial"/>
          <w:snapToGrid w:val="0"/>
          <w:sz w:val="24"/>
          <w:szCs w:val="24"/>
          <w:lang w:eastAsia="es-ES"/>
        </w:rPr>
        <w:t xml:space="preserve"> para el Estado de Morelos, </w:t>
      </w:r>
      <w:r w:rsidRPr="00F43E1D">
        <w:rPr>
          <w:rFonts w:ascii="Arial" w:eastAsia="Times New Roman" w:hAnsi="Arial" w:cs="Arial"/>
          <w:sz w:val="24"/>
          <w:szCs w:val="24"/>
          <w:lang w:eastAsia="es-ES"/>
        </w:rPr>
        <w:t>Promulgada el 20 de marzo  de 1973, y vigente  desde el 21 de mazo de 1973. Seguirá rigiendo en lo conducente en los procedimientos iniciados con anterioridad a la vigencia de esta nueva Ley.</w:t>
      </w:r>
    </w:p>
    <w:p w:rsidR="00F43E1D" w:rsidRPr="00F43E1D" w:rsidRDefault="00F43E1D" w:rsidP="00F43E1D">
      <w:pPr>
        <w:tabs>
          <w:tab w:val="left" w:pos="8078"/>
          <w:tab w:val="left" w:pos="8789"/>
        </w:tabs>
        <w:spacing w:after="0" w:line="240" w:lineRule="auto"/>
        <w:jc w:val="both"/>
        <w:rPr>
          <w:rFonts w:ascii="Arial" w:eastAsia="Arial Unicode MS" w:hAnsi="Arial" w:cs="Arial"/>
          <w:b/>
          <w:snapToGrid w:val="0"/>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Arial Unicode MS" w:hAnsi="Arial" w:cs="Arial"/>
          <w:snapToGrid w:val="0"/>
          <w:sz w:val="24"/>
          <w:szCs w:val="24"/>
          <w:lang w:eastAsia="es-ES"/>
        </w:rPr>
      </w:pPr>
      <w:r w:rsidRPr="00F43E1D">
        <w:rPr>
          <w:rFonts w:ascii="Arial" w:eastAsia="Arial Unicode MS" w:hAnsi="Arial" w:cs="Arial"/>
          <w:b/>
          <w:snapToGrid w:val="0"/>
          <w:sz w:val="24"/>
          <w:szCs w:val="24"/>
          <w:lang w:eastAsia="es-ES"/>
        </w:rPr>
        <w:t>QUINTO.-</w:t>
      </w:r>
      <w:r w:rsidRPr="00F43E1D">
        <w:rPr>
          <w:rFonts w:ascii="Arial" w:eastAsia="Arial Unicode MS" w:hAnsi="Arial" w:cs="Arial"/>
          <w:snapToGrid w:val="0"/>
          <w:sz w:val="24"/>
          <w:szCs w:val="24"/>
          <w:lang w:eastAsia="es-ES"/>
        </w:rPr>
        <w:t xml:space="preserve"> En un plazo de ciento ochenta días hábiles contados a partir de la fecha de entrada en vigor de la presente ley, deberá expedirse el Reglamento de la presente Ley.</w:t>
      </w:r>
    </w:p>
    <w:p w:rsidR="00F43E1D" w:rsidRPr="00F43E1D" w:rsidRDefault="00F43E1D" w:rsidP="00F43E1D">
      <w:pPr>
        <w:tabs>
          <w:tab w:val="left" w:pos="8078"/>
          <w:tab w:val="left" w:pos="8789"/>
        </w:tabs>
        <w:spacing w:after="0" w:line="240" w:lineRule="auto"/>
        <w:jc w:val="both"/>
        <w:rPr>
          <w:rFonts w:ascii="Arial" w:eastAsia="Arial Unicode MS" w:hAnsi="Arial" w:cs="Arial"/>
          <w:b/>
          <w:snapToGrid w:val="0"/>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Arial Unicode MS" w:hAnsi="Arial" w:cs="Arial"/>
          <w:b/>
          <w:snapToGrid w:val="0"/>
          <w:sz w:val="24"/>
          <w:szCs w:val="24"/>
          <w:lang w:eastAsia="es-ES"/>
        </w:rPr>
        <w:t>SEXTO.-</w:t>
      </w:r>
      <w:r w:rsidRPr="00F43E1D">
        <w:rPr>
          <w:rFonts w:ascii="Arial" w:eastAsia="Arial Unicode MS" w:hAnsi="Arial" w:cs="Arial"/>
          <w:snapToGrid w:val="0"/>
          <w:sz w:val="24"/>
          <w:szCs w:val="24"/>
          <w:lang w:eastAsia="es-ES"/>
        </w:rPr>
        <w:t xml:space="preserve"> E</w:t>
      </w:r>
      <w:r w:rsidRPr="00F43E1D">
        <w:rPr>
          <w:rFonts w:ascii="Arial" w:eastAsia="Times New Roman" w:hAnsi="Arial" w:cs="Arial"/>
          <w:sz w:val="24"/>
          <w:szCs w:val="24"/>
          <w:lang w:eastAsia="es-ES"/>
        </w:rPr>
        <w:t xml:space="preserve">l Titular del Poder Ejecutivo, por conducto de </w:t>
      </w:r>
      <w:smartTag w:uri="urn:schemas-microsoft-com:office:smarttags" w:element="PersonName">
        <w:smartTagPr>
          <w:attr w:name="ProductID" w:val="la Subsecretar￭a"/>
        </w:smartTagPr>
        <w:r w:rsidRPr="00F43E1D">
          <w:rPr>
            <w:rFonts w:ascii="Arial" w:eastAsia="Times New Roman" w:hAnsi="Arial" w:cs="Arial"/>
            <w:sz w:val="24"/>
            <w:szCs w:val="24"/>
            <w:lang w:eastAsia="es-ES"/>
          </w:rPr>
          <w:t>la Subsecretaría</w:t>
        </w:r>
      </w:smartTag>
      <w:r w:rsidRPr="00F43E1D">
        <w:rPr>
          <w:rFonts w:ascii="Arial" w:eastAsia="Times New Roman" w:hAnsi="Arial" w:cs="Arial"/>
          <w:sz w:val="24"/>
          <w:szCs w:val="24"/>
          <w:lang w:eastAsia="es-ES"/>
        </w:rPr>
        <w:t xml:space="preserve">, en un plazo de 30 días naturales posteriores a la expedición del Reglamento de la presente Ley, convocará a la creación del Consejo Empresarial para </w:t>
      </w:r>
      <w:smartTag w:uri="urn:schemas-microsoft-com:office:smarttags" w:element="PersonName">
        <w:smartTagPr>
          <w:attr w:name="ProductID" w:val="la Reinserci￳n Social"/>
        </w:smartTagPr>
        <w:r w:rsidRPr="00F43E1D">
          <w:rPr>
            <w:rFonts w:ascii="Arial" w:eastAsia="Times New Roman" w:hAnsi="Arial" w:cs="Arial"/>
            <w:sz w:val="24"/>
            <w:szCs w:val="24"/>
            <w:lang w:eastAsia="es-ES"/>
          </w:rPr>
          <w:t>la Reinserción Social</w:t>
        </w:r>
      </w:smartTag>
      <w:r w:rsidRPr="00F43E1D">
        <w:rPr>
          <w:rFonts w:ascii="Arial" w:eastAsia="Times New Roman" w:hAnsi="Arial" w:cs="Arial"/>
          <w:sz w:val="24"/>
          <w:szCs w:val="24"/>
          <w:lang w:eastAsia="es-ES"/>
        </w:rPr>
        <w:t xml:space="preserve"> a que hace referencia la presente Ley.</w:t>
      </w:r>
    </w:p>
    <w:p w:rsidR="00BB3F95" w:rsidRPr="00F43E1D" w:rsidRDefault="00BB3F95"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 xml:space="preserve">El Consejo Empresarial para </w:t>
      </w:r>
      <w:smartTag w:uri="urn:schemas-microsoft-com:office:smarttags" w:element="PersonName">
        <w:smartTagPr>
          <w:attr w:name="ProductID" w:val="la Reinserci￳n Social"/>
        </w:smartTagPr>
        <w:r w:rsidRPr="00F43E1D">
          <w:rPr>
            <w:rFonts w:ascii="Arial" w:eastAsia="Times New Roman" w:hAnsi="Arial" w:cs="Arial"/>
            <w:sz w:val="24"/>
            <w:szCs w:val="24"/>
            <w:lang w:eastAsia="es-ES"/>
          </w:rPr>
          <w:t>la Reinserción Social</w:t>
        </w:r>
      </w:smartTag>
      <w:r w:rsidRPr="00F43E1D">
        <w:rPr>
          <w:rFonts w:ascii="Arial" w:eastAsia="Times New Roman" w:hAnsi="Arial" w:cs="Arial"/>
          <w:sz w:val="24"/>
          <w:szCs w:val="24"/>
          <w:lang w:eastAsia="es-ES"/>
        </w:rPr>
        <w:t>, deberá de expedir su reglamento Interior en un plazo que no exceda de 90 días naturales posteriores a su conformación y deberá publicarlo en el Periódico Oficial “Tierra y Libertad”.</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SÉPTIMO.-</w:t>
      </w:r>
      <w:r w:rsidRPr="00F43E1D">
        <w:rPr>
          <w:rFonts w:ascii="Arial" w:eastAsia="Times New Roman" w:hAnsi="Arial" w:cs="Arial"/>
          <w:sz w:val="24"/>
          <w:szCs w:val="24"/>
          <w:lang w:eastAsia="es-ES"/>
        </w:rPr>
        <w:t xml:space="preserve"> </w:t>
      </w:r>
      <w:smartTag w:uri="urn:schemas-microsoft-com:office:smarttags" w:element="PersonName">
        <w:smartTagPr>
          <w:attr w:name="ProductID" w:val="la Subsecretar￭a"/>
        </w:smartTagPr>
        <w:r w:rsidRPr="00F43E1D">
          <w:rPr>
            <w:rFonts w:ascii="Arial" w:eastAsia="Times New Roman" w:hAnsi="Arial" w:cs="Arial"/>
            <w:sz w:val="24"/>
            <w:szCs w:val="24"/>
            <w:lang w:eastAsia="es-ES"/>
          </w:rPr>
          <w:t>La Subsecretaría</w:t>
        </w:r>
      </w:smartTag>
      <w:r w:rsidRPr="00F43E1D">
        <w:rPr>
          <w:rFonts w:ascii="Arial" w:eastAsia="Times New Roman" w:hAnsi="Arial" w:cs="Arial"/>
          <w:sz w:val="24"/>
          <w:szCs w:val="24"/>
          <w:lang w:eastAsia="es-ES"/>
        </w:rPr>
        <w:t xml:space="preserve"> de Reinserción Social establecerá los programas a que hace referencia la presente Ley en un plazo que no exceda de 90 días naturales posteriores a la expedición del Reglamento.</w:t>
      </w:r>
    </w:p>
    <w:p w:rsidR="00F43E1D" w:rsidRPr="00F43E1D" w:rsidRDefault="00F43E1D" w:rsidP="00F43E1D">
      <w:pPr>
        <w:tabs>
          <w:tab w:val="left" w:pos="8078"/>
          <w:tab w:val="left" w:pos="8789"/>
        </w:tabs>
        <w:spacing w:after="0" w:line="240" w:lineRule="auto"/>
        <w:jc w:val="both"/>
        <w:rPr>
          <w:rFonts w:ascii="Arial" w:eastAsia="Times New Roman" w:hAnsi="Arial" w:cs="Arial"/>
          <w:b/>
          <w:sz w:val="24"/>
          <w:szCs w:val="24"/>
          <w:lang w:eastAsia="es-ES"/>
        </w:rPr>
      </w:pPr>
    </w:p>
    <w:p w:rsidR="00F43E1D" w:rsidRDefault="00F43E1D" w:rsidP="00F43E1D">
      <w:pPr>
        <w:tabs>
          <w:tab w:val="left" w:pos="8078"/>
          <w:tab w:val="left" w:pos="8789"/>
        </w:tabs>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OCTAVO.-</w:t>
      </w:r>
      <w:r w:rsidRPr="00F43E1D">
        <w:rPr>
          <w:rFonts w:ascii="Arial" w:eastAsia="Times New Roman" w:hAnsi="Arial" w:cs="Arial"/>
          <w:sz w:val="24"/>
          <w:szCs w:val="24"/>
          <w:lang w:eastAsia="es-ES"/>
        </w:rPr>
        <w:t xml:space="preserve"> Se extingue el Patronato para </w:t>
      </w:r>
      <w:smartTag w:uri="urn:schemas-microsoft-com:office:smarttags" w:element="PersonName">
        <w:smartTagPr>
          <w:attr w:name="ProductID" w:val="la Readaptaci￳n"/>
        </w:smartTagPr>
        <w:r w:rsidRPr="00F43E1D">
          <w:rPr>
            <w:rFonts w:ascii="Arial" w:eastAsia="Times New Roman" w:hAnsi="Arial" w:cs="Arial"/>
            <w:sz w:val="24"/>
            <w:szCs w:val="24"/>
            <w:lang w:eastAsia="es-ES"/>
          </w:rPr>
          <w:t>la Readaptación</w:t>
        </w:r>
      </w:smartTag>
      <w:r w:rsidRPr="00F43E1D">
        <w:rPr>
          <w:rFonts w:ascii="Arial" w:eastAsia="Times New Roman" w:hAnsi="Arial" w:cs="Arial"/>
          <w:sz w:val="24"/>
          <w:szCs w:val="24"/>
          <w:lang w:eastAsia="es-ES"/>
        </w:rPr>
        <w:t xml:space="preserve"> y </w:t>
      </w:r>
      <w:smartTag w:uri="urn:schemas-microsoft-com:office:smarttags" w:element="PersonName">
        <w:smartTagPr>
          <w:attr w:name="ProductID" w:val="la Reincorporaci￳n Social"/>
        </w:smartTagPr>
        <w:r w:rsidRPr="00F43E1D">
          <w:rPr>
            <w:rFonts w:ascii="Arial" w:eastAsia="Times New Roman" w:hAnsi="Arial" w:cs="Arial"/>
            <w:sz w:val="24"/>
            <w:szCs w:val="24"/>
            <w:lang w:eastAsia="es-ES"/>
          </w:rPr>
          <w:t>la Reincorporación Social</w:t>
        </w:r>
      </w:smartTag>
      <w:r w:rsidRPr="00F43E1D">
        <w:rPr>
          <w:rFonts w:ascii="Arial" w:eastAsia="Times New Roman" w:hAnsi="Arial" w:cs="Arial"/>
          <w:sz w:val="24"/>
          <w:szCs w:val="24"/>
          <w:lang w:eastAsia="es-ES"/>
        </w:rPr>
        <w:t xml:space="preserve"> por el Empleo y </w:t>
      </w:r>
      <w:smartTag w:uri="urn:schemas-microsoft-com:office:smarttags" w:element="PersonName">
        <w:smartTagPr>
          <w:attr w:name="ProductID" w:val="la Industria Penitenciaria"/>
        </w:smartTagPr>
        <w:r w:rsidRPr="00F43E1D">
          <w:rPr>
            <w:rFonts w:ascii="Arial" w:eastAsia="Times New Roman" w:hAnsi="Arial" w:cs="Arial"/>
            <w:sz w:val="24"/>
            <w:szCs w:val="24"/>
            <w:lang w:eastAsia="es-ES"/>
          </w:rPr>
          <w:t>la Industria Penitenciaria</w:t>
        </w:r>
      </w:smartTag>
      <w:r w:rsidRPr="00F43E1D">
        <w:rPr>
          <w:rFonts w:ascii="Arial" w:eastAsia="Times New Roman" w:hAnsi="Arial" w:cs="Arial"/>
          <w:sz w:val="24"/>
          <w:szCs w:val="24"/>
          <w:lang w:eastAsia="es-ES"/>
        </w:rPr>
        <w:t xml:space="preserve"> del Estado de Morelos creado por </w:t>
      </w:r>
      <w:smartTag w:uri="urn:schemas-microsoft-com:office:smarttags" w:element="PersonName">
        <w:smartTagPr>
          <w:attr w:name="ProductID" w:val="la Ley"/>
        </w:smartTagPr>
        <w:r w:rsidRPr="00F43E1D">
          <w:rPr>
            <w:rFonts w:ascii="Arial" w:eastAsia="Times New Roman" w:hAnsi="Arial" w:cs="Arial"/>
            <w:sz w:val="24"/>
            <w:szCs w:val="24"/>
            <w:lang w:eastAsia="es-ES"/>
          </w:rPr>
          <w:t xml:space="preserve">la </w:t>
        </w:r>
        <w:r w:rsidRPr="00F43E1D">
          <w:rPr>
            <w:rFonts w:ascii="Arial" w:eastAsia="Arial Unicode MS" w:hAnsi="Arial" w:cs="Arial"/>
            <w:snapToGrid w:val="0"/>
            <w:sz w:val="24"/>
            <w:szCs w:val="24"/>
            <w:lang w:eastAsia="es-ES"/>
          </w:rPr>
          <w:t>Ley</w:t>
        </w:r>
      </w:smartTag>
      <w:r w:rsidRPr="00F43E1D">
        <w:rPr>
          <w:rFonts w:ascii="Arial" w:eastAsia="Arial Unicode MS" w:hAnsi="Arial" w:cs="Arial"/>
          <w:snapToGrid w:val="0"/>
          <w:sz w:val="24"/>
          <w:szCs w:val="24"/>
          <w:lang w:eastAsia="es-ES"/>
        </w:rPr>
        <w:t xml:space="preserve"> de Ejecución de Sanciones y Medidas de Seguridad, Privativas y </w:t>
      </w:r>
      <w:r w:rsidRPr="00F43E1D">
        <w:rPr>
          <w:rFonts w:ascii="Arial" w:eastAsia="Arial Unicode MS" w:hAnsi="Arial" w:cs="Arial"/>
          <w:snapToGrid w:val="0"/>
          <w:sz w:val="24"/>
          <w:szCs w:val="24"/>
          <w:lang w:eastAsia="es-ES"/>
        </w:rPr>
        <w:lastRenderedPageBreak/>
        <w:t xml:space="preserve">Restrictivas de </w:t>
      </w:r>
      <w:smartTag w:uri="urn:schemas-microsoft-com:office:smarttags" w:element="PersonName">
        <w:smartTagPr>
          <w:attr w:name="ProductID" w:val="la Libertad"/>
        </w:smartTagPr>
        <w:r w:rsidRPr="00F43E1D">
          <w:rPr>
            <w:rFonts w:ascii="Arial" w:eastAsia="Arial Unicode MS" w:hAnsi="Arial" w:cs="Arial"/>
            <w:snapToGrid w:val="0"/>
            <w:sz w:val="24"/>
            <w:szCs w:val="24"/>
            <w:lang w:eastAsia="es-ES"/>
          </w:rPr>
          <w:t>la Libertad</w:t>
        </w:r>
      </w:smartTag>
      <w:r w:rsidRPr="00F43E1D">
        <w:rPr>
          <w:rFonts w:ascii="Arial" w:eastAsia="Arial Unicode MS" w:hAnsi="Arial" w:cs="Arial"/>
          <w:snapToGrid w:val="0"/>
          <w:sz w:val="24"/>
          <w:szCs w:val="24"/>
          <w:lang w:eastAsia="es-ES"/>
        </w:rPr>
        <w:t xml:space="preserve"> para el Estado de Morelos, </w:t>
      </w:r>
      <w:r w:rsidRPr="00F43E1D">
        <w:rPr>
          <w:rFonts w:ascii="Arial" w:eastAsia="Times New Roman" w:hAnsi="Arial" w:cs="Arial"/>
          <w:sz w:val="24"/>
          <w:szCs w:val="24"/>
          <w:lang w:eastAsia="es-ES"/>
        </w:rPr>
        <w:t>Promulgada el 20 de marzo de 1973, y vigente desde el 21 de marzo de 1973.</w:t>
      </w:r>
    </w:p>
    <w:p w:rsidR="002C7614" w:rsidRPr="00F43E1D" w:rsidRDefault="002C7614" w:rsidP="00F43E1D">
      <w:pPr>
        <w:tabs>
          <w:tab w:val="left" w:pos="8078"/>
          <w:tab w:val="left" w:pos="8789"/>
        </w:tabs>
        <w:spacing w:after="0" w:line="240" w:lineRule="auto"/>
        <w:jc w:val="both"/>
        <w:rPr>
          <w:rFonts w:ascii="Arial" w:eastAsia="Times New Roman" w:hAnsi="Arial" w:cs="Arial"/>
          <w:sz w:val="24"/>
          <w:szCs w:val="24"/>
          <w:lang w:eastAsia="es-ES"/>
        </w:rPr>
      </w:pPr>
    </w:p>
    <w:p w:rsidR="00F43E1D" w:rsidRPr="00F43E1D" w:rsidRDefault="00F43E1D" w:rsidP="00F43E1D">
      <w:pPr>
        <w:tabs>
          <w:tab w:val="left" w:pos="8078"/>
          <w:tab w:val="left" w:pos="8789"/>
        </w:tabs>
        <w:autoSpaceDE w:val="0"/>
        <w:autoSpaceDN w:val="0"/>
        <w:adjustRightInd w:val="0"/>
        <w:spacing w:after="0" w:line="240" w:lineRule="auto"/>
        <w:jc w:val="both"/>
        <w:rPr>
          <w:rFonts w:ascii="Arial" w:eastAsia="Times New Roman" w:hAnsi="Arial" w:cs="Arial"/>
          <w:sz w:val="24"/>
          <w:szCs w:val="24"/>
          <w:lang w:eastAsia="es-MX"/>
        </w:rPr>
      </w:pPr>
      <w:smartTag w:uri="urn:schemas-microsoft-com:office:smarttags" w:element="PersonName">
        <w:smartTagPr>
          <w:attr w:name="ProductID" w:val="la Secretar￭a"/>
        </w:smartTagPr>
        <w:r w:rsidRPr="00F43E1D">
          <w:rPr>
            <w:rFonts w:ascii="Arial" w:eastAsia="Times New Roman" w:hAnsi="Arial" w:cs="Arial"/>
            <w:sz w:val="24"/>
            <w:szCs w:val="24"/>
            <w:lang w:eastAsia="es-ES"/>
          </w:rPr>
          <w:t>La Secretaría</w:t>
        </w:r>
      </w:smartTag>
      <w:r w:rsidRPr="00F43E1D">
        <w:rPr>
          <w:rFonts w:ascii="Arial" w:eastAsia="Times New Roman" w:hAnsi="Arial" w:cs="Arial"/>
          <w:sz w:val="24"/>
          <w:szCs w:val="24"/>
          <w:lang w:eastAsia="es-ES"/>
        </w:rPr>
        <w:t xml:space="preserve"> de Seguridad Pública deberá de realizar los ajustes a su Reglamento Interior en un plazo que no exceda de 60 días naturales posteriores a la publicación de la presente Ley, a efecto de poner en operación a </w:t>
      </w:r>
      <w:smartTag w:uri="urn:schemas-microsoft-com:office:smarttags" w:element="PersonName">
        <w:smartTagPr>
          <w:attr w:name="ProductID" w:val="la Unidad Administrativa"/>
        </w:smartTagPr>
        <w:r w:rsidRPr="00F43E1D">
          <w:rPr>
            <w:rFonts w:ascii="Arial" w:eastAsia="Times New Roman" w:hAnsi="Arial" w:cs="Arial"/>
            <w:sz w:val="24"/>
            <w:szCs w:val="24"/>
            <w:lang w:eastAsia="es-ES"/>
          </w:rPr>
          <w:t>la Unidad Administrativa</w:t>
        </w:r>
      </w:smartTag>
      <w:r w:rsidRPr="00F43E1D">
        <w:rPr>
          <w:rFonts w:ascii="Arial" w:eastAsia="Times New Roman" w:hAnsi="Arial" w:cs="Arial"/>
          <w:sz w:val="24"/>
          <w:szCs w:val="24"/>
          <w:lang w:eastAsia="es-ES"/>
        </w:rPr>
        <w:t xml:space="preserve"> de su dependencia que formará parte del Patronato. Los recursos humanos, materiales y financieros que actualmente tiene el </w:t>
      </w:r>
      <w:r w:rsidRPr="00F43E1D">
        <w:rPr>
          <w:rFonts w:ascii="Arial" w:eastAsia="Times New Roman" w:hAnsi="Arial" w:cs="Arial"/>
          <w:sz w:val="24"/>
          <w:szCs w:val="24"/>
          <w:lang w:eastAsia="es-MX"/>
        </w:rPr>
        <w:t xml:space="preserve">Patronato para </w:t>
      </w:r>
      <w:smartTag w:uri="urn:schemas-microsoft-com:office:smarttags" w:element="PersonName">
        <w:smartTagPr>
          <w:attr w:name="ProductID" w:val="la Readaptaci￳n"/>
        </w:smartTagPr>
        <w:r w:rsidRPr="00F43E1D">
          <w:rPr>
            <w:rFonts w:ascii="Arial" w:eastAsia="Times New Roman" w:hAnsi="Arial" w:cs="Arial"/>
            <w:sz w:val="24"/>
            <w:szCs w:val="24"/>
            <w:lang w:eastAsia="es-MX"/>
          </w:rPr>
          <w:t>la Readaptación</w:t>
        </w:r>
      </w:smartTag>
      <w:r w:rsidRPr="00F43E1D">
        <w:rPr>
          <w:rFonts w:ascii="Arial" w:eastAsia="Times New Roman" w:hAnsi="Arial" w:cs="Arial"/>
          <w:sz w:val="24"/>
          <w:szCs w:val="24"/>
          <w:lang w:eastAsia="es-MX"/>
        </w:rPr>
        <w:t xml:space="preserve"> y </w:t>
      </w:r>
      <w:smartTag w:uri="urn:schemas-microsoft-com:office:smarttags" w:element="PersonName">
        <w:smartTagPr>
          <w:attr w:name="ProductID" w:val="la Reincorporaci￳n Social"/>
        </w:smartTagPr>
        <w:r w:rsidRPr="00F43E1D">
          <w:rPr>
            <w:rFonts w:ascii="Arial" w:eastAsia="Times New Roman" w:hAnsi="Arial" w:cs="Arial"/>
            <w:sz w:val="24"/>
            <w:szCs w:val="24"/>
            <w:lang w:eastAsia="es-MX"/>
          </w:rPr>
          <w:t>la Reincorporación Social</w:t>
        </w:r>
      </w:smartTag>
      <w:r w:rsidRPr="00F43E1D">
        <w:rPr>
          <w:rFonts w:ascii="Arial" w:eastAsia="Times New Roman" w:hAnsi="Arial" w:cs="Arial"/>
          <w:sz w:val="24"/>
          <w:szCs w:val="24"/>
          <w:lang w:eastAsia="es-MX"/>
        </w:rPr>
        <w:t xml:space="preserve"> por el Empleo y </w:t>
      </w:r>
      <w:smartTag w:uri="urn:schemas-microsoft-com:office:smarttags" w:element="PersonName">
        <w:smartTagPr>
          <w:attr w:name="ProductID" w:val="la Industria Penitenciaria"/>
        </w:smartTagPr>
        <w:r w:rsidRPr="00F43E1D">
          <w:rPr>
            <w:rFonts w:ascii="Arial" w:eastAsia="Times New Roman" w:hAnsi="Arial" w:cs="Arial"/>
            <w:sz w:val="24"/>
            <w:szCs w:val="24"/>
            <w:lang w:eastAsia="es-MX"/>
          </w:rPr>
          <w:t>la Industria Penitenciaria</w:t>
        </w:r>
      </w:smartTag>
      <w:r w:rsidRPr="00F43E1D">
        <w:rPr>
          <w:rFonts w:ascii="Arial" w:eastAsia="Times New Roman" w:hAnsi="Arial" w:cs="Arial"/>
          <w:sz w:val="24"/>
          <w:szCs w:val="24"/>
          <w:lang w:eastAsia="es-MX"/>
        </w:rPr>
        <w:t xml:space="preserve"> del Estado de Morelos, una vez concluido el proceso de extinción del mismo, pasarán a formar parte de </w:t>
      </w:r>
      <w:smartTag w:uri="urn:schemas-microsoft-com:office:smarttags" w:element="PersonName">
        <w:smartTagPr>
          <w:attr w:name="ProductID" w:val="la Secretar￭a"/>
        </w:smartTagPr>
        <w:r w:rsidRPr="00F43E1D">
          <w:rPr>
            <w:rFonts w:ascii="Arial" w:eastAsia="Times New Roman" w:hAnsi="Arial" w:cs="Arial"/>
            <w:sz w:val="24"/>
            <w:szCs w:val="24"/>
            <w:lang w:eastAsia="es-MX"/>
          </w:rPr>
          <w:t>la Secretaría</w:t>
        </w:r>
      </w:smartTag>
      <w:r w:rsidRPr="00F43E1D">
        <w:rPr>
          <w:rFonts w:ascii="Arial" w:eastAsia="Times New Roman" w:hAnsi="Arial" w:cs="Arial"/>
          <w:sz w:val="24"/>
          <w:szCs w:val="24"/>
          <w:lang w:eastAsia="es-MX"/>
        </w:rPr>
        <w:t xml:space="preserve"> de Seguridad Pública, y se destinarán a la operación administrativa del nuevo Patronato y los programas señalados en la presente Ley, que al efecto implemente </w:t>
      </w:r>
      <w:smartTag w:uri="urn:schemas-microsoft-com:office:smarttags" w:element="PersonName">
        <w:smartTagPr>
          <w:attr w:name="ProductID" w:val="la Subsecretar￭a"/>
        </w:smartTagPr>
        <w:r w:rsidRPr="00F43E1D">
          <w:rPr>
            <w:rFonts w:ascii="Arial" w:eastAsia="Times New Roman" w:hAnsi="Arial" w:cs="Arial"/>
            <w:sz w:val="24"/>
            <w:szCs w:val="24"/>
            <w:lang w:eastAsia="es-MX"/>
          </w:rPr>
          <w:t>la Subsecretaría</w:t>
        </w:r>
      </w:smartTag>
      <w:r w:rsidRPr="00F43E1D">
        <w:rPr>
          <w:rFonts w:ascii="Arial" w:eastAsia="Times New Roman" w:hAnsi="Arial" w:cs="Arial"/>
          <w:sz w:val="24"/>
          <w:szCs w:val="24"/>
          <w:lang w:eastAsia="es-MX"/>
        </w:rPr>
        <w:t xml:space="preserve"> de Reinserción Social.</w:t>
      </w:r>
    </w:p>
    <w:p w:rsidR="00F43E1D" w:rsidRPr="00F43E1D" w:rsidRDefault="00F43E1D" w:rsidP="00F43E1D">
      <w:pPr>
        <w:tabs>
          <w:tab w:val="left" w:pos="8078"/>
          <w:tab w:val="left" w:pos="8789"/>
        </w:tabs>
        <w:autoSpaceDE w:val="0"/>
        <w:autoSpaceDN w:val="0"/>
        <w:adjustRightInd w:val="0"/>
        <w:spacing w:after="0" w:line="240" w:lineRule="auto"/>
        <w:jc w:val="both"/>
        <w:rPr>
          <w:rFonts w:ascii="Arial" w:eastAsia="Times New Roman" w:hAnsi="Arial" w:cs="Arial"/>
          <w:b/>
          <w:sz w:val="24"/>
          <w:szCs w:val="24"/>
          <w:lang w:eastAsia="es-ES"/>
        </w:rPr>
      </w:pPr>
    </w:p>
    <w:p w:rsidR="00F43E1D" w:rsidRPr="00F43E1D" w:rsidRDefault="00F43E1D" w:rsidP="00F43E1D">
      <w:pPr>
        <w:tabs>
          <w:tab w:val="left" w:pos="8078"/>
          <w:tab w:val="left" w:pos="8789"/>
        </w:tabs>
        <w:autoSpaceDE w:val="0"/>
        <w:autoSpaceDN w:val="0"/>
        <w:adjustRightInd w:val="0"/>
        <w:spacing w:after="0" w:line="240" w:lineRule="auto"/>
        <w:jc w:val="both"/>
        <w:rPr>
          <w:rFonts w:ascii="Arial" w:eastAsia="Times New Roman" w:hAnsi="Arial" w:cs="Arial"/>
          <w:sz w:val="24"/>
          <w:szCs w:val="24"/>
          <w:lang w:eastAsia="es-ES"/>
        </w:rPr>
      </w:pPr>
      <w:r w:rsidRPr="00F43E1D">
        <w:rPr>
          <w:rFonts w:ascii="Arial" w:eastAsia="Times New Roman" w:hAnsi="Arial" w:cs="Arial"/>
          <w:b/>
          <w:sz w:val="24"/>
          <w:szCs w:val="24"/>
          <w:lang w:eastAsia="es-ES"/>
        </w:rPr>
        <w:t>NOVENO.-</w:t>
      </w:r>
      <w:r w:rsidRPr="00F43E1D">
        <w:rPr>
          <w:rFonts w:ascii="Arial" w:eastAsia="Times New Roman" w:hAnsi="Arial" w:cs="Arial"/>
          <w:sz w:val="24"/>
          <w:szCs w:val="24"/>
          <w:lang w:eastAsia="es-ES"/>
        </w:rPr>
        <w:t xml:space="preserve"> El Secretario de Seguridad Pública convocará a la sesión de instalación del Consejo de Patronos, en un plazo que no exceda de 30 días naturales posteriores a la publicación del Reglamento de la presente Ley.</w:t>
      </w:r>
    </w:p>
    <w:p w:rsidR="00F43E1D" w:rsidRPr="00F43E1D" w:rsidRDefault="00F43E1D" w:rsidP="00F43E1D">
      <w:pPr>
        <w:tabs>
          <w:tab w:val="left" w:pos="8078"/>
          <w:tab w:val="left" w:pos="8789"/>
        </w:tabs>
        <w:spacing w:after="0" w:line="240" w:lineRule="auto"/>
        <w:jc w:val="both"/>
        <w:rPr>
          <w:rFonts w:ascii="Arial" w:eastAsia="Times New Roman" w:hAnsi="Arial" w:cs="Arial"/>
          <w:b/>
          <w:bCs/>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
          <w:bCs/>
          <w:sz w:val="24"/>
          <w:szCs w:val="24"/>
          <w:lang w:eastAsia="es-ES"/>
        </w:rPr>
        <w:t>DÉCIMO.-</w:t>
      </w:r>
      <w:r w:rsidRPr="00F43E1D">
        <w:rPr>
          <w:rFonts w:ascii="Arial" w:eastAsia="Times New Roman" w:hAnsi="Arial" w:cs="Arial"/>
          <w:bCs/>
          <w:sz w:val="24"/>
          <w:szCs w:val="24"/>
          <w:lang w:eastAsia="es-ES"/>
        </w:rPr>
        <w:t xml:space="preserve"> </w:t>
      </w:r>
      <w:r w:rsidRPr="00F43E1D">
        <w:rPr>
          <w:rFonts w:ascii="Arial" w:eastAsia="Times New Roman" w:hAnsi="Arial" w:cs="Arial"/>
          <w:sz w:val="24"/>
          <w:szCs w:val="24"/>
          <w:lang w:eastAsia="es-ES"/>
        </w:rPr>
        <w:t>Se instruye a las dependencias de la administración pública que inicien el proceso de extinción del organismo público descentralizado denominado</w:t>
      </w:r>
      <w:r w:rsidRPr="00F43E1D">
        <w:rPr>
          <w:rFonts w:ascii="Arial" w:eastAsia="Times New Roman" w:hAnsi="Arial" w:cs="Arial"/>
          <w:bCs/>
          <w:sz w:val="24"/>
          <w:szCs w:val="24"/>
          <w:lang w:eastAsia="es-ES"/>
        </w:rPr>
        <w:t xml:space="preserve"> </w:t>
      </w:r>
      <w:r w:rsidRPr="00F43E1D">
        <w:rPr>
          <w:rFonts w:ascii="Arial" w:eastAsia="Times New Roman" w:hAnsi="Arial" w:cs="Arial"/>
          <w:sz w:val="24"/>
          <w:szCs w:val="24"/>
          <w:lang w:eastAsia="es-ES"/>
        </w:rPr>
        <w:t xml:space="preserve">Patronato para </w:t>
      </w:r>
      <w:smartTag w:uri="urn:schemas-microsoft-com:office:smarttags" w:element="PersonName">
        <w:smartTagPr>
          <w:attr w:name="ProductID" w:val="la Readaptaci￳n"/>
        </w:smartTagPr>
        <w:r w:rsidRPr="00F43E1D">
          <w:rPr>
            <w:rFonts w:ascii="Arial" w:eastAsia="Times New Roman" w:hAnsi="Arial" w:cs="Arial"/>
            <w:sz w:val="24"/>
            <w:szCs w:val="24"/>
            <w:lang w:eastAsia="es-ES"/>
          </w:rPr>
          <w:t>la Readaptación</w:t>
        </w:r>
      </w:smartTag>
      <w:r w:rsidRPr="00F43E1D">
        <w:rPr>
          <w:rFonts w:ascii="Arial" w:eastAsia="Times New Roman" w:hAnsi="Arial" w:cs="Arial"/>
          <w:sz w:val="24"/>
          <w:szCs w:val="24"/>
          <w:lang w:eastAsia="es-ES"/>
        </w:rPr>
        <w:t xml:space="preserve"> y </w:t>
      </w:r>
      <w:smartTag w:uri="urn:schemas-microsoft-com:office:smarttags" w:element="PersonName">
        <w:smartTagPr>
          <w:attr w:name="ProductID" w:val="la Reincorporaci￳n Social"/>
        </w:smartTagPr>
        <w:r w:rsidRPr="00F43E1D">
          <w:rPr>
            <w:rFonts w:ascii="Arial" w:eastAsia="Times New Roman" w:hAnsi="Arial" w:cs="Arial"/>
            <w:sz w:val="24"/>
            <w:szCs w:val="24"/>
            <w:lang w:eastAsia="es-ES"/>
          </w:rPr>
          <w:t>la Reincorporación Social</w:t>
        </w:r>
      </w:smartTag>
      <w:r w:rsidRPr="00F43E1D">
        <w:rPr>
          <w:rFonts w:ascii="Arial" w:eastAsia="Times New Roman" w:hAnsi="Arial" w:cs="Arial"/>
          <w:sz w:val="24"/>
          <w:szCs w:val="24"/>
          <w:lang w:eastAsia="es-ES"/>
        </w:rPr>
        <w:t xml:space="preserve"> por el Empleo y </w:t>
      </w:r>
      <w:smartTag w:uri="urn:schemas-microsoft-com:office:smarttags" w:element="PersonName">
        <w:smartTagPr>
          <w:attr w:name="ProductID" w:val="la Industria Penitenciaria"/>
        </w:smartTagPr>
        <w:r w:rsidRPr="00F43E1D">
          <w:rPr>
            <w:rFonts w:ascii="Arial" w:eastAsia="Times New Roman" w:hAnsi="Arial" w:cs="Arial"/>
            <w:sz w:val="24"/>
            <w:szCs w:val="24"/>
            <w:lang w:eastAsia="es-ES"/>
          </w:rPr>
          <w:t>la Industria Penitenciaria</w:t>
        </w:r>
      </w:smartTag>
      <w:r w:rsidRPr="00F43E1D">
        <w:rPr>
          <w:rFonts w:ascii="Arial" w:eastAsia="Times New Roman" w:hAnsi="Arial" w:cs="Arial"/>
          <w:sz w:val="24"/>
          <w:szCs w:val="24"/>
          <w:lang w:eastAsia="es-ES"/>
        </w:rPr>
        <w:t xml:space="preserve"> del Estado de Morelos</w:t>
      </w:r>
      <w:r w:rsidRPr="00F43E1D">
        <w:rPr>
          <w:rFonts w:ascii="Arial" w:eastAsia="Times New Roman" w:hAnsi="Arial" w:cs="Arial"/>
          <w:bCs/>
          <w:sz w:val="24"/>
          <w:szCs w:val="24"/>
          <w:lang w:eastAsia="es-ES"/>
        </w:rPr>
        <w:t>.</w:t>
      </w:r>
    </w:p>
    <w:p w:rsidR="00F43E1D" w:rsidRPr="00F43E1D" w:rsidRDefault="00F43E1D" w:rsidP="00F43E1D">
      <w:pPr>
        <w:spacing w:after="0" w:line="240" w:lineRule="auto"/>
        <w:jc w:val="both"/>
        <w:rPr>
          <w:rFonts w:ascii="Arial" w:eastAsia="Arial Unicode MS" w:hAnsi="Arial" w:cs="Arial"/>
          <w:b/>
          <w:snapToGrid w:val="0"/>
          <w:sz w:val="24"/>
          <w:szCs w:val="24"/>
          <w:lang w:eastAsia="es-ES"/>
        </w:rPr>
      </w:pPr>
    </w:p>
    <w:p w:rsidR="00F43E1D" w:rsidRPr="00F43E1D" w:rsidRDefault="00F43E1D" w:rsidP="00F43E1D">
      <w:pPr>
        <w:spacing w:after="0" w:line="240" w:lineRule="auto"/>
        <w:jc w:val="both"/>
        <w:rPr>
          <w:rFonts w:ascii="Arial" w:eastAsia="Arial Unicode MS" w:hAnsi="Arial" w:cs="Arial"/>
          <w:snapToGrid w:val="0"/>
          <w:sz w:val="24"/>
          <w:szCs w:val="24"/>
          <w:lang w:eastAsia="es-ES"/>
        </w:rPr>
      </w:pPr>
      <w:r w:rsidRPr="00F43E1D">
        <w:rPr>
          <w:rFonts w:ascii="Arial" w:eastAsia="Arial Unicode MS" w:hAnsi="Arial" w:cs="Arial"/>
          <w:b/>
          <w:snapToGrid w:val="0"/>
          <w:sz w:val="24"/>
          <w:szCs w:val="24"/>
          <w:lang w:eastAsia="es-ES"/>
        </w:rPr>
        <w:t>DÉCIMO PRIMERO.-</w:t>
      </w:r>
      <w:r w:rsidRPr="00F43E1D">
        <w:rPr>
          <w:rFonts w:ascii="Arial" w:eastAsia="Arial Unicode MS" w:hAnsi="Arial" w:cs="Arial"/>
          <w:snapToGrid w:val="0"/>
          <w:sz w:val="24"/>
          <w:szCs w:val="24"/>
          <w:lang w:eastAsia="es-ES"/>
        </w:rPr>
        <w:t xml:space="preserve">  El Poder Judicial, a través del Tribunal Superior de Justicia y del Tribunal Unitario de Justicia para Adolescentes, en un plazo no mayor a 60 días, de conformidad con las necesidades del servicio, designará el número necesario de Jueces de Ejecución a que se refiere esta Ley.</w:t>
      </w:r>
    </w:p>
    <w:p w:rsidR="00F43E1D" w:rsidRPr="00F43E1D" w:rsidRDefault="00F43E1D" w:rsidP="00F43E1D">
      <w:pPr>
        <w:spacing w:after="0" w:line="240" w:lineRule="auto"/>
        <w:jc w:val="both"/>
        <w:rPr>
          <w:rFonts w:ascii="Arial" w:eastAsia="Arial Unicode MS" w:hAnsi="Arial" w:cs="Arial"/>
          <w:b/>
          <w:snapToGrid w:val="0"/>
          <w:sz w:val="24"/>
          <w:szCs w:val="24"/>
          <w:lang w:eastAsia="es-ES"/>
        </w:rPr>
      </w:pPr>
    </w:p>
    <w:p w:rsidR="00F43E1D" w:rsidRPr="00F43E1D" w:rsidRDefault="00F43E1D" w:rsidP="00F43E1D">
      <w:pPr>
        <w:spacing w:after="0" w:line="240" w:lineRule="auto"/>
        <w:jc w:val="both"/>
        <w:rPr>
          <w:rFonts w:ascii="Arial" w:eastAsia="Arial Unicode MS" w:hAnsi="Arial" w:cs="Arial"/>
          <w:snapToGrid w:val="0"/>
          <w:sz w:val="24"/>
          <w:szCs w:val="24"/>
          <w:lang w:eastAsia="es-ES"/>
        </w:rPr>
      </w:pPr>
      <w:r w:rsidRPr="00F43E1D">
        <w:rPr>
          <w:rFonts w:ascii="Arial" w:eastAsia="Arial Unicode MS" w:hAnsi="Arial" w:cs="Arial"/>
          <w:b/>
          <w:snapToGrid w:val="0"/>
          <w:sz w:val="24"/>
          <w:szCs w:val="24"/>
          <w:lang w:eastAsia="es-ES"/>
        </w:rPr>
        <w:t>DECIMO SEGUNDO.-</w:t>
      </w:r>
      <w:r w:rsidRPr="00F43E1D">
        <w:rPr>
          <w:rFonts w:ascii="Arial" w:eastAsia="Times New Roman" w:hAnsi="Arial" w:cs="Arial"/>
          <w:sz w:val="24"/>
          <w:szCs w:val="24"/>
          <w:lang w:eastAsia="es-ES"/>
        </w:rPr>
        <w:t xml:space="preserve"> </w:t>
      </w:r>
      <w:r w:rsidRPr="00F43E1D">
        <w:rPr>
          <w:rFonts w:ascii="Arial" w:eastAsia="Arial Unicode MS" w:hAnsi="Arial" w:cs="Arial"/>
          <w:snapToGrid w:val="0"/>
          <w:sz w:val="24"/>
          <w:szCs w:val="24"/>
          <w:lang w:eastAsia="es-ES"/>
        </w:rPr>
        <w:t xml:space="preserve">El Congreso del Estado, en un plazo no mayor de noventa  días contados a partir de la fecha en que entre en vigor la presente Ley, deberá reformar </w:t>
      </w:r>
      <w:smartTag w:uri="urn:schemas-microsoft-com:office:smarttags" w:element="PersonName">
        <w:smartTagPr>
          <w:attr w:name="ProductID" w:val="la Ley"/>
        </w:smartTagPr>
        <w:r w:rsidRPr="00F43E1D">
          <w:rPr>
            <w:rFonts w:ascii="Arial" w:eastAsia="Arial Unicode MS" w:hAnsi="Arial" w:cs="Arial"/>
            <w:snapToGrid w:val="0"/>
            <w:sz w:val="24"/>
            <w:szCs w:val="24"/>
            <w:lang w:eastAsia="es-ES"/>
          </w:rPr>
          <w:t>la Ley</w:t>
        </w:r>
      </w:smartTag>
      <w:r w:rsidRPr="00F43E1D">
        <w:rPr>
          <w:rFonts w:ascii="Arial" w:eastAsia="Arial Unicode MS" w:hAnsi="Arial" w:cs="Arial"/>
          <w:snapToGrid w:val="0"/>
          <w:sz w:val="24"/>
          <w:szCs w:val="24"/>
          <w:lang w:eastAsia="es-ES"/>
        </w:rPr>
        <w:t xml:space="preserve"> de Justicia para Adolescentes del Estado de Morelos y </w:t>
      </w:r>
      <w:smartTag w:uri="urn:schemas-microsoft-com:office:smarttags" w:element="PersonName">
        <w:smartTagPr>
          <w:attr w:name="ProductID" w:val="la Ley Org￡nica"/>
        </w:smartTagPr>
        <w:r w:rsidRPr="00F43E1D">
          <w:rPr>
            <w:rFonts w:ascii="Arial" w:eastAsia="Arial Unicode MS" w:hAnsi="Arial" w:cs="Arial"/>
            <w:snapToGrid w:val="0"/>
            <w:sz w:val="24"/>
            <w:szCs w:val="24"/>
            <w:lang w:eastAsia="es-ES"/>
          </w:rPr>
          <w:t>la Ley Orgánica</w:t>
        </w:r>
      </w:smartTag>
      <w:r w:rsidRPr="00F43E1D">
        <w:rPr>
          <w:rFonts w:ascii="Arial" w:eastAsia="Arial Unicode MS" w:hAnsi="Arial" w:cs="Arial"/>
          <w:snapToGrid w:val="0"/>
          <w:sz w:val="24"/>
          <w:szCs w:val="24"/>
          <w:lang w:eastAsia="es-ES"/>
        </w:rPr>
        <w:t xml:space="preserve"> del Tribunal Unitario de Justicia para Adolescentes, con el objeto de prever la figura del Juez de Ejecución, conforme a lo previsto en la exposición de motivos de la presente iniciativa y adecuar las disposiciones de esas Leyes a lo previsto en este ordenamiento.</w:t>
      </w:r>
    </w:p>
    <w:p w:rsidR="00F43E1D" w:rsidRPr="00F43E1D" w:rsidRDefault="00F43E1D" w:rsidP="00F43E1D">
      <w:pPr>
        <w:tabs>
          <w:tab w:val="left" w:pos="8078"/>
          <w:tab w:val="left" w:pos="8789"/>
        </w:tabs>
        <w:spacing w:after="0" w:line="240" w:lineRule="auto"/>
        <w:jc w:val="both"/>
        <w:rPr>
          <w:rFonts w:ascii="Arial" w:eastAsia="Arial Unicode MS" w:hAnsi="Arial" w:cs="Arial"/>
          <w:b/>
          <w:snapToGrid w:val="0"/>
          <w:sz w:val="24"/>
          <w:szCs w:val="24"/>
          <w:lang w:eastAsia="es-ES"/>
        </w:rPr>
      </w:pPr>
    </w:p>
    <w:p w:rsidR="00F43E1D" w:rsidRPr="00F43E1D" w:rsidRDefault="00F43E1D" w:rsidP="00F43E1D">
      <w:pPr>
        <w:tabs>
          <w:tab w:val="left" w:pos="8078"/>
          <w:tab w:val="left" w:pos="8789"/>
        </w:tabs>
        <w:spacing w:after="0" w:line="240" w:lineRule="auto"/>
        <w:jc w:val="both"/>
        <w:rPr>
          <w:rFonts w:ascii="Arial" w:eastAsia="Arial Unicode MS" w:hAnsi="Arial" w:cs="Arial"/>
          <w:snapToGrid w:val="0"/>
          <w:sz w:val="24"/>
          <w:szCs w:val="24"/>
          <w:lang w:eastAsia="es-ES"/>
        </w:rPr>
      </w:pPr>
      <w:r w:rsidRPr="00F43E1D">
        <w:rPr>
          <w:rFonts w:ascii="Arial" w:eastAsia="Arial Unicode MS" w:hAnsi="Arial" w:cs="Arial"/>
          <w:b/>
          <w:snapToGrid w:val="0"/>
          <w:sz w:val="24"/>
          <w:szCs w:val="24"/>
          <w:lang w:eastAsia="es-ES"/>
        </w:rPr>
        <w:t>DECIMO TERCERO.-</w:t>
      </w:r>
      <w:r w:rsidRPr="00F43E1D">
        <w:rPr>
          <w:rFonts w:ascii="Arial" w:eastAsia="Arial Unicode MS" w:hAnsi="Arial" w:cs="Arial"/>
          <w:snapToGrid w:val="0"/>
          <w:sz w:val="24"/>
          <w:szCs w:val="24"/>
          <w:lang w:eastAsia="es-ES"/>
        </w:rPr>
        <w:t xml:space="preserve"> En tanto se modifican </w:t>
      </w:r>
      <w:smartTag w:uri="urn:schemas-microsoft-com:office:smarttags" w:element="PersonName">
        <w:smartTagPr>
          <w:attr w:name="ProductID" w:val="la Ley"/>
        </w:smartTagPr>
        <w:r w:rsidRPr="00F43E1D">
          <w:rPr>
            <w:rFonts w:ascii="Arial" w:eastAsia="Arial Unicode MS" w:hAnsi="Arial" w:cs="Arial"/>
            <w:snapToGrid w:val="0"/>
            <w:sz w:val="24"/>
            <w:szCs w:val="24"/>
            <w:lang w:eastAsia="es-ES"/>
          </w:rPr>
          <w:t>la Ley</w:t>
        </w:r>
      </w:smartTag>
      <w:r w:rsidRPr="00F43E1D">
        <w:rPr>
          <w:rFonts w:ascii="Arial" w:eastAsia="Arial Unicode MS" w:hAnsi="Arial" w:cs="Arial"/>
          <w:snapToGrid w:val="0"/>
          <w:sz w:val="24"/>
          <w:szCs w:val="24"/>
          <w:lang w:eastAsia="es-ES"/>
        </w:rPr>
        <w:t xml:space="preserve"> de Justicia para Adolescentes del Estado de Morelos y </w:t>
      </w:r>
      <w:smartTag w:uri="urn:schemas-microsoft-com:office:smarttags" w:element="PersonName">
        <w:smartTagPr>
          <w:attr w:name="ProductID" w:val="la Ley Org￡nica"/>
        </w:smartTagPr>
        <w:r w:rsidRPr="00F43E1D">
          <w:rPr>
            <w:rFonts w:ascii="Arial" w:eastAsia="Arial Unicode MS" w:hAnsi="Arial" w:cs="Arial"/>
            <w:snapToGrid w:val="0"/>
            <w:sz w:val="24"/>
            <w:szCs w:val="24"/>
            <w:lang w:eastAsia="es-ES"/>
          </w:rPr>
          <w:t>la Ley Orgánica</w:t>
        </w:r>
      </w:smartTag>
      <w:r w:rsidRPr="00F43E1D">
        <w:rPr>
          <w:rFonts w:ascii="Arial" w:eastAsia="Arial Unicode MS" w:hAnsi="Arial" w:cs="Arial"/>
          <w:snapToGrid w:val="0"/>
          <w:sz w:val="24"/>
          <w:szCs w:val="24"/>
          <w:lang w:eastAsia="es-ES"/>
        </w:rPr>
        <w:t xml:space="preserve"> del Tribunal Unitario de Justicia para Adolescentes, las atribuciones de ejecución que estos ordenamientos asignan al Magistrado Unitario, serán ejercidas por el Juez o Jueces de Ejecución que para tal efecto se designen.</w:t>
      </w:r>
    </w:p>
    <w:p w:rsidR="00F43E1D" w:rsidRPr="00F43E1D" w:rsidRDefault="00F43E1D" w:rsidP="00F43E1D">
      <w:pPr>
        <w:tabs>
          <w:tab w:val="left" w:pos="8078"/>
          <w:tab w:val="left" w:pos="8789"/>
        </w:tabs>
        <w:spacing w:after="0" w:line="240" w:lineRule="auto"/>
        <w:jc w:val="both"/>
        <w:rPr>
          <w:rFonts w:ascii="Arial" w:eastAsia="Arial Unicode MS" w:hAnsi="Arial" w:cs="Arial"/>
          <w:snapToGrid w:val="0"/>
          <w:sz w:val="24"/>
          <w:szCs w:val="24"/>
          <w:lang w:eastAsia="es-ES"/>
        </w:rPr>
      </w:pPr>
    </w:p>
    <w:p w:rsidR="00F43E1D" w:rsidRDefault="00F43E1D" w:rsidP="00F43E1D">
      <w:pPr>
        <w:autoSpaceDE w:val="0"/>
        <w:autoSpaceDN w:val="0"/>
        <w:adjustRightInd w:val="0"/>
        <w:spacing w:after="0" w:line="240" w:lineRule="auto"/>
        <w:jc w:val="both"/>
        <w:rPr>
          <w:rFonts w:ascii="Arial" w:eastAsia="Times New Roman" w:hAnsi="Arial" w:cs="Arial"/>
          <w:sz w:val="24"/>
          <w:szCs w:val="24"/>
          <w:lang w:eastAsia="es-ES"/>
        </w:rPr>
      </w:pPr>
      <w:r w:rsidRPr="00F43E1D">
        <w:rPr>
          <w:rFonts w:ascii="Arial" w:eastAsia="Times New Roman" w:hAnsi="Arial" w:cs="Arial"/>
          <w:sz w:val="24"/>
          <w:szCs w:val="24"/>
          <w:lang w:eastAsia="es-ES"/>
        </w:rPr>
        <w:t>Recinto Legislativo a los doce días del mes de agosto de dos mil nueve.</w:t>
      </w:r>
    </w:p>
    <w:p w:rsidR="00BB3F95" w:rsidRPr="00F43E1D" w:rsidRDefault="00BB3F95" w:rsidP="00F43E1D">
      <w:pPr>
        <w:autoSpaceDE w:val="0"/>
        <w:autoSpaceDN w:val="0"/>
        <w:adjustRightInd w:val="0"/>
        <w:spacing w:after="0" w:line="240" w:lineRule="auto"/>
        <w:jc w:val="both"/>
        <w:rPr>
          <w:rFonts w:ascii="Arial" w:eastAsia="Times New Roman" w:hAnsi="Arial" w:cs="Arial"/>
          <w:sz w:val="24"/>
          <w:szCs w:val="24"/>
          <w:lang w:eastAsia="es-ES"/>
        </w:rPr>
      </w:pPr>
    </w:p>
    <w:p w:rsidR="00F43E1D" w:rsidRPr="00F43E1D" w:rsidRDefault="00F43E1D" w:rsidP="00F43E1D">
      <w:pPr>
        <w:autoSpaceDE w:val="0"/>
        <w:autoSpaceDN w:val="0"/>
        <w:adjustRightInd w:val="0"/>
        <w:spacing w:after="0" w:line="240" w:lineRule="auto"/>
        <w:jc w:val="both"/>
        <w:rPr>
          <w:rFonts w:ascii="Arial" w:eastAsia="Times New Roman" w:hAnsi="Arial" w:cs="Arial"/>
          <w:sz w:val="24"/>
          <w:szCs w:val="24"/>
          <w:lang w:val="pt-BR" w:eastAsia="es-ES"/>
        </w:rPr>
      </w:pPr>
      <w:r w:rsidRPr="00F43E1D">
        <w:rPr>
          <w:rFonts w:ascii="Arial" w:eastAsia="Times New Roman" w:hAnsi="Arial" w:cs="Arial"/>
          <w:sz w:val="24"/>
          <w:szCs w:val="24"/>
          <w:lang w:eastAsia="es-ES"/>
        </w:rPr>
        <w:t xml:space="preserve">Atentamente. “Sufragio Efectivo. No Reelección”. Los CC. Diputados Integrantes de </w:t>
      </w:r>
      <w:smartTag w:uri="urn:schemas-microsoft-com:office:smarttags" w:element="PersonName">
        <w:smartTagPr>
          <w:attr w:name="ProductID" w:val="la Mesa Directiva"/>
        </w:smartTagPr>
        <w:r w:rsidRPr="00F43E1D">
          <w:rPr>
            <w:rFonts w:ascii="Arial" w:eastAsia="Times New Roman" w:hAnsi="Arial" w:cs="Arial"/>
            <w:sz w:val="24"/>
            <w:szCs w:val="24"/>
            <w:lang w:eastAsia="es-ES"/>
          </w:rPr>
          <w:t>la Mesa Directiva</w:t>
        </w:r>
      </w:smartTag>
      <w:r w:rsidRPr="00F43E1D">
        <w:rPr>
          <w:rFonts w:ascii="Arial" w:eastAsia="Times New Roman" w:hAnsi="Arial" w:cs="Arial"/>
          <w:sz w:val="24"/>
          <w:szCs w:val="24"/>
          <w:lang w:eastAsia="es-ES"/>
        </w:rPr>
        <w:t xml:space="preserve"> del Segundo Periodo Extraordinario de Sesiones del Segundo Receso del Tercer Año de Ejercicio Constitucional del Congreso del Estado. Dip. Jaime Tovar Enríquez. Presidente. Dip. Jorge Toledo Bustamante. Vicepresidente. Dip. Matías Quiroz Medina. Secretario. </w:t>
      </w:r>
      <w:r w:rsidRPr="00F43E1D">
        <w:rPr>
          <w:rFonts w:ascii="Arial" w:eastAsia="Times New Roman" w:hAnsi="Arial" w:cs="Arial"/>
          <w:sz w:val="24"/>
          <w:szCs w:val="24"/>
          <w:lang w:val="pt-BR" w:eastAsia="es-ES"/>
        </w:rPr>
        <w:t>Dip. Claudia Iragorri Rivera. Secretaria. Rúbricas.</w:t>
      </w:r>
    </w:p>
    <w:p w:rsidR="00F43E1D" w:rsidRPr="00F43E1D" w:rsidRDefault="00F43E1D" w:rsidP="00F43E1D">
      <w:pPr>
        <w:tabs>
          <w:tab w:val="left" w:pos="1014"/>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1014"/>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Por tanto mando se imprima, publique circule y se le dé el debido cumplimiento.</w:t>
      </w:r>
    </w:p>
    <w:p w:rsidR="00F43E1D" w:rsidRPr="00F43E1D" w:rsidRDefault="00F43E1D" w:rsidP="00F43E1D">
      <w:pPr>
        <w:tabs>
          <w:tab w:val="left" w:pos="1014"/>
        </w:tabs>
        <w:spacing w:after="0" w:line="240" w:lineRule="auto"/>
        <w:jc w:val="both"/>
        <w:rPr>
          <w:rFonts w:ascii="Arial" w:eastAsia="Times New Roman" w:hAnsi="Arial" w:cs="Arial"/>
          <w:bCs/>
          <w:sz w:val="24"/>
          <w:szCs w:val="24"/>
          <w:lang w:eastAsia="es-ES"/>
        </w:rPr>
      </w:pPr>
    </w:p>
    <w:p w:rsidR="00F43E1D" w:rsidRPr="00F43E1D" w:rsidRDefault="00F43E1D" w:rsidP="00F43E1D">
      <w:pPr>
        <w:tabs>
          <w:tab w:val="left" w:pos="1014"/>
        </w:tabs>
        <w:spacing w:after="0" w:line="240" w:lineRule="auto"/>
        <w:jc w:val="both"/>
        <w:rPr>
          <w:rFonts w:ascii="Arial" w:eastAsia="Times New Roman" w:hAnsi="Arial" w:cs="Arial"/>
          <w:bCs/>
          <w:sz w:val="24"/>
          <w:szCs w:val="24"/>
          <w:lang w:eastAsia="es-ES"/>
        </w:rPr>
      </w:pPr>
      <w:r w:rsidRPr="00F43E1D">
        <w:rPr>
          <w:rFonts w:ascii="Arial" w:eastAsia="Times New Roman" w:hAnsi="Arial" w:cs="Arial"/>
          <w:bCs/>
          <w:sz w:val="24"/>
          <w:szCs w:val="24"/>
          <w:lang w:eastAsia="es-ES"/>
        </w:rPr>
        <w:t xml:space="preserve">Dado en </w:t>
      </w:r>
      <w:smartTag w:uri="urn:schemas-microsoft-com:office:smarttags" w:element="PersonName">
        <w:smartTagPr>
          <w:attr w:name="ProductID" w:val="la Residencia"/>
        </w:smartTagPr>
        <w:r w:rsidRPr="00F43E1D">
          <w:rPr>
            <w:rFonts w:ascii="Arial" w:eastAsia="Times New Roman" w:hAnsi="Arial" w:cs="Arial"/>
            <w:bCs/>
            <w:sz w:val="24"/>
            <w:szCs w:val="24"/>
            <w:lang w:eastAsia="es-ES"/>
          </w:rPr>
          <w:t>la Residencia</w:t>
        </w:r>
      </w:smartTag>
      <w:r w:rsidRPr="00F43E1D">
        <w:rPr>
          <w:rFonts w:ascii="Arial" w:eastAsia="Times New Roman" w:hAnsi="Arial" w:cs="Arial"/>
          <w:bCs/>
          <w:sz w:val="24"/>
          <w:szCs w:val="24"/>
          <w:lang w:eastAsia="es-ES"/>
        </w:rPr>
        <w:t xml:space="preserve"> del Poder Ejecutivo en </w:t>
      </w:r>
      <w:smartTag w:uri="urn:schemas-microsoft-com:office:smarttags" w:element="PersonName">
        <w:smartTagPr>
          <w:attr w:name="ProductID" w:val="la Ciudad"/>
        </w:smartTagPr>
        <w:r w:rsidRPr="00F43E1D">
          <w:rPr>
            <w:rFonts w:ascii="Arial" w:eastAsia="Times New Roman" w:hAnsi="Arial" w:cs="Arial"/>
            <w:bCs/>
            <w:sz w:val="24"/>
            <w:szCs w:val="24"/>
            <w:lang w:eastAsia="es-ES"/>
          </w:rPr>
          <w:t>la Ciudad</w:t>
        </w:r>
      </w:smartTag>
      <w:r w:rsidRPr="00F43E1D">
        <w:rPr>
          <w:rFonts w:ascii="Arial" w:eastAsia="Times New Roman" w:hAnsi="Arial" w:cs="Arial"/>
          <w:bCs/>
          <w:sz w:val="24"/>
          <w:szCs w:val="24"/>
          <w:lang w:eastAsia="es-ES"/>
        </w:rPr>
        <w:t xml:space="preserve"> de Cuernavaca, Capital del Estado de Morelos, a los veintiún días del mes de agosto de dos mil nueve.</w:t>
      </w:r>
    </w:p>
    <w:p w:rsidR="00F43E1D" w:rsidRPr="00F43E1D" w:rsidRDefault="00F43E1D" w:rsidP="00F43E1D">
      <w:pPr>
        <w:tabs>
          <w:tab w:val="left" w:pos="1014"/>
        </w:tabs>
        <w:spacing w:after="0" w:line="240" w:lineRule="auto"/>
        <w:jc w:val="center"/>
        <w:rPr>
          <w:rFonts w:ascii="Arial" w:eastAsia="Times New Roman" w:hAnsi="Arial" w:cs="Arial"/>
          <w:bCs/>
          <w:sz w:val="24"/>
          <w:szCs w:val="24"/>
          <w:lang w:eastAsia="es-ES"/>
        </w:rPr>
      </w:pPr>
    </w:p>
    <w:p w:rsidR="00F43E1D" w:rsidRPr="00F43E1D" w:rsidRDefault="00F43E1D" w:rsidP="00F43E1D">
      <w:pPr>
        <w:tabs>
          <w:tab w:val="left" w:pos="1014"/>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“SUFRAGIO EFECTIVO. NO REELECCIÓN”.</w:t>
      </w:r>
    </w:p>
    <w:p w:rsidR="00F43E1D" w:rsidRPr="00F43E1D" w:rsidRDefault="00F43E1D" w:rsidP="00F43E1D">
      <w:pPr>
        <w:tabs>
          <w:tab w:val="left" w:pos="1014"/>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 xml:space="preserve">GOBERNADOR CONSTITUCIONAL DEL ESTADO LIBRE </w:t>
      </w:r>
    </w:p>
    <w:p w:rsidR="00F43E1D" w:rsidRPr="00F43E1D" w:rsidRDefault="00F43E1D" w:rsidP="00F43E1D">
      <w:pPr>
        <w:tabs>
          <w:tab w:val="left" w:pos="1014"/>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Y SOBERANO DE MORELOS</w:t>
      </w:r>
    </w:p>
    <w:p w:rsidR="00F43E1D" w:rsidRPr="00F43E1D" w:rsidRDefault="00F43E1D" w:rsidP="00F43E1D">
      <w:pPr>
        <w:tabs>
          <w:tab w:val="left" w:pos="1014"/>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MTRO. MARCO ANTONIO ADAME CASTILLO</w:t>
      </w:r>
    </w:p>
    <w:p w:rsidR="00F43E1D" w:rsidRPr="00F43E1D" w:rsidRDefault="00F43E1D" w:rsidP="00F43E1D">
      <w:pPr>
        <w:tabs>
          <w:tab w:val="left" w:pos="1014"/>
        </w:tabs>
        <w:spacing w:after="0" w:line="240" w:lineRule="auto"/>
        <w:jc w:val="center"/>
        <w:rPr>
          <w:rFonts w:ascii="Arial" w:eastAsia="Times New Roman" w:hAnsi="Arial" w:cs="Arial"/>
          <w:b/>
          <w:bCs/>
          <w:sz w:val="24"/>
          <w:szCs w:val="24"/>
          <w:lang w:eastAsia="es-ES"/>
        </w:rPr>
      </w:pPr>
      <w:r w:rsidRPr="00F43E1D">
        <w:rPr>
          <w:rFonts w:ascii="Arial" w:eastAsia="Times New Roman" w:hAnsi="Arial" w:cs="Arial"/>
          <w:b/>
          <w:bCs/>
          <w:sz w:val="24"/>
          <w:szCs w:val="24"/>
          <w:lang w:eastAsia="es-ES"/>
        </w:rPr>
        <w:t>SECRETARIO DE GOBIERNO</w:t>
      </w:r>
    </w:p>
    <w:p w:rsidR="00F43E1D" w:rsidRPr="00F43E1D" w:rsidRDefault="00F43E1D" w:rsidP="00F43E1D">
      <w:pPr>
        <w:tabs>
          <w:tab w:val="left" w:pos="8078"/>
          <w:tab w:val="left" w:pos="8789"/>
        </w:tabs>
        <w:spacing w:after="0" w:line="240" w:lineRule="auto"/>
        <w:jc w:val="center"/>
        <w:rPr>
          <w:rFonts w:ascii="Arial" w:eastAsia="Times New Roman" w:hAnsi="Arial" w:cs="Arial"/>
          <w:b/>
          <w:sz w:val="24"/>
          <w:szCs w:val="24"/>
          <w:lang w:eastAsia="es-ES"/>
        </w:rPr>
      </w:pPr>
      <w:r w:rsidRPr="00F43E1D">
        <w:rPr>
          <w:rFonts w:ascii="Arial" w:eastAsia="Times New Roman" w:hAnsi="Arial" w:cs="Arial"/>
          <w:b/>
          <w:sz w:val="24"/>
          <w:szCs w:val="24"/>
          <w:lang w:eastAsia="es-ES"/>
        </w:rPr>
        <w:t>JORGE MORALES BARUD</w:t>
      </w:r>
    </w:p>
    <w:p w:rsidR="00F43E1D" w:rsidRDefault="00F43E1D" w:rsidP="002C7614">
      <w:pPr>
        <w:spacing w:after="0" w:line="240" w:lineRule="auto"/>
        <w:jc w:val="center"/>
        <w:rPr>
          <w:rFonts w:ascii="Arial" w:eastAsia="Times New Roman" w:hAnsi="Arial" w:cs="Arial"/>
          <w:sz w:val="24"/>
          <w:szCs w:val="24"/>
          <w:lang w:val="es-ES_tradnl" w:eastAsia="es-ES"/>
        </w:rPr>
      </w:pPr>
      <w:r w:rsidRPr="00F43E1D">
        <w:rPr>
          <w:rFonts w:ascii="Arial" w:eastAsia="Times New Roman" w:hAnsi="Arial" w:cs="Arial"/>
          <w:b/>
          <w:sz w:val="24"/>
          <w:szCs w:val="24"/>
          <w:lang w:eastAsia="es-ES"/>
        </w:rPr>
        <w:t>RÚBRICAS</w:t>
      </w:r>
    </w:p>
    <w:p w:rsidR="002C7614" w:rsidRPr="002C7614" w:rsidRDefault="002C7614" w:rsidP="002C7614">
      <w:pPr>
        <w:spacing w:after="0" w:line="240" w:lineRule="auto"/>
        <w:jc w:val="center"/>
        <w:rPr>
          <w:rStyle w:val="DefaultCar"/>
          <w:rFonts w:eastAsia="Times New Roman" w:cs="Arial"/>
          <w:color w:val="auto"/>
          <w:sz w:val="20"/>
          <w:szCs w:val="20"/>
          <w:lang w:val="es-ES_tradnl" w:eastAsia="es-ES"/>
        </w:rPr>
      </w:pPr>
    </w:p>
    <w:p w:rsidR="00F43E1D" w:rsidRPr="002C7614" w:rsidRDefault="00F43E1D" w:rsidP="00F43E1D">
      <w:pPr>
        <w:tabs>
          <w:tab w:val="center" w:pos="3968"/>
          <w:tab w:val="left" w:pos="6780"/>
          <w:tab w:val="left" w:pos="7088"/>
        </w:tabs>
        <w:spacing w:after="0" w:line="240" w:lineRule="auto"/>
        <w:jc w:val="center"/>
        <w:rPr>
          <w:rFonts w:ascii="Arial" w:hAnsi="Arial" w:cs="Arial"/>
          <w:b/>
          <w:sz w:val="20"/>
          <w:szCs w:val="20"/>
        </w:rPr>
      </w:pPr>
      <w:r w:rsidRPr="002C7614">
        <w:rPr>
          <w:rFonts w:ascii="Arial" w:hAnsi="Arial" w:cs="Arial"/>
          <w:b/>
          <w:sz w:val="20"/>
          <w:szCs w:val="20"/>
        </w:rPr>
        <w:t>DECRETO NÚMERO CUATROCIENTOS NOVENTA</w:t>
      </w:r>
    </w:p>
    <w:p w:rsidR="00F43E1D" w:rsidRPr="002C7614" w:rsidRDefault="00F43E1D" w:rsidP="002C7614">
      <w:pPr>
        <w:spacing w:after="0" w:line="240" w:lineRule="auto"/>
        <w:ind w:firstLine="567"/>
        <w:jc w:val="both"/>
        <w:rPr>
          <w:rFonts w:ascii="Arial" w:hAnsi="Arial" w:cs="Arial"/>
          <w:b/>
          <w:sz w:val="20"/>
          <w:szCs w:val="20"/>
        </w:rPr>
      </w:pPr>
      <w:r w:rsidRPr="002C7614">
        <w:rPr>
          <w:rFonts w:ascii="Arial" w:hAnsi="Arial" w:cs="Arial"/>
          <w:b/>
          <w:sz w:val="20"/>
          <w:szCs w:val="20"/>
        </w:rPr>
        <w:t>POR EL QUE SE REFORMAN, ADICIONAN Y DEROGAN DIVERSAS DISPOSICIONES DE LA LEY ORGÁNICA DE LA ADMINISTRACIÓN PÚBLICA DEL ESTADO DE MORELOS, DE LA LEY DE REINSERCIÓN SOCIAL Y SEGUIMIENTO DE MEDIDAS CAUTELARES Y DE LA LEY DE DESARROLLO ECONÓMICO SUSTENTABLE DEL ESTADO LIBR</w:t>
      </w:r>
      <w:r w:rsidR="002C7614" w:rsidRPr="002C7614">
        <w:rPr>
          <w:rFonts w:ascii="Arial" w:hAnsi="Arial" w:cs="Arial"/>
          <w:b/>
          <w:sz w:val="20"/>
          <w:szCs w:val="20"/>
        </w:rPr>
        <w:t>E Y SOBERANO DE MORELOS.</w:t>
      </w:r>
    </w:p>
    <w:p w:rsidR="002C7614" w:rsidRPr="002C7614" w:rsidRDefault="002C7614" w:rsidP="002C7614">
      <w:pPr>
        <w:spacing w:after="0" w:line="240" w:lineRule="auto"/>
        <w:ind w:firstLine="567"/>
        <w:jc w:val="both"/>
        <w:rPr>
          <w:rStyle w:val="DefaultCar"/>
          <w:rFonts w:cs="Arial"/>
          <w:b/>
          <w:color w:val="auto"/>
          <w:sz w:val="20"/>
          <w:szCs w:val="20"/>
        </w:rPr>
      </w:pPr>
    </w:p>
    <w:p w:rsidR="00F43E1D" w:rsidRPr="002C7614" w:rsidRDefault="00F43E1D" w:rsidP="00F43E1D">
      <w:pPr>
        <w:spacing w:after="0" w:line="240" w:lineRule="auto"/>
        <w:jc w:val="center"/>
        <w:rPr>
          <w:rStyle w:val="DefaultCar"/>
          <w:rFonts w:cs="Arial"/>
          <w:b/>
          <w:sz w:val="20"/>
          <w:szCs w:val="20"/>
        </w:rPr>
      </w:pPr>
      <w:r w:rsidRPr="002C7614">
        <w:rPr>
          <w:rStyle w:val="DefaultCar"/>
          <w:rFonts w:cs="Arial"/>
          <w:b/>
          <w:sz w:val="20"/>
          <w:szCs w:val="20"/>
        </w:rPr>
        <w:t>POEM No. 5085 de fecha 2013/04/24</w:t>
      </w:r>
    </w:p>
    <w:p w:rsidR="00F43E1D" w:rsidRPr="002C7614" w:rsidRDefault="00F43E1D" w:rsidP="00F43E1D">
      <w:pPr>
        <w:spacing w:after="0" w:line="240" w:lineRule="auto"/>
        <w:jc w:val="center"/>
        <w:rPr>
          <w:rStyle w:val="DefaultCar"/>
          <w:rFonts w:cs="Arial"/>
          <w:b/>
          <w:sz w:val="20"/>
          <w:szCs w:val="20"/>
        </w:rPr>
      </w:pPr>
    </w:p>
    <w:p w:rsidR="00F43E1D" w:rsidRPr="002C7614" w:rsidRDefault="00F43E1D" w:rsidP="00F43E1D">
      <w:pPr>
        <w:spacing w:after="0" w:line="240" w:lineRule="auto"/>
        <w:jc w:val="center"/>
        <w:rPr>
          <w:rFonts w:ascii="Arial" w:hAnsi="Arial" w:cs="Arial"/>
          <w:b/>
          <w:sz w:val="20"/>
          <w:szCs w:val="20"/>
        </w:rPr>
      </w:pPr>
      <w:r w:rsidRPr="002C7614">
        <w:rPr>
          <w:rFonts w:ascii="Arial" w:hAnsi="Arial" w:cs="Arial"/>
          <w:b/>
          <w:sz w:val="20"/>
          <w:szCs w:val="20"/>
        </w:rPr>
        <w:lastRenderedPageBreak/>
        <w:t>DISPOSICIONES TRANSITORIAS</w:t>
      </w:r>
    </w:p>
    <w:p w:rsidR="00F43E1D" w:rsidRPr="002C7614" w:rsidRDefault="00F43E1D" w:rsidP="00F43E1D">
      <w:pPr>
        <w:spacing w:after="0" w:line="240" w:lineRule="auto"/>
        <w:rPr>
          <w:rStyle w:val="DefaultCar"/>
          <w:rFonts w:cs="Arial"/>
          <w:sz w:val="20"/>
          <w:szCs w:val="20"/>
        </w:rPr>
      </w:pPr>
    </w:p>
    <w:p w:rsidR="00F43E1D" w:rsidRPr="002C7614" w:rsidRDefault="00F43E1D" w:rsidP="00F43E1D">
      <w:pPr>
        <w:spacing w:after="0" w:line="240" w:lineRule="auto"/>
        <w:jc w:val="both"/>
        <w:rPr>
          <w:rFonts w:ascii="Arial" w:hAnsi="Arial" w:cs="Arial"/>
          <w:sz w:val="20"/>
          <w:szCs w:val="20"/>
        </w:rPr>
      </w:pPr>
      <w:r w:rsidRPr="002C7614">
        <w:rPr>
          <w:rFonts w:ascii="Arial" w:hAnsi="Arial" w:cs="Arial"/>
          <w:b/>
          <w:sz w:val="20"/>
          <w:szCs w:val="20"/>
        </w:rPr>
        <w:t xml:space="preserve">PRIMERA.- </w:t>
      </w:r>
      <w:r w:rsidRPr="002C7614">
        <w:rPr>
          <w:rFonts w:ascii="Arial" w:hAnsi="Arial" w:cs="Arial"/>
          <w:sz w:val="20"/>
          <w:szCs w:val="20"/>
        </w:rPr>
        <w:t>El presente Decreto iniciará su vigencia al día siguiente al de su publicación en el Periódico Oficial.</w:t>
      </w:r>
    </w:p>
    <w:p w:rsidR="00F43E1D" w:rsidRPr="002C7614" w:rsidRDefault="00F43E1D" w:rsidP="00F43E1D">
      <w:pPr>
        <w:spacing w:after="0" w:line="240" w:lineRule="auto"/>
        <w:jc w:val="both"/>
        <w:rPr>
          <w:rFonts w:ascii="Arial" w:hAnsi="Arial" w:cs="Arial"/>
          <w:sz w:val="20"/>
          <w:szCs w:val="20"/>
        </w:rPr>
      </w:pPr>
    </w:p>
    <w:p w:rsidR="00F43E1D" w:rsidRPr="002C7614" w:rsidRDefault="00F43E1D" w:rsidP="00F43E1D">
      <w:pPr>
        <w:spacing w:after="0" w:line="240" w:lineRule="auto"/>
        <w:jc w:val="both"/>
        <w:rPr>
          <w:rFonts w:ascii="Arial" w:hAnsi="Arial" w:cs="Arial"/>
          <w:sz w:val="20"/>
          <w:szCs w:val="20"/>
        </w:rPr>
      </w:pPr>
      <w:r w:rsidRPr="002C7614">
        <w:rPr>
          <w:rFonts w:ascii="Arial" w:hAnsi="Arial" w:cs="Arial"/>
          <w:b/>
          <w:sz w:val="20"/>
          <w:szCs w:val="20"/>
        </w:rPr>
        <w:t>SEGUNDA.-</w:t>
      </w:r>
      <w:r w:rsidRPr="002C7614">
        <w:rPr>
          <w:rFonts w:ascii="Arial" w:hAnsi="Arial" w:cs="Arial"/>
          <w:sz w:val="20"/>
          <w:szCs w:val="20"/>
        </w:rPr>
        <w:t xml:space="preserve"> Remítase el presente Decreto al Gobernador Constitucional del Estado, para los efectos de lo dispuesto en los artículos 44 y 70 fracción XVII, de la Constitución Política del Estado Libre y Soberano de Morelos.</w:t>
      </w:r>
    </w:p>
    <w:p w:rsidR="00F43E1D" w:rsidRPr="002C7614" w:rsidRDefault="00F43E1D" w:rsidP="00F43E1D">
      <w:pPr>
        <w:spacing w:after="0" w:line="240" w:lineRule="auto"/>
        <w:jc w:val="both"/>
        <w:rPr>
          <w:rFonts w:ascii="Arial" w:hAnsi="Arial" w:cs="Arial"/>
          <w:sz w:val="20"/>
          <w:szCs w:val="20"/>
        </w:rPr>
      </w:pPr>
    </w:p>
    <w:p w:rsidR="009C6EAC" w:rsidRDefault="00F43E1D" w:rsidP="00BB3F95">
      <w:pPr>
        <w:spacing w:after="0" w:line="240" w:lineRule="auto"/>
        <w:jc w:val="both"/>
        <w:rPr>
          <w:rFonts w:ascii="Arial" w:hAnsi="Arial" w:cs="Arial"/>
          <w:sz w:val="20"/>
          <w:szCs w:val="20"/>
        </w:rPr>
      </w:pPr>
      <w:r w:rsidRPr="002C7614">
        <w:rPr>
          <w:rFonts w:ascii="Arial" w:hAnsi="Arial" w:cs="Arial"/>
          <w:b/>
          <w:sz w:val="20"/>
          <w:szCs w:val="20"/>
        </w:rPr>
        <w:t>TERCERA.-</w:t>
      </w:r>
      <w:r w:rsidRPr="002C7614">
        <w:rPr>
          <w:rFonts w:ascii="Arial" w:hAnsi="Arial" w:cs="Arial"/>
          <w:sz w:val="20"/>
          <w:szCs w:val="20"/>
        </w:rPr>
        <w:t xml:space="preserve"> Se derogan todas las disposiciones jurídicas, de igual o menor rango jerárquico normativo, que se opongan al presente Decreto.</w:t>
      </w:r>
    </w:p>
    <w:p w:rsidR="001108F4" w:rsidRDefault="001108F4" w:rsidP="00BB3F95">
      <w:pPr>
        <w:spacing w:after="0" w:line="240" w:lineRule="auto"/>
        <w:jc w:val="both"/>
        <w:rPr>
          <w:rFonts w:ascii="Arial" w:hAnsi="Arial" w:cs="Arial"/>
          <w:sz w:val="20"/>
          <w:szCs w:val="20"/>
        </w:rPr>
      </w:pPr>
    </w:p>
    <w:p w:rsidR="001108F4" w:rsidRDefault="001108F4" w:rsidP="00BB3F95">
      <w:pPr>
        <w:spacing w:after="0" w:line="240" w:lineRule="auto"/>
        <w:jc w:val="both"/>
        <w:rPr>
          <w:rFonts w:ascii="Arial" w:hAnsi="Arial" w:cs="Arial"/>
          <w:sz w:val="20"/>
          <w:szCs w:val="20"/>
        </w:rPr>
      </w:pPr>
    </w:p>
    <w:p w:rsidR="001108F4" w:rsidRDefault="001108F4" w:rsidP="00BB3F95">
      <w:pPr>
        <w:spacing w:after="0" w:line="240" w:lineRule="auto"/>
        <w:jc w:val="both"/>
        <w:rPr>
          <w:rFonts w:ascii="Arial" w:hAnsi="Arial" w:cs="Arial"/>
          <w:sz w:val="20"/>
          <w:szCs w:val="20"/>
        </w:rPr>
      </w:pPr>
    </w:p>
    <w:p w:rsidR="001108F4" w:rsidRPr="001108F4" w:rsidRDefault="001108F4" w:rsidP="001108F4">
      <w:pPr>
        <w:tabs>
          <w:tab w:val="center" w:pos="3968"/>
          <w:tab w:val="left" w:pos="6330"/>
        </w:tabs>
        <w:spacing w:after="0" w:line="240" w:lineRule="auto"/>
        <w:jc w:val="center"/>
        <w:rPr>
          <w:rFonts w:ascii="Arial" w:hAnsi="Arial" w:cs="Arial"/>
          <w:b/>
          <w:color w:val="000000"/>
          <w:sz w:val="20"/>
          <w:szCs w:val="20"/>
        </w:rPr>
      </w:pPr>
      <w:r w:rsidRPr="001108F4">
        <w:rPr>
          <w:rFonts w:ascii="Arial" w:hAnsi="Arial" w:cs="Arial"/>
          <w:b/>
          <w:color w:val="000000"/>
          <w:sz w:val="20"/>
          <w:szCs w:val="20"/>
        </w:rPr>
        <w:t>DECRETO NÚMERO MIL TRESCIENTOS DIEZ.</w:t>
      </w:r>
    </w:p>
    <w:p w:rsidR="001108F4" w:rsidRPr="001108F4" w:rsidRDefault="001108F4" w:rsidP="001108F4">
      <w:pPr>
        <w:spacing w:after="0" w:line="240" w:lineRule="auto"/>
        <w:jc w:val="center"/>
        <w:rPr>
          <w:rFonts w:ascii="Arial" w:hAnsi="Arial" w:cs="Arial"/>
          <w:b/>
          <w:color w:val="000000"/>
          <w:sz w:val="20"/>
          <w:szCs w:val="20"/>
        </w:rPr>
      </w:pPr>
      <w:r w:rsidRPr="001108F4">
        <w:rPr>
          <w:rFonts w:ascii="Arial" w:hAnsi="Arial" w:cs="Arial"/>
          <w:b/>
          <w:color w:val="000000"/>
          <w:sz w:val="20"/>
          <w:szCs w:val="20"/>
        </w:rPr>
        <w:t>POR EL QUE SE REFORMAN, DEROGAN Y ADICIONAN DIVERSAS LEYES ESTATALES, PARA CREAR, ESTABLECER Y REGULAR AL COMISIONADO Y A LA COMISIÓN ESTATAL DE SEGURIDAD PÚBLICA</w:t>
      </w:r>
    </w:p>
    <w:p w:rsidR="001108F4" w:rsidRPr="001108F4" w:rsidRDefault="001108F4" w:rsidP="001108F4">
      <w:pPr>
        <w:spacing w:after="0" w:line="240" w:lineRule="auto"/>
        <w:ind w:firstLine="567"/>
        <w:jc w:val="both"/>
        <w:rPr>
          <w:rFonts w:ascii="Arial" w:hAnsi="Arial" w:cs="Arial"/>
          <w:b/>
          <w:color w:val="000000"/>
          <w:sz w:val="20"/>
          <w:szCs w:val="20"/>
        </w:rPr>
      </w:pPr>
    </w:p>
    <w:p w:rsidR="001108F4" w:rsidRPr="001108F4" w:rsidRDefault="001108F4" w:rsidP="001108F4">
      <w:pPr>
        <w:spacing w:after="0" w:line="240" w:lineRule="auto"/>
        <w:ind w:firstLine="567"/>
        <w:jc w:val="center"/>
        <w:rPr>
          <w:rFonts w:ascii="Arial" w:hAnsi="Arial" w:cs="Arial"/>
          <w:b/>
          <w:color w:val="000000"/>
          <w:sz w:val="20"/>
          <w:szCs w:val="20"/>
        </w:rPr>
      </w:pPr>
      <w:r w:rsidRPr="001108F4">
        <w:rPr>
          <w:rFonts w:ascii="Arial" w:hAnsi="Arial" w:cs="Arial"/>
          <w:b/>
          <w:color w:val="000000"/>
          <w:sz w:val="20"/>
          <w:szCs w:val="20"/>
        </w:rPr>
        <w:t>POEM No. 5172 de fecha 2014/03/26</w:t>
      </w:r>
    </w:p>
    <w:p w:rsidR="001108F4" w:rsidRPr="001108F4" w:rsidRDefault="001108F4" w:rsidP="001108F4">
      <w:pPr>
        <w:spacing w:after="0" w:line="240" w:lineRule="auto"/>
        <w:ind w:firstLine="567"/>
        <w:jc w:val="center"/>
        <w:rPr>
          <w:rFonts w:ascii="Arial" w:hAnsi="Arial" w:cs="Arial"/>
          <w:b/>
          <w:color w:val="000000"/>
          <w:sz w:val="20"/>
          <w:szCs w:val="20"/>
        </w:rPr>
      </w:pPr>
    </w:p>
    <w:p w:rsidR="001108F4" w:rsidRPr="001108F4" w:rsidRDefault="001108F4" w:rsidP="001108F4">
      <w:pPr>
        <w:spacing w:after="0" w:line="240" w:lineRule="auto"/>
        <w:ind w:firstLine="567"/>
        <w:jc w:val="center"/>
        <w:rPr>
          <w:rFonts w:ascii="Arial" w:hAnsi="Arial" w:cs="Arial"/>
          <w:b/>
          <w:color w:val="000000"/>
          <w:sz w:val="20"/>
          <w:szCs w:val="20"/>
        </w:rPr>
      </w:pPr>
      <w:r w:rsidRPr="001108F4">
        <w:rPr>
          <w:rFonts w:ascii="Arial" w:hAnsi="Arial" w:cs="Arial"/>
          <w:b/>
          <w:color w:val="000000"/>
          <w:sz w:val="20"/>
          <w:szCs w:val="20"/>
        </w:rPr>
        <w:t>DISPOSICIONES TRANSITORIAS</w:t>
      </w:r>
    </w:p>
    <w:p w:rsidR="001108F4" w:rsidRPr="001108F4" w:rsidRDefault="001108F4" w:rsidP="001108F4">
      <w:pPr>
        <w:spacing w:after="0" w:line="240" w:lineRule="auto"/>
        <w:ind w:firstLine="567"/>
        <w:jc w:val="center"/>
        <w:rPr>
          <w:rFonts w:ascii="Arial" w:hAnsi="Arial" w:cs="Arial"/>
          <w:b/>
          <w:color w:val="000000"/>
          <w:sz w:val="20"/>
          <w:szCs w:val="20"/>
        </w:rPr>
      </w:pPr>
    </w:p>
    <w:p w:rsidR="001108F4" w:rsidRPr="001108F4" w:rsidRDefault="001108F4" w:rsidP="001108F4">
      <w:pPr>
        <w:spacing w:after="0" w:line="240" w:lineRule="auto"/>
        <w:jc w:val="both"/>
        <w:rPr>
          <w:rFonts w:ascii="Arial" w:hAnsi="Arial" w:cs="Arial"/>
          <w:color w:val="000000"/>
          <w:sz w:val="20"/>
          <w:szCs w:val="20"/>
        </w:rPr>
      </w:pPr>
      <w:r w:rsidRPr="001108F4">
        <w:rPr>
          <w:rFonts w:ascii="Arial" w:hAnsi="Arial" w:cs="Arial"/>
          <w:b/>
          <w:color w:val="000000"/>
          <w:sz w:val="20"/>
          <w:szCs w:val="20"/>
        </w:rPr>
        <w:t>PRIMERA.</w:t>
      </w:r>
      <w:r w:rsidRPr="001108F4">
        <w:rPr>
          <w:rFonts w:ascii="Arial" w:hAnsi="Arial" w:cs="Arial"/>
          <w:color w:val="000000"/>
          <w:sz w:val="20"/>
          <w:szCs w:val="20"/>
        </w:rPr>
        <w:t xml:space="preserve"> Remítase el presente Decreto al Gobernador Constitucional del Estado, para los efectos señalados en los artículos 44, 47 y 70, fracción XVII, de la Constitución Política del Estado Libre y Soberano de Morelos.</w:t>
      </w:r>
    </w:p>
    <w:p w:rsidR="001108F4" w:rsidRPr="001108F4" w:rsidRDefault="001108F4" w:rsidP="001108F4">
      <w:pPr>
        <w:spacing w:after="0" w:line="240" w:lineRule="auto"/>
        <w:jc w:val="both"/>
        <w:rPr>
          <w:rFonts w:ascii="Arial" w:hAnsi="Arial" w:cs="Arial"/>
          <w:color w:val="000000"/>
          <w:sz w:val="20"/>
          <w:szCs w:val="20"/>
        </w:rPr>
      </w:pPr>
    </w:p>
    <w:p w:rsidR="001108F4" w:rsidRPr="001108F4" w:rsidRDefault="001108F4" w:rsidP="001108F4">
      <w:pPr>
        <w:spacing w:after="0" w:line="240" w:lineRule="auto"/>
        <w:jc w:val="both"/>
        <w:rPr>
          <w:rFonts w:ascii="Arial" w:hAnsi="Arial" w:cs="Arial"/>
          <w:color w:val="000000"/>
          <w:sz w:val="20"/>
          <w:szCs w:val="20"/>
        </w:rPr>
      </w:pPr>
      <w:r w:rsidRPr="001108F4">
        <w:rPr>
          <w:rFonts w:ascii="Arial" w:hAnsi="Arial" w:cs="Arial"/>
          <w:b/>
          <w:color w:val="000000"/>
          <w:sz w:val="20"/>
          <w:szCs w:val="20"/>
        </w:rPr>
        <w:t>SEGUNDA.</w:t>
      </w:r>
      <w:r w:rsidRPr="001108F4">
        <w:rPr>
          <w:rFonts w:ascii="Arial" w:hAnsi="Arial" w:cs="Arial"/>
          <w:color w:val="000000"/>
          <w:sz w:val="20"/>
          <w:szCs w:val="20"/>
        </w:rPr>
        <w:t xml:space="preserve"> El presente Decreto iniciará su vigencia al día siguiente de su publicación en el Periódico Oficial “Tierra y Libertad”, Órgano de Difusión del Gobierno del Estado de Morelos.</w:t>
      </w:r>
    </w:p>
    <w:p w:rsidR="001108F4" w:rsidRPr="001108F4" w:rsidRDefault="001108F4" w:rsidP="001108F4">
      <w:pPr>
        <w:spacing w:after="0" w:line="240" w:lineRule="auto"/>
        <w:jc w:val="both"/>
        <w:rPr>
          <w:rFonts w:ascii="Arial" w:hAnsi="Arial" w:cs="Arial"/>
          <w:color w:val="000000"/>
          <w:sz w:val="20"/>
          <w:szCs w:val="20"/>
        </w:rPr>
      </w:pPr>
    </w:p>
    <w:p w:rsidR="001108F4" w:rsidRPr="001108F4" w:rsidRDefault="001108F4" w:rsidP="001108F4">
      <w:pPr>
        <w:spacing w:after="0" w:line="240" w:lineRule="auto"/>
        <w:jc w:val="both"/>
        <w:rPr>
          <w:rFonts w:ascii="Arial" w:hAnsi="Arial" w:cs="Arial"/>
          <w:color w:val="000000"/>
          <w:sz w:val="20"/>
          <w:szCs w:val="20"/>
        </w:rPr>
      </w:pPr>
      <w:r w:rsidRPr="001108F4">
        <w:rPr>
          <w:rFonts w:ascii="Arial" w:hAnsi="Arial" w:cs="Arial"/>
          <w:b/>
          <w:color w:val="000000"/>
          <w:sz w:val="20"/>
          <w:szCs w:val="20"/>
        </w:rPr>
        <w:t>TERCERA.</w:t>
      </w:r>
      <w:r w:rsidRPr="001108F4">
        <w:rPr>
          <w:rFonts w:ascii="Arial" w:hAnsi="Arial" w:cs="Arial"/>
          <w:color w:val="000000"/>
          <w:sz w:val="20"/>
          <w:szCs w:val="20"/>
        </w:rPr>
        <w:t xml:space="preserve"> Todas las referencias hechas en el marco normativa estatal, respecto de la Secretaría de Seguridad Pública o a la Policía Preventiva Estatal, se entenderán hechas al Comisionado Estatal de Seguridad Pública o a la Comisión Estatal de Seguridad Pública, según sea el caso.</w:t>
      </w:r>
    </w:p>
    <w:p w:rsidR="001108F4" w:rsidRPr="001108F4" w:rsidRDefault="001108F4" w:rsidP="001108F4">
      <w:pPr>
        <w:spacing w:after="0" w:line="240" w:lineRule="auto"/>
        <w:jc w:val="both"/>
        <w:rPr>
          <w:rFonts w:ascii="Arial" w:hAnsi="Arial" w:cs="Arial"/>
          <w:color w:val="000000"/>
          <w:sz w:val="20"/>
          <w:szCs w:val="20"/>
        </w:rPr>
      </w:pPr>
    </w:p>
    <w:p w:rsidR="001108F4" w:rsidRPr="001108F4" w:rsidRDefault="001108F4" w:rsidP="001108F4">
      <w:pPr>
        <w:spacing w:after="0" w:line="240" w:lineRule="auto"/>
        <w:jc w:val="both"/>
        <w:rPr>
          <w:rFonts w:ascii="Arial" w:hAnsi="Arial" w:cs="Arial"/>
          <w:color w:val="000000"/>
          <w:sz w:val="20"/>
          <w:szCs w:val="20"/>
        </w:rPr>
      </w:pPr>
      <w:r w:rsidRPr="001108F4">
        <w:rPr>
          <w:rFonts w:ascii="Arial" w:hAnsi="Arial" w:cs="Arial"/>
          <w:b/>
          <w:color w:val="000000"/>
          <w:sz w:val="20"/>
          <w:szCs w:val="20"/>
        </w:rPr>
        <w:t>CUARTA.</w:t>
      </w:r>
      <w:r w:rsidRPr="001108F4">
        <w:rPr>
          <w:rFonts w:ascii="Arial" w:hAnsi="Arial" w:cs="Arial"/>
          <w:color w:val="000000"/>
          <w:sz w:val="20"/>
          <w:szCs w:val="20"/>
        </w:rPr>
        <w:t xml:space="preserve"> Las Secretarías de Gobierno, de Administración, de Hacienda y de la Contraloría del Poder Ejecutivo Estatal, deberán tomar las medidas administrativas necesarias para que los recursos humanos, presupuestarios y materiales asignados a la Secretaría de Seguridad Pública en el Presupuesto de Egresos para el Ejercicio Fiscal comprendido del primero de enero al treinta y uno de diciembre de 2014, se reasignen a la primera para la operación y funcionamiento de la Comisión Estatal de Seguridad Pública y el Órgano Desconcentrado denominado Secretariado Ejecutivo de Sistema Estatal Seguridad Pública. </w:t>
      </w:r>
    </w:p>
    <w:p w:rsidR="001108F4" w:rsidRPr="001108F4" w:rsidRDefault="001108F4" w:rsidP="001108F4">
      <w:pPr>
        <w:spacing w:after="0" w:line="240" w:lineRule="auto"/>
        <w:jc w:val="both"/>
        <w:rPr>
          <w:rFonts w:ascii="Arial" w:hAnsi="Arial" w:cs="Arial"/>
          <w:color w:val="000000"/>
          <w:sz w:val="20"/>
          <w:szCs w:val="20"/>
        </w:rPr>
      </w:pPr>
    </w:p>
    <w:p w:rsidR="001108F4" w:rsidRPr="001108F4" w:rsidRDefault="001108F4" w:rsidP="001108F4">
      <w:pPr>
        <w:spacing w:after="0" w:line="240" w:lineRule="auto"/>
        <w:jc w:val="both"/>
        <w:rPr>
          <w:rFonts w:ascii="Arial" w:hAnsi="Arial" w:cs="Arial"/>
          <w:color w:val="000000"/>
          <w:sz w:val="20"/>
          <w:szCs w:val="20"/>
        </w:rPr>
      </w:pPr>
      <w:r w:rsidRPr="001108F4">
        <w:rPr>
          <w:rFonts w:ascii="Arial" w:hAnsi="Arial" w:cs="Arial"/>
          <w:b/>
          <w:color w:val="000000"/>
          <w:sz w:val="20"/>
          <w:szCs w:val="20"/>
        </w:rPr>
        <w:lastRenderedPageBreak/>
        <w:t>QUINTA.</w:t>
      </w:r>
      <w:r w:rsidRPr="001108F4">
        <w:rPr>
          <w:rFonts w:ascii="Arial" w:hAnsi="Arial" w:cs="Arial"/>
          <w:color w:val="000000"/>
          <w:sz w:val="20"/>
          <w:szCs w:val="20"/>
        </w:rPr>
        <w:t xml:space="preserve"> Con la finalidad de dar cumplimiento a lo dispuesto por los artículos Décimo Transitorio y 132, ambos del Código Nacional de Procedimientos Penales, el Secretario de Gobierno del Estado de Morelos, deberá de ejecutar todas y cada una de las acciones tendientes a la capacitación, adiestramiento y profesionalización de los elementos que integran la fuerza pública Estatal, debiendo de garantizar en dichas acciones los principios de legalidad, objetividad, eficiencia, profesionalismo, honradez y respeto a los Derechos Humanos reconocidos en la Constitución Política de los Estado Unidos Mexicanos.</w:t>
      </w:r>
    </w:p>
    <w:p w:rsidR="001108F4" w:rsidRPr="001108F4" w:rsidRDefault="001108F4" w:rsidP="001108F4"/>
    <w:p w:rsidR="00426430" w:rsidRPr="00426430" w:rsidRDefault="00426430" w:rsidP="00426430">
      <w:pPr>
        <w:spacing w:after="0" w:line="226" w:lineRule="exact"/>
        <w:jc w:val="center"/>
        <w:rPr>
          <w:rFonts w:ascii="Arial" w:hAnsi="Arial" w:cs="Arial"/>
          <w:b/>
          <w:bCs/>
          <w:sz w:val="20"/>
          <w:szCs w:val="20"/>
          <w:lang w:val="es-ES"/>
        </w:rPr>
      </w:pPr>
      <w:r w:rsidRPr="00426430">
        <w:rPr>
          <w:rFonts w:ascii="Arial" w:hAnsi="Arial" w:cs="Arial"/>
          <w:b/>
          <w:bCs/>
          <w:sz w:val="20"/>
          <w:szCs w:val="20"/>
          <w:lang w:val="es-ES"/>
        </w:rPr>
        <w:t>DECRETO NÚMERO DOS MIL CUARENTA Y OCHO</w:t>
      </w:r>
    </w:p>
    <w:p w:rsidR="00426430" w:rsidRPr="00426430" w:rsidRDefault="00426430" w:rsidP="00426430">
      <w:pPr>
        <w:spacing w:after="0" w:line="226" w:lineRule="exact"/>
        <w:ind w:firstLine="567"/>
        <w:jc w:val="center"/>
        <w:rPr>
          <w:rFonts w:ascii="Arial" w:hAnsi="Arial" w:cs="Arial"/>
          <w:b/>
          <w:bCs/>
          <w:sz w:val="20"/>
          <w:szCs w:val="20"/>
          <w:lang w:val="es-ES"/>
        </w:rPr>
      </w:pPr>
      <w:r w:rsidRPr="00426430">
        <w:rPr>
          <w:rFonts w:ascii="Arial" w:eastAsia="Times New Roman" w:hAnsi="Arial" w:cs="Arial"/>
          <w:b/>
          <w:bCs/>
          <w:sz w:val="20"/>
          <w:szCs w:val="20"/>
          <w:lang w:val="es-ES" w:eastAsia="es-ES"/>
        </w:rPr>
        <w:t xml:space="preserve">POR EL QUE </w:t>
      </w:r>
      <w:r w:rsidRPr="00426430">
        <w:rPr>
          <w:rFonts w:ascii="Arial" w:hAnsi="Arial" w:cs="Arial"/>
          <w:b/>
          <w:bCs/>
          <w:sz w:val="20"/>
          <w:szCs w:val="20"/>
          <w:lang w:val="es-ES"/>
        </w:rPr>
        <w:t>SE REFORMAN, ADICIONAN Y DEROGAN DIVERSAS DISPOSICIONES DE DISTINTOS ORDENAMIENTOS ESTATALES PARA LOGRAR SU ARMONIZACIÓN CON EL CÓDIGO NACIONAL DE PROCEDIMIENTOS PENALES.</w:t>
      </w:r>
    </w:p>
    <w:p w:rsidR="00426430" w:rsidRPr="00426430" w:rsidRDefault="00426430" w:rsidP="00426430">
      <w:pPr>
        <w:spacing w:after="0" w:line="240" w:lineRule="auto"/>
        <w:jc w:val="center"/>
        <w:rPr>
          <w:rFonts w:ascii="Arial" w:eastAsia="Times New Roman" w:hAnsi="Arial" w:cs="Arial"/>
          <w:b/>
          <w:bCs/>
          <w:sz w:val="20"/>
          <w:szCs w:val="24"/>
          <w:lang w:val="es-ES" w:eastAsia="es-ES"/>
        </w:rPr>
      </w:pPr>
    </w:p>
    <w:p w:rsidR="00426430" w:rsidRPr="00426430" w:rsidRDefault="00426430" w:rsidP="00426430">
      <w:pPr>
        <w:spacing w:after="0" w:line="240" w:lineRule="auto"/>
        <w:jc w:val="center"/>
        <w:rPr>
          <w:rFonts w:ascii="Arial" w:eastAsia="Times New Roman" w:hAnsi="Arial" w:cs="Arial"/>
          <w:b/>
          <w:bCs/>
          <w:sz w:val="20"/>
          <w:szCs w:val="24"/>
          <w:lang w:val="es-ES" w:eastAsia="es-ES"/>
        </w:rPr>
      </w:pPr>
      <w:r w:rsidRPr="00426430">
        <w:rPr>
          <w:rFonts w:ascii="Arial" w:eastAsia="Times New Roman" w:hAnsi="Arial" w:cs="Arial"/>
          <w:b/>
          <w:bCs/>
          <w:sz w:val="20"/>
          <w:szCs w:val="24"/>
          <w:lang w:val="es-ES" w:eastAsia="es-ES"/>
        </w:rPr>
        <w:t>POEM No. 5243 Alcance de fecha 2014/12/10</w:t>
      </w:r>
    </w:p>
    <w:p w:rsidR="00426430" w:rsidRPr="00426430" w:rsidRDefault="00426430" w:rsidP="00426430">
      <w:pPr>
        <w:spacing w:after="0" w:line="240" w:lineRule="auto"/>
        <w:jc w:val="center"/>
        <w:rPr>
          <w:rFonts w:ascii="Arial" w:eastAsia="Times New Roman" w:hAnsi="Arial" w:cs="Arial"/>
          <w:b/>
          <w:bCs/>
          <w:sz w:val="20"/>
          <w:szCs w:val="24"/>
          <w:lang w:val="es-ES" w:eastAsia="es-ES"/>
        </w:rPr>
      </w:pPr>
    </w:p>
    <w:p w:rsidR="00426430" w:rsidRPr="00426430" w:rsidRDefault="00426430" w:rsidP="00426430">
      <w:pPr>
        <w:autoSpaceDE w:val="0"/>
        <w:autoSpaceDN w:val="0"/>
        <w:adjustRightInd w:val="0"/>
        <w:spacing w:after="0" w:line="240" w:lineRule="auto"/>
        <w:jc w:val="center"/>
        <w:rPr>
          <w:rFonts w:ascii="Arial" w:eastAsia="Times New Roman" w:hAnsi="Arial" w:cs="Arial"/>
          <w:b/>
          <w:sz w:val="20"/>
          <w:szCs w:val="20"/>
          <w:lang w:val="es-ES" w:eastAsia="es-ES"/>
        </w:rPr>
      </w:pPr>
      <w:r w:rsidRPr="00426430">
        <w:rPr>
          <w:rFonts w:ascii="Arial" w:eastAsia="Times New Roman" w:hAnsi="Arial" w:cs="Arial"/>
          <w:b/>
          <w:sz w:val="20"/>
          <w:szCs w:val="20"/>
          <w:lang w:val="es-ES" w:eastAsia="es-ES"/>
        </w:rPr>
        <w:t>DISPOSICIONES TRANSITORIAS</w:t>
      </w:r>
    </w:p>
    <w:p w:rsidR="00426430" w:rsidRPr="00426430" w:rsidRDefault="00426430" w:rsidP="00426430">
      <w:pPr>
        <w:autoSpaceDE w:val="0"/>
        <w:autoSpaceDN w:val="0"/>
        <w:adjustRightInd w:val="0"/>
        <w:spacing w:after="0" w:line="240" w:lineRule="auto"/>
        <w:jc w:val="both"/>
        <w:rPr>
          <w:rFonts w:ascii="Arial" w:eastAsia="Times New Roman" w:hAnsi="Arial" w:cs="Arial"/>
          <w:sz w:val="20"/>
          <w:szCs w:val="20"/>
          <w:lang w:val="es-ES" w:eastAsia="es-ES"/>
        </w:rPr>
      </w:pPr>
    </w:p>
    <w:p w:rsidR="00426430" w:rsidRPr="00426430" w:rsidRDefault="00426430" w:rsidP="00426430">
      <w:pPr>
        <w:autoSpaceDE w:val="0"/>
        <w:autoSpaceDN w:val="0"/>
        <w:adjustRightInd w:val="0"/>
        <w:spacing w:after="0" w:line="240" w:lineRule="auto"/>
        <w:jc w:val="both"/>
        <w:rPr>
          <w:rFonts w:ascii="Arial" w:eastAsia="Times New Roman" w:hAnsi="Arial" w:cs="Arial"/>
          <w:bCs/>
          <w:sz w:val="20"/>
          <w:szCs w:val="20"/>
          <w:lang w:val="es-ES" w:eastAsia="es-ES"/>
        </w:rPr>
      </w:pPr>
      <w:r w:rsidRPr="00426430">
        <w:rPr>
          <w:rFonts w:ascii="Arial" w:eastAsia="Times New Roman" w:hAnsi="Arial" w:cs="Arial"/>
          <w:b/>
          <w:sz w:val="20"/>
          <w:szCs w:val="20"/>
          <w:lang w:val="es-ES" w:eastAsia="es-ES"/>
        </w:rPr>
        <w:t>PRIMERA.</w:t>
      </w:r>
      <w:r w:rsidRPr="00426430">
        <w:rPr>
          <w:rFonts w:ascii="Arial" w:eastAsia="Times New Roman" w:hAnsi="Arial" w:cs="Arial"/>
          <w:bCs/>
          <w:sz w:val="20"/>
          <w:szCs w:val="20"/>
          <w:lang w:val="es-ES" w:eastAsia="es-ES"/>
        </w:rPr>
        <w:t xml:space="preserve"> Remítase el presente Decreto al Gobernador Constitucional del Estado, para los efectos de lo dispuesto por los artículos 44 y 70, fracción XVII, incisos a), b) y c), de la Constitución Política del Estado Libre y Soberano de Morelos.</w:t>
      </w:r>
    </w:p>
    <w:p w:rsidR="00426430" w:rsidRPr="00426430" w:rsidRDefault="00426430" w:rsidP="00426430">
      <w:pPr>
        <w:autoSpaceDE w:val="0"/>
        <w:autoSpaceDN w:val="0"/>
        <w:adjustRightInd w:val="0"/>
        <w:spacing w:after="0" w:line="240" w:lineRule="auto"/>
        <w:jc w:val="both"/>
        <w:rPr>
          <w:rFonts w:ascii="Arial" w:eastAsia="Times New Roman" w:hAnsi="Arial" w:cs="Arial"/>
          <w:bCs/>
          <w:sz w:val="20"/>
          <w:szCs w:val="20"/>
          <w:lang w:val="es-ES" w:eastAsia="es-ES"/>
        </w:rPr>
      </w:pPr>
    </w:p>
    <w:p w:rsidR="00426430" w:rsidRPr="00426430" w:rsidRDefault="00426430" w:rsidP="00426430">
      <w:pPr>
        <w:autoSpaceDE w:val="0"/>
        <w:autoSpaceDN w:val="0"/>
        <w:adjustRightInd w:val="0"/>
        <w:spacing w:after="0" w:line="240" w:lineRule="auto"/>
        <w:jc w:val="both"/>
        <w:rPr>
          <w:rFonts w:ascii="Arial" w:eastAsia="Times New Roman" w:hAnsi="Arial" w:cs="Arial"/>
          <w:bCs/>
          <w:sz w:val="20"/>
          <w:szCs w:val="20"/>
          <w:lang w:val="es-ES" w:eastAsia="es-ES"/>
        </w:rPr>
      </w:pPr>
      <w:r w:rsidRPr="00426430">
        <w:rPr>
          <w:rFonts w:ascii="Arial" w:eastAsia="Times New Roman" w:hAnsi="Arial" w:cs="Arial"/>
          <w:b/>
          <w:bCs/>
          <w:sz w:val="20"/>
          <w:szCs w:val="20"/>
          <w:lang w:val="es-ES" w:eastAsia="es-ES"/>
        </w:rPr>
        <w:t>SEGUNDA.</w:t>
      </w:r>
      <w:r w:rsidRPr="00426430">
        <w:rPr>
          <w:rFonts w:ascii="Arial" w:eastAsia="Times New Roman" w:hAnsi="Arial" w:cs="Arial"/>
          <w:bCs/>
          <w:sz w:val="20"/>
          <w:szCs w:val="20"/>
          <w:lang w:val="es-ES" w:eastAsia="es-ES"/>
        </w:rPr>
        <w:t xml:space="preserve"> Una vez emitida la Declaratoria de entrada en vigor del Código Nacional de Procedimientos Penales, en el Estado de Morelos, que emita el Congreso del Estado, quedarán abrogados el Código de Procedimientos Penales en el Estado Libre y Soberano de Morelos, publicado en el Periódico Oficial número 1180, segunda sección de fecha treinta y uno de marzo de mil novecientos cuarenta y seis, el Código de Procedimientos Penales para el Estado de Morelos, publicado en el Periódico Oficial número 3820 tercera sección el día nueve de octubre de mil novecientos noventa y seis y el Código de Procedimientos Penales del Estado de Morelos, aprobado el día trece de noviembre del dos mil siete y publicado en el Periódico Oficial del Gobierno del Estado de Morelos “Tierra y Libertad”, número 4570 de fecha veintidós de noviembre del dos mil siete, así mismo, se derogan todas las disposiciones normativas de igual o menor rango jerárquico que se opongan al presente Decreto.</w:t>
      </w:r>
    </w:p>
    <w:p w:rsidR="00426430" w:rsidRPr="00426430" w:rsidRDefault="00426430" w:rsidP="00426430">
      <w:pPr>
        <w:autoSpaceDE w:val="0"/>
        <w:autoSpaceDN w:val="0"/>
        <w:adjustRightInd w:val="0"/>
        <w:spacing w:after="0" w:line="240" w:lineRule="auto"/>
        <w:jc w:val="both"/>
        <w:rPr>
          <w:rFonts w:ascii="Arial" w:eastAsia="Times New Roman" w:hAnsi="Arial" w:cs="Arial"/>
          <w:bCs/>
          <w:sz w:val="20"/>
          <w:szCs w:val="20"/>
          <w:lang w:val="es-ES" w:eastAsia="es-ES"/>
        </w:rPr>
      </w:pPr>
    </w:p>
    <w:p w:rsidR="00426430" w:rsidRPr="00426430" w:rsidRDefault="00426430" w:rsidP="00426430">
      <w:pPr>
        <w:autoSpaceDE w:val="0"/>
        <w:autoSpaceDN w:val="0"/>
        <w:adjustRightInd w:val="0"/>
        <w:spacing w:after="0" w:line="240" w:lineRule="auto"/>
        <w:jc w:val="both"/>
        <w:rPr>
          <w:rFonts w:ascii="Arial" w:hAnsi="Arial" w:cs="Arial"/>
          <w:bCs/>
          <w:sz w:val="20"/>
          <w:szCs w:val="20"/>
          <w:lang w:val="es-ES"/>
        </w:rPr>
      </w:pPr>
      <w:r w:rsidRPr="00426430">
        <w:rPr>
          <w:rFonts w:ascii="Arial" w:eastAsia="Times New Roman" w:hAnsi="Arial" w:cs="Arial"/>
          <w:b/>
          <w:bCs/>
          <w:sz w:val="20"/>
          <w:szCs w:val="20"/>
          <w:lang w:val="es-ES" w:eastAsia="es-ES"/>
        </w:rPr>
        <w:t>TERCERA.</w:t>
      </w:r>
      <w:r w:rsidRPr="00426430">
        <w:rPr>
          <w:rFonts w:ascii="Arial" w:eastAsia="Times New Roman" w:hAnsi="Arial" w:cs="Arial"/>
          <w:bCs/>
          <w:sz w:val="20"/>
          <w:szCs w:val="20"/>
          <w:lang w:val="es-ES" w:eastAsia="es-ES"/>
        </w:rPr>
        <w:t xml:space="preserve"> En su caso, las menciones que en otros ordenamientos permanezcan y se hagan de los Códigos de Procedimientos Penales que se abrogan por virtud de la disposición transitoria que antecede, se entenderán referidas al Código Nacional de Procedimientos Penales.</w:t>
      </w:r>
    </w:p>
    <w:p w:rsidR="00426430" w:rsidRPr="00426430" w:rsidRDefault="00426430" w:rsidP="00426430">
      <w:pPr>
        <w:spacing w:after="0" w:line="240" w:lineRule="auto"/>
        <w:jc w:val="both"/>
        <w:rPr>
          <w:rFonts w:ascii="Arial" w:eastAsia="Times New Roman" w:hAnsi="Arial" w:cs="Arial"/>
          <w:b/>
          <w:bCs/>
          <w:sz w:val="20"/>
          <w:szCs w:val="24"/>
          <w:lang w:val="es-ES" w:eastAsia="es-ES"/>
        </w:rPr>
      </w:pPr>
    </w:p>
    <w:p w:rsidR="001108F4" w:rsidRDefault="001108F4" w:rsidP="00BB3F95">
      <w:pPr>
        <w:spacing w:after="0" w:line="240" w:lineRule="auto"/>
        <w:jc w:val="both"/>
        <w:rPr>
          <w:rFonts w:ascii="Arial" w:hAnsi="Arial" w:cs="Arial"/>
          <w:sz w:val="20"/>
          <w:szCs w:val="20"/>
        </w:rPr>
      </w:pPr>
    </w:p>
    <w:p w:rsidR="00572781" w:rsidRPr="00892627" w:rsidRDefault="00572781" w:rsidP="00572781">
      <w:pPr>
        <w:tabs>
          <w:tab w:val="center" w:pos="3968"/>
          <w:tab w:val="left" w:pos="6330"/>
        </w:tabs>
        <w:spacing w:after="0" w:line="240" w:lineRule="auto"/>
        <w:jc w:val="center"/>
        <w:rPr>
          <w:rFonts w:ascii="Arial" w:eastAsia="Times New Roman" w:hAnsi="Arial" w:cs="Arial"/>
          <w:b/>
          <w:bCs/>
          <w:sz w:val="20"/>
          <w:szCs w:val="20"/>
          <w:lang w:val="es-ES" w:eastAsia="es-ES"/>
        </w:rPr>
      </w:pPr>
      <w:r w:rsidRPr="00892627">
        <w:rPr>
          <w:rFonts w:ascii="Arial" w:eastAsia="Times New Roman" w:hAnsi="Arial" w:cs="Arial"/>
          <w:b/>
          <w:bCs/>
          <w:sz w:val="20"/>
          <w:szCs w:val="20"/>
          <w:lang w:val="es-ES" w:eastAsia="es-ES"/>
        </w:rPr>
        <w:t>DECRETO NÚMERO QUINIENTOS OCHENTA Y TRES</w:t>
      </w:r>
    </w:p>
    <w:p w:rsidR="00572781" w:rsidRPr="00892627" w:rsidRDefault="00572781" w:rsidP="00572781">
      <w:pPr>
        <w:spacing w:after="0" w:line="240" w:lineRule="auto"/>
        <w:jc w:val="both"/>
        <w:rPr>
          <w:rFonts w:ascii="Arial" w:eastAsia="Times New Roman" w:hAnsi="Arial" w:cs="Arial"/>
          <w:b/>
          <w:bCs/>
          <w:sz w:val="20"/>
          <w:szCs w:val="20"/>
          <w:lang w:val="es-ES" w:eastAsia="es-ES"/>
        </w:rPr>
      </w:pPr>
      <w:r w:rsidRPr="00892627">
        <w:rPr>
          <w:rFonts w:ascii="Arial" w:eastAsia="Times New Roman" w:hAnsi="Arial" w:cs="Arial"/>
          <w:b/>
          <w:bCs/>
          <w:sz w:val="20"/>
          <w:szCs w:val="20"/>
          <w:lang w:val="es-ES" w:eastAsia="es-ES"/>
        </w:rPr>
        <w:t xml:space="preserve">POR EL QUE SE REFORMAN LOS ARTÍCULOS 163 PÁRRAFO PRIMERO; 164, FRACCIONES I, II Y III; Y 176 PRIMER PÁRRAFO DE LA LEY DEL SISTEMA DE SEGURIDAD PÚBLICA DEL </w:t>
      </w:r>
      <w:r w:rsidRPr="00892627">
        <w:rPr>
          <w:rFonts w:ascii="Arial" w:eastAsia="Times New Roman" w:hAnsi="Arial" w:cs="Arial"/>
          <w:b/>
          <w:bCs/>
          <w:sz w:val="20"/>
          <w:szCs w:val="20"/>
          <w:lang w:val="es-ES" w:eastAsia="es-ES"/>
        </w:rPr>
        <w:lastRenderedPageBreak/>
        <w:t>ESTADO DE MORELOS Y SE REFORMA EL ARTÍCULO 14 DE LA LEY DE REINSERCIÓN SOCIAL Y SEGUIMIENTO DE MEDIDAS CAUTELARES DEL ESTADO DE MORELOS.</w:t>
      </w:r>
    </w:p>
    <w:p w:rsidR="00572781" w:rsidRDefault="00572781" w:rsidP="00572781">
      <w:pPr>
        <w:spacing w:after="0" w:line="279" w:lineRule="exact"/>
        <w:jc w:val="both"/>
        <w:rPr>
          <w:rFonts w:ascii="Arial" w:eastAsia="Times New Roman" w:hAnsi="Arial" w:cs="Arial"/>
          <w:bCs/>
          <w:sz w:val="20"/>
          <w:szCs w:val="20"/>
          <w:lang w:eastAsia="es-ES"/>
        </w:rPr>
      </w:pPr>
    </w:p>
    <w:p w:rsidR="00572781" w:rsidRPr="00175943" w:rsidRDefault="00572781" w:rsidP="00572781">
      <w:pPr>
        <w:spacing w:after="0" w:line="240" w:lineRule="auto"/>
        <w:jc w:val="center"/>
        <w:rPr>
          <w:rFonts w:ascii="Arial" w:hAnsi="Arial" w:cs="Arial"/>
          <w:b/>
          <w:color w:val="000000"/>
          <w:sz w:val="20"/>
          <w:szCs w:val="20"/>
        </w:rPr>
      </w:pPr>
      <w:r>
        <w:rPr>
          <w:rFonts w:ascii="Arial" w:hAnsi="Arial" w:cs="Arial"/>
          <w:b/>
          <w:color w:val="000000"/>
          <w:sz w:val="20"/>
          <w:szCs w:val="20"/>
        </w:rPr>
        <w:t>POEM No. 5401 de fecha 2016/06/01</w:t>
      </w:r>
    </w:p>
    <w:p w:rsidR="00572781" w:rsidRPr="00FC3DE1" w:rsidRDefault="00572781" w:rsidP="00572781">
      <w:pPr>
        <w:spacing w:after="0" w:line="279" w:lineRule="exact"/>
        <w:jc w:val="both"/>
        <w:rPr>
          <w:rFonts w:ascii="Arial" w:eastAsia="Times New Roman" w:hAnsi="Arial" w:cs="Arial"/>
          <w:bCs/>
          <w:sz w:val="20"/>
          <w:szCs w:val="20"/>
          <w:lang w:eastAsia="es-ES"/>
        </w:rPr>
      </w:pPr>
    </w:p>
    <w:p w:rsidR="00572781" w:rsidRPr="00892627" w:rsidRDefault="00572781" w:rsidP="00572781">
      <w:pPr>
        <w:spacing w:after="0" w:line="240" w:lineRule="auto"/>
        <w:jc w:val="center"/>
        <w:rPr>
          <w:rFonts w:ascii="Arial" w:eastAsia="Times New Roman" w:hAnsi="Arial" w:cs="Arial"/>
          <w:b/>
          <w:bCs/>
          <w:sz w:val="20"/>
          <w:szCs w:val="20"/>
          <w:lang w:val="es-ES" w:eastAsia="es-ES"/>
        </w:rPr>
      </w:pPr>
      <w:r w:rsidRPr="00892627">
        <w:rPr>
          <w:rFonts w:ascii="Arial" w:eastAsia="Times New Roman" w:hAnsi="Arial" w:cs="Arial"/>
          <w:b/>
          <w:bCs/>
          <w:sz w:val="20"/>
          <w:szCs w:val="20"/>
          <w:lang w:val="es-ES" w:eastAsia="es-ES"/>
        </w:rPr>
        <w:t>DISPOSICIONES TRANSITORIAS</w:t>
      </w:r>
    </w:p>
    <w:p w:rsidR="00572781" w:rsidRPr="00892627" w:rsidRDefault="00572781" w:rsidP="00572781">
      <w:pPr>
        <w:spacing w:after="0" w:line="240" w:lineRule="auto"/>
        <w:jc w:val="both"/>
        <w:rPr>
          <w:rFonts w:ascii="Arial" w:eastAsia="Times New Roman" w:hAnsi="Arial" w:cs="Arial"/>
          <w:b/>
          <w:bCs/>
          <w:sz w:val="20"/>
          <w:szCs w:val="20"/>
          <w:lang w:val="es-ES" w:eastAsia="es-MX"/>
        </w:rPr>
      </w:pPr>
    </w:p>
    <w:p w:rsidR="00572781" w:rsidRPr="00892627" w:rsidRDefault="00572781" w:rsidP="00572781">
      <w:pPr>
        <w:spacing w:after="0" w:line="240" w:lineRule="auto"/>
        <w:jc w:val="both"/>
        <w:rPr>
          <w:rFonts w:ascii="Arial" w:eastAsia="Times New Roman" w:hAnsi="Arial" w:cs="Arial"/>
          <w:bCs/>
          <w:sz w:val="20"/>
          <w:szCs w:val="20"/>
          <w:lang w:val="es-ES" w:eastAsia="es-MX"/>
        </w:rPr>
      </w:pPr>
      <w:r w:rsidRPr="00892627">
        <w:rPr>
          <w:rFonts w:ascii="Arial" w:eastAsia="Times New Roman" w:hAnsi="Arial" w:cs="Arial"/>
          <w:b/>
          <w:bCs/>
          <w:sz w:val="20"/>
          <w:szCs w:val="20"/>
          <w:lang w:val="es-ES" w:eastAsia="es-MX"/>
        </w:rPr>
        <w:t xml:space="preserve">PRIMERA.- </w:t>
      </w:r>
      <w:r w:rsidRPr="00892627">
        <w:rPr>
          <w:rFonts w:ascii="Arial" w:eastAsia="Times New Roman" w:hAnsi="Arial" w:cs="Arial"/>
          <w:bCs/>
          <w:sz w:val="20"/>
          <w:szCs w:val="20"/>
          <w:lang w:val="es-ES" w:eastAsia="es-MX"/>
        </w:rPr>
        <w:t>El presente Decreto entrará en vigor al día siguiente de su publicación en el Periódico Oficial del Estado “Tierra y Libertad”, órgano de difusión de Gobierno del Estado de Morelos.</w:t>
      </w:r>
    </w:p>
    <w:p w:rsidR="00572781" w:rsidRDefault="00572781" w:rsidP="00572781">
      <w:pPr>
        <w:spacing w:after="0" w:line="240" w:lineRule="auto"/>
        <w:jc w:val="both"/>
        <w:rPr>
          <w:rFonts w:ascii="Arial" w:eastAsia="Times New Roman" w:hAnsi="Arial" w:cs="Arial"/>
          <w:bCs/>
          <w:sz w:val="20"/>
          <w:szCs w:val="20"/>
          <w:lang w:val="es-ES" w:eastAsia="es-MX"/>
        </w:rPr>
      </w:pPr>
    </w:p>
    <w:p w:rsidR="00572781" w:rsidRPr="00892627" w:rsidRDefault="00572781" w:rsidP="00572781">
      <w:pPr>
        <w:spacing w:after="0" w:line="240" w:lineRule="auto"/>
        <w:jc w:val="both"/>
        <w:rPr>
          <w:rFonts w:ascii="Arial" w:eastAsia="Times New Roman" w:hAnsi="Arial" w:cs="Arial"/>
          <w:bCs/>
          <w:sz w:val="20"/>
          <w:szCs w:val="20"/>
          <w:lang w:val="es-ES" w:eastAsia="es-MX"/>
        </w:rPr>
      </w:pPr>
      <w:r w:rsidRPr="00892627">
        <w:rPr>
          <w:rFonts w:ascii="Arial" w:eastAsia="Times New Roman" w:hAnsi="Arial" w:cs="Arial"/>
          <w:b/>
          <w:bCs/>
          <w:sz w:val="20"/>
          <w:szCs w:val="20"/>
          <w:lang w:val="es-ES" w:eastAsia="es-MX"/>
        </w:rPr>
        <w:t>SEGUNDA.-</w:t>
      </w:r>
      <w:r w:rsidRPr="00892627">
        <w:rPr>
          <w:rFonts w:ascii="Arial" w:eastAsia="Times New Roman" w:hAnsi="Arial" w:cs="Arial"/>
          <w:bCs/>
          <w:sz w:val="20"/>
          <w:szCs w:val="20"/>
          <w:lang w:val="es-ES" w:eastAsia="es-MX"/>
        </w:rPr>
        <w:t xml:space="preserve"> Remítase al Titular del Poder Ejecutivo para los efectos que señalan los artículos 44, 47 y 70 fracción XVII de la Constitución Política del Estado Libre y Soberano de Morelos.</w:t>
      </w:r>
    </w:p>
    <w:p w:rsidR="00572781" w:rsidRDefault="00572781" w:rsidP="00572781">
      <w:pPr>
        <w:spacing w:after="0" w:line="240" w:lineRule="auto"/>
        <w:jc w:val="both"/>
        <w:rPr>
          <w:rFonts w:ascii="Arial" w:eastAsia="Times New Roman" w:hAnsi="Arial" w:cs="Arial"/>
          <w:bCs/>
          <w:sz w:val="20"/>
          <w:szCs w:val="20"/>
          <w:lang w:val="es-ES" w:eastAsia="es-ES"/>
        </w:rPr>
      </w:pPr>
    </w:p>
    <w:p w:rsidR="00572781" w:rsidRPr="00892627" w:rsidRDefault="00572781" w:rsidP="00572781">
      <w:pPr>
        <w:spacing w:after="0" w:line="240" w:lineRule="auto"/>
        <w:jc w:val="both"/>
        <w:rPr>
          <w:rFonts w:ascii="Arial" w:eastAsia="Times New Roman" w:hAnsi="Arial" w:cs="Arial"/>
          <w:bCs/>
          <w:sz w:val="20"/>
          <w:szCs w:val="20"/>
          <w:lang w:val="es-ES" w:eastAsia="es-ES"/>
        </w:rPr>
      </w:pPr>
      <w:r w:rsidRPr="00892627">
        <w:rPr>
          <w:rFonts w:ascii="Arial" w:eastAsia="Times New Roman" w:hAnsi="Arial" w:cs="Arial"/>
          <w:b/>
          <w:bCs/>
          <w:sz w:val="20"/>
          <w:szCs w:val="20"/>
          <w:lang w:val="es-ES" w:eastAsia="es-ES"/>
        </w:rPr>
        <w:t>TERCERA.-</w:t>
      </w:r>
      <w:r w:rsidRPr="00892627">
        <w:rPr>
          <w:rFonts w:ascii="Arial" w:eastAsia="Times New Roman" w:hAnsi="Arial" w:cs="Arial"/>
          <w:bCs/>
          <w:sz w:val="20"/>
          <w:szCs w:val="20"/>
          <w:lang w:val="es-ES" w:eastAsia="es-ES"/>
        </w:rPr>
        <w:t xml:space="preserve"> Cuando la Ley de Reinserción Social y Seguimiento de Medida Cautelares haga referencia a la Unidad de Reinserción Social, debe entenderse que se refiere a la Coordinación Estatal de Reinserción Social.</w:t>
      </w:r>
    </w:p>
    <w:p w:rsidR="00572781" w:rsidRDefault="00572781" w:rsidP="00572781">
      <w:pPr>
        <w:spacing w:after="0" w:line="240" w:lineRule="auto"/>
        <w:jc w:val="both"/>
        <w:rPr>
          <w:rFonts w:ascii="Arial" w:eastAsia="Times New Roman" w:hAnsi="Arial" w:cs="Arial"/>
          <w:bCs/>
          <w:sz w:val="20"/>
          <w:szCs w:val="20"/>
          <w:lang w:val="es-ES" w:eastAsia="es-ES"/>
        </w:rPr>
      </w:pPr>
    </w:p>
    <w:p w:rsidR="00572781" w:rsidRPr="00892627" w:rsidRDefault="00572781" w:rsidP="00572781">
      <w:pPr>
        <w:spacing w:after="0" w:line="240" w:lineRule="auto"/>
        <w:jc w:val="both"/>
        <w:rPr>
          <w:rFonts w:ascii="Arial" w:eastAsia="Times New Roman" w:hAnsi="Arial" w:cs="Arial"/>
          <w:bCs/>
          <w:sz w:val="20"/>
          <w:szCs w:val="20"/>
          <w:lang w:val="es-ES" w:eastAsia="es-ES"/>
        </w:rPr>
      </w:pPr>
      <w:r w:rsidRPr="00892627">
        <w:rPr>
          <w:rFonts w:ascii="Arial" w:eastAsia="Times New Roman" w:hAnsi="Arial" w:cs="Arial"/>
          <w:b/>
          <w:bCs/>
          <w:sz w:val="20"/>
          <w:szCs w:val="20"/>
          <w:lang w:val="es-ES" w:eastAsia="es-ES"/>
        </w:rPr>
        <w:t>CUARTA.-</w:t>
      </w:r>
      <w:r w:rsidRPr="00892627">
        <w:rPr>
          <w:rFonts w:ascii="Arial" w:eastAsia="Times New Roman" w:hAnsi="Arial" w:cs="Arial"/>
          <w:bCs/>
          <w:sz w:val="20"/>
          <w:szCs w:val="20"/>
          <w:lang w:val="es-ES" w:eastAsia="es-ES"/>
        </w:rPr>
        <w:t xml:space="preserve"> Se derogan las disposiciones jurídicas de igual o menor jerarquía que sean contrarias a lo establecido por el presente decreto.</w:t>
      </w:r>
    </w:p>
    <w:p w:rsidR="00572781" w:rsidRPr="00BB3F95" w:rsidRDefault="00572781" w:rsidP="00BB3F95">
      <w:pPr>
        <w:spacing w:after="0" w:line="240" w:lineRule="auto"/>
        <w:jc w:val="both"/>
        <w:rPr>
          <w:rFonts w:ascii="Arial" w:hAnsi="Arial" w:cs="Arial"/>
          <w:sz w:val="20"/>
          <w:szCs w:val="20"/>
        </w:rPr>
      </w:pPr>
    </w:p>
    <w:sectPr w:rsidR="00572781" w:rsidRPr="00BB3F95"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C06" w:rsidRDefault="00514C06" w:rsidP="00BA5C18">
      <w:pPr>
        <w:spacing w:after="0" w:line="240" w:lineRule="auto"/>
      </w:pPr>
      <w:r>
        <w:separator/>
      </w:r>
    </w:p>
  </w:endnote>
  <w:endnote w:type="continuationSeparator" w:id="0">
    <w:p w:rsidR="00514C06" w:rsidRDefault="00514C06"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FE" w:rsidRDefault="000419FE"/>
  <w:p w:rsidR="000419FE" w:rsidRPr="00BA5C18" w:rsidRDefault="00897C31"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5394960</wp:posOffset>
              </wp:positionH>
              <wp:positionV relativeFrom="paragraph">
                <wp:posOffset>46355</wp:posOffset>
              </wp:positionV>
              <wp:extent cx="83312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339725"/>
                      </a:xfrm>
                      <a:prstGeom prst="rect">
                        <a:avLst/>
                      </a:prstGeom>
                      <a:noFill/>
                      <a:ln w="9525">
                        <a:noFill/>
                        <a:miter lim="800000"/>
                        <a:headEnd/>
                        <a:tailEnd/>
                      </a:ln>
                    </wps:spPr>
                    <wps:txbx>
                      <w:txbxContent>
                        <w:p w:rsidR="000419FE" w:rsidRDefault="000419FE"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97C31">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97C31">
                            <w:rPr>
                              <w:b/>
                              <w:noProof/>
                            </w:rPr>
                            <w:t>108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24.8pt;margin-top:3.65pt;width:65.6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sEAIAAAEEAAAOAAAAZHJzL2Uyb0RvYy54bWysU9uO2yAQfa/Uf0C8N3ZuzcaKs9pmu1Wl&#10;7UXa7QcQwDEqMBRI7PTrO+AkjXbfqvoBgYc5M+fMYXXbG00O0gcFtqbjUUmJtByEsrua/nh+eHdD&#10;SYjMCqbBypoeZaC367dvVp2r5ARa0EJ6giA2VJ2raRujq4oi8FYaFkbgpMVgA96wiEe/K4RnHaIb&#10;XUzK8n3RgRfOA5ch4N/7IUjXGb9pJI/fmibISHRNsbeYV5/XbVqL9YpVO89cq/ipDfYPXRimLBa9&#10;QN2zyMjeq1dQRnEPAZo44mAKaBrFZeaAbMblCzZPLXMyc0FxgrvIFP4fLP96+O6JEjWdlgtKLDM4&#10;pM2eCQ9ESBJlH4FMkkydCxXefnJ4P/YfoMdxZ8rBPQL/GYiFTcvsTt55D10rmcA2xymzuEodcEIC&#10;2XZfQGA1to+QgfrGm6QhqkIQHcd1vIwI+yAcf95Mp+MJRjiGptPlYjLPFVh1TnY+xE8SDEmbmnp0&#10;QAZnh8cQUzOsOl9JtSw8KK2zC7QlXU2Xc4R8ETEqokm1Mli/TN9gm8TxoxU5OTKlhz0W0PZEOvEc&#10;GMd+2w8yn7XcgjiiCh4GT+Ibwk0L/jclHfqxpuHXnnlJif5sUcnleDZLBs6H2XyRRPDXke11hFmO&#10;UDWNlAzbTcymH4jdoeKNymqk0QydnFpGn2WRTm8iGfn6nG/9fbnrPwAAAP//AwBQSwMEFAAGAAgA&#10;AAAhAIOitMPcAAAACAEAAA8AAABkcnMvZG93bnJldi54bWxMj8FOwzAQRO9I/IO1SNyoDZSQhGwq&#10;BOIKaqGVuLnJNomI11HsNuHvWU5wWo1mNPumWM2uVycaQ+cZ4XphQBFXvu64Qfh4f7lKQYVouba9&#10;Z0L4pgCr8vyssHntJ17TaRMbJSUccovQxjjkWoeqJWfDwg/E4h386GwUOTa6Hu0k5a7XN8Yk2tmO&#10;5UNrB3pqqfraHB3C9vXwuVuat+bZ3Q2Tn41ml2nEy4v58QFUpDn+heEXX9ChFKa9P3IdVI+QLrNE&#10;ogj3t6DEz1IjU/YIiVxdFvr/gPIHAAD//wMAUEsBAi0AFAAGAAgAAAAhALaDOJL+AAAA4QEAABMA&#10;AAAAAAAAAAAAAAAAAAAAAFtDb250ZW50X1R5cGVzXS54bWxQSwECLQAUAAYACAAAACEAOP0h/9YA&#10;AACUAQAACwAAAAAAAAAAAAAAAAAvAQAAX3JlbHMvLnJlbHNQSwECLQAUAAYACAAAACEA/nK+LBAC&#10;AAABBAAADgAAAAAAAAAAAAAAAAAuAgAAZHJzL2Uyb0RvYy54bWxQSwECLQAUAAYACAAAACEAg6K0&#10;w9wAAAAIAQAADwAAAAAAAAAAAAAAAABqBAAAZHJzL2Rvd25yZXYueG1sUEsFBgAAAAAEAAQA8wAA&#10;AHMFAAAAAA==&#10;" filled="f" stroked="f">
              <v:textbox>
                <w:txbxContent>
                  <w:p w:rsidR="000419FE" w:rsidRDefault="000419FE"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97C31">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97C31">
                      <w:rPr>
                        <w:b/>
                        <w:noProof/>
                      </w:rPr>
                      <w:t>108</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0419FE" w:rsidRPr="00BA5C18" w:rsidTr="00BA5C18">
      <w:trPr>
        <w:trHeight w:val="154"/>
      </w:trPr>
      <w:tc>
        <w:tcPr>
          <w:tcW w:w="2242" w:type="dxa"/>
          <w:shd w:val="clear" w:color="auto" w:fill="auto"/>
        </w:tcPr>
        <w:p w:rsidR="000419FE" w:rsidRPr="00BA5C18" w:rsidRDefault="000419FE"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0419FE" w:rsidRPr="00BA5C18" w:rsidRDefault="000419FE" w:rsidP="00CA31C3">
          <w:pPr>
            <w:pStyle w:val="Piedepgina"/>
            <w:rPr>
              <w:rFonts w:ascii="Arial" w:hAnsi="Arial" w:cs="Arial"/>
              <w:sz w:val="16"/>
              <w:szCs w:val="16"/>
            </w:rPr>
          </w:pPr>
          <w:r>
            <w:rPr>
              <w:rFonts w:ascii="Arial" w:hAnsi="Arial" w:cs="Arial"/>
              <w:sz w:val="16"/>
              <w:szCs w:val="16"/>
            </w:rPr>
            <w:t>2009/08/12</w:t>
          </w:r>
        </w:p>
      </w:tc>
    </w:tr>
    <w:tr w:rsidR="000419FE" w:rsidRPr="00BA5C18" w:rsidTr="00BA5C18">
      <w:trPr>
        <w:trHeight w:val="149"/>
      </w:trPr>
      <w:tc>
        <w:tcPr>
          <w:tcW w:w="2242" w:type="dxa"/>
          <w:shd w:val="clear" w:color="auto" w:fill="auto"/>
        </w:tcPr>
        <w:p w:rsidR="000419FE" w:rsidRPr="00BA5C18" w:rsidRDefault="000419FE" w:rsidP="00B0560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0419FE" w:rsidRPr="00BA5C18" w:rsidRDefault="000419FE" w:rsidP="00CA31C3">
          <w:pPr>
            <w:pStyle w:val="Piedepgina"/>
            <w:rPr>
              <w:rFonts w:ascii="Arial" w:hAnsi="Arial" w:cs="Arial"/>
              <w:sz w:val="16"/>
              <w:szCs w:val="16"/>
            </w:rPr>
          </w:pPr>
          <w:r>
            <w:rPr>
              <w:rFonts w:ascii="Arial" w:hAnsi="Arial" w:cs="Arial"/>
              <w:sz w:val="16"/>
              <w:szCs w:val="16"/>
            </w:rPr>
            <w:t>2009/08/21</w:t>
          </w:r>
        </w:p>
      </w:tc>
    </w:tr>
    <w:tr w:rsidR="000419FE" w:rsidRPr="00BA5C18" w:rsidTr="00BA5C18">
      <w:trPr>
        <w:trHeight w:val="159"/>
      </w:trPr>
      <w:tc>
        <w:tcPr>
          <w:tcW w:w="2242" w:type="dxa"/>
          <w:shd w:val="clear" w:color="auto" w:fill="auto"/>
        </w:tcPr>
        <w:p w:rsidR="000419FE" w:rsidRPr="00BA5C18" w:rsidRDefault="000419FE" w:rsidP="00B0560F">
          <w:pPr>
            <w:pStyle w:val="Piedepgina"/>
            <w:rPr>
              <w:rFonts w:ascii="Arial" w:hAnsi="Arial" w:cs="Arial"/>
              <w:sz w:val="16"/>
              <w:szCs w:val="16"/>
            </w:rPr>
          </w:pPr>
          <w:r w:rsidRPr="00BA5C18">
            <w:rPr>
              <w:rFonts w:ascii="Arial" w:hAnsi="Arial" w:cs="Arial"/>
              <w:sz w:val="16"/>
              <w:szCs w:val="16"/>
            </w:rPr>
            <w:t xml:space="preserve">Publicación   </w:t>
          </w:r>
        </w:p>
      </w:tc>
      <w:tc>
        <w:tcPr>
          <w:tcW w:w="4455" w:type="dxa"/>
          <w:shd w:val="clear" w:color="auto" w:fill="auto"/>
        </w:tcPr>
        <w:p w:rsidR="000419FE" w:rsidRPr="00BA5C18" w:rsidRDefault="000419FE" w:rsidP="00CA31C3">
          <w:pPr>
            <w:pStyle w:val="Piedepgina"/>
            <w:rPr>
              <w:rFonts w:ascii="Arial" w:hAnsi="Arial" w:cs="Arial"/>
              <w:sz w:val="16"/>
              <w:szCs w:val="16"/>
            </w:rPr>
          </w:pPr>
          <w:r>
            <w:rPr>
              <w:rFonts w:ascii="Arial" w:hAnsi="Arial" w:cs="Arial"/>
              <w:sz w:val="16"/>
              <w:szCs w:val="16"/>
            </w:rPr>
            <w:t>2009/08/24</w:t>
          </w:r>
        </w:p>
      </w:tc>
    </w:tr>
    <w:tr w:rsidR="000419FE" w:rsidRPr="00BA5C18" w:rsidTr="00BA5C18">
      <w:trPr>
        <w:trHeight w:val="157"/>
      </w:trPr>
      <w:tc>
        <w:tcPr>
          <w:tcW w:w="2242" w:type="dxa"/>
          <w:shd w:val="clear" w:color="auto" w:fill="auto"/>
        </w:tcPr>
        <w:p w:rsidR="000419FE" w:rsidRPr="00BA5C18" w:rsidRDefault="000419FE"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0419FE" w:rsidRPr="00BA5C18" w:rsidRDefault="000419FE" w:rsidP="00CA31C3">
          <w:pPr>
            <w:pStyle w:val="Piedepgina"/>
            <w:rPr>
              <w:rFonts w:ascii="Arial" w:hAnsi="Arial" w:cs="Arial"/>
              <w:sz w:val="16"/>
              <w:szCs w:val="16"/>
            </w:rPr>
          </w:pPr>
          <w:r>
            <w:rPr>
              <w:rFonts w:ascii="Arial" w:hAnsi="Arial" w:cs="Arial"/>
              <w:sz w:val="16"/>
              <w:szCs w:val="16"/>
            </w:rPr>
            <w:t>2009/08/25</w:t>
          </w:r>
        </w:p>
      </w:tc>
    </w:tr>
    <w:tr w:rsidR="000419FE" w:rsidRPr="00BA5C18" w:rsidTr="00BA5C18">
      <w:trPr>
        <w:trHeight w:val="179"/>
      </w:trPr>
      <w:tc>
        <w:tcPr>
          <w:tcW w:w="2242" w:type="dxa"/>
          <w:shd w:val="clear" w:color="auto" w:fill="auto"/>
        </w:tcPr>
        <w:p w:rsidR="000419FE" w:rsidRPr="00BA5C18" w:rsidRDefault="000419FE"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0419FE" w:rsidRPr="00BA5C18" w:rsidRDefault="000419FE" w:rsidP="00CA31C3">
          <w:pPr>
            <w:pStyle w:val="Piedepgina"/>
            <w:rPr>
              <w:rFonts w:ascii="Arial" w:hAnsi="Arial" w:cs="Arial"/>
              <w:sz w:val="16"/>
              <w:szCs w:val="16"/>
            </w:rPr>
          </w:pPr>
          <w:r>
            <w:rPr>
              <w:rFonts w:ascii="Arial" w:hAnsi="Arial" w:cs="Arial"/>
              <w:sz w:val="16"/>
              <w:szCs w:val="16"/>
            </w:rPr>
            <w:t>L Legislatura</w:t>
          </w:r>
        </w:p>
      </w:tc>
    </w:tr>
    <w:tr w:rsidR="000419FE" w:rsidRPr="00BA5C18" w:rsidTr="00BA5C18">
      <w:trPr>
        <w:trHeight w:val="174"/>
      </w:trPr>
      <w:tc>
        <w:tcPr>
          <w:tcW w:w="2242" w:type="dxa"/>
          <w:shd w:val="clear" w:color="auto" w:fill="auto"/>
        </w:tcPr>
        <w:p w:rsidR="000419FE" w:rsidRPr="00BA5C18" w:rsidRDefault="000419FE"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0419FE" w:rsidRPr="00BA5C18" w:rsidRDefault="000419FE" w:rsidP="00B0560F">
          <w:pPr>
            <w:pStyle w:val="Piedepgina"/>
            <w:rPr>
              <w:rFonts w:ascii="Arial" w:hAnsi="Arial" w:cs="Arial"/>
              <w:sz w:val="16"/>
              <w:szCs w:val="16"/>
            </w:rPr>
          </w:pPr>
          <w:r>
            <w:rPr>
              <w:rFonts w:ascii="Arial" w:hAnsi="Arial" w:cs="Arial"/>
              <w:sz w:val="16"/>
              <w:szCs w:val="16"/>
            </w:rPr>
            <w:t>4735</w:t>
          </w:r>
          <w:r w:rsidRPr="00BA5C18">
            <w:rPr>
              <w:rFonts w:ascii="Arial" w:hAnsi="Arial" w:cs="Arial"/>
              <w:sz w:val="16"/>
              <w:szCs w:val="16"/>
            </w:rPr>
            <w:t xml:space="preserve"> “Tierra y Libertad”</w:t>
          </w:r>
        </w:p>
      </w:tc>
    </w:tr>
  </w:tbl>
  <w:p w:rsidR="000419FE" w:rsidRDefault="000419FE"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FE" w:rsidRDefault="000419FE" w:rsidP="00195B4F">
    <w:pPr>
      <w:spacing w:after="0" w:line="240" w:lineRule="auto"/>
    </w:pPr>
  </w:p>
  <w:tbl>
    <w:tblPr>
      <w:tblW w:w="0" w:type="auto"/>
      <w:tblInd w:w="-743" w:type="dxa"/>
      <w:tblLook w:val="04A0" w:firstRow="1" w:lastRow="0" w:firstColumn="1" w:lastColumn="0" w:noHBand="0" w:noVBand="1"/>
    </w:tblPr>
    <w:tblGrid>
      <w:gridCol w:w="2242"/>
      <w:gridCol w:w="4455"/>
    </w:tblGrid>
    <w:tr w:rsidR="000419FE" w:rsidRPr="00BA5C18" w:rsidTr="00B0560F">
      <w:trPr>
        <w:trHeight w:val="154"/>
      </w:trPr>
      <w:tc>
        <w:tcPr>
          <w:tcW w:w="2242" w:type="dxa"/>
          <w:shd w:val="clear" w:color="auto" w:fill="auto"/>
        </w:tcPr>
        <w:p w:rsidR="000419FE" w:rsidRPr="00BA5C18" w:rsidRDefault="000419FE"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0419FE" w:rsidRPr="00BA5C18" w:rsidRDefault="000419FE" w:rsidP="00E42DB0">
          <w:pPr>
            <w:pStyle w:val="Piedepgina"/>
            <w:rPr>
              <w:rFonts w:ascii="Arial" w:hAnsi="Arial" w:cs="Arial"/>
              <w:sz w:val="16"/>
              <w:szCs w:val="16"/>
            </w:rPr>
          </w:pPr>
          <w:r>
            <w:rPr>
              <w:rFonts w:ascii="Arial" w:hAnsi="Arial" w:cs="Arial"/>
              <w:sz w:val="16"/>
              <w:szCs w:val="16"/>
            </w:rPr>
            <w:t>2009/08/12</w:t>
          </w:r>
        </w:p>
      </w:tc>
    </w:tr>
    <w:tr w:rsidR="000419FE" w:rsidRPr="00BA5C18" w:rsidTr="00B0560F">
      <w:trPr>
        <w:trHeight w:val="149"/>
      </w:trPr>
      <w:tc>
        <w:tcPr>
          <w:tcW w:w="2242" w:type="dxa"/>
          <w:shd w:val="clear" w:color="auto" w:fill="auto"/>
        </w:tcPr>
        <w:p w:rsidR="000419FE" w:rsidRPr="00BA5C18" w:rsidRDefault="000419FE" w:rsidP="00195B4F">
          <w:pPr>
            <w:pStyle w:val="Piedepgina"/>
            <w:rPr>
              <w:rFonts w:ascii="Arial" w:hAnsi="Arial" w:cs="Arial"/>
              <w:sz w:val="16"/>
              <w:szCs w:val="16"/>
            </w:rPr>
          </w:pPr>
          <w:r>
            <w:rPr>
              <w:rFonts w:ascii="Arial" w:hAnsi="Arial" w:cs="Arial"/>
              <w:sz w:val="16"/>
              <w:szCs w:val="16"/>
            </w:rPr>
            <w:t>Promulgación</w:t>
          </w:r>
        </w:p>
      </w:tc>
      <w:tc>
        <w:tcPr>
          <w:tcW w:w="4455" w:type="dxa"/>
          <w:shd w:val="clear" w:color="auto" w:fill="auto"/>
        </w:tcPr>
        <w:p w:rsidR="000419FE" w:rsidRPr="00BA5C18" w:rsidRDefault="000419FE" w:rsidP="00195B4F">
          <w:pPr>
            <w:pStyle w:val="Piedepgina"/>
            <w:rPr>
              <w:rFonts w:ascii="Arial" w:hAnsi="Arial" w:cs="Arial"/>
              <w:sz w:val="16"/>
              <w:szCs w:val="16"/>
            </w:rPr>
          </w:pPr>
          <w:r>
            <w:rPr>
              <w:rFonts w:ascii="Arial" w:hAnsi="Arial" w:cs="Arial"/>
              <w:sz w:val="16"/>
              <w:szCs w:val="16"/>
            </w:rPr>
            <w:t>2009/08/21</w:t>
          </w:r>
        </w:p>
      </w:tc>
    </w:tr>
    <w:tr w:rsidR="000419FE" w:rsidRPr="00BA5C18" w:rsidTr="00B0560F">
      <w:trPr>
        <w:trHeight w:val="159"/>
      </w:trPr>
      <w:tc>
        <w:tcPr>
          <w:tcW w:w="2242" w:type="dxa"/>
          <w:shd w:val="clear" w:color="auto" w:fill="auto"/>
        </w:tcPr>
        <w:p w:rsidR="000419FE" w:rsidRPr="00BA5C18" w:rsidRDefault="000419FE" w:rsidP="00195B4F">
          <w:pPr>
            <w:pStyle w:val="Piedepgina"/>
            <w:rPr>
              <w:rFonts w:ascii="Arial" w:hAnsi="Arial" w:cs="Arial"/>
              <w:sz w:val="16"/>
              <w:szCs w:val="16"/>
            </w:rPr>
          </w:pPr>
          <w:r w:rsidRPr="00BA5C18">
            <w:rPr>
              <w:rFonts w:ascii="Arial" w:hAnsi="Arial" w:cs="Arial"/>
              <w:sz w:val="16"/>
              <w:szCs w:val="16"/>
            </w:rPr>
            <w:t xml:space="preserve">Publicación     </w:t>
          </w:r>
        </w:p>
      </w:tc>
      <w:tc>
        <w:tcPr>
          <w:tcW w:w="4455" w:type="dxa"/>
          <w:shd w:val="clear" w:color="auto" w:fill="auto"/>
        </w:tcPr>
        <w:p w:rsidR="000419FE" w:rsidRPr="00BA5C18" w:rsidRDefault="000419FE" w:rsidP="00195B4F">
          <w:pPr>
            <w:pStyle w:val="Piedepgina"/>
            <w:rPr>
              <w:rFonts w:ascii="Arial" w:hAnsi="Arial" w:cs="Arial"/>
              <w:sz w:val="16"/>
              <w:szCs w:val="16"/>
            </w:rPr>
          </w:pPr>
          <w:r>
            <w:rPr>
              <w:rFonts w:ascii="Arial" w:hAnsi="Arial" w:cs="Arial"/>
              <w:sz w:val="16"/>
              <w:szCs w:val="16"/>
            </w:rPr>
            <w:t>2009/08/24</w:t>
          </w:r>
        </w:p>
      </w:tc>
    </w:tr>
    <w:tr w:rsidR="000419FE" w:rsidRPr="00BA5C18" w:rsidTr="00B0560F">
      <w:trPr>
        <w:trHeight w:val="157"/>
      </w:trPr>
      <w:tc>
        <w:tcPr>
          <w:tcW w:w="2242" w:type="dxa"/>
          <w:shd w:val="clear" w:color="auto" w:fill="auto"/>
        </w:tcPr>
        <w:p w:rsidR="000419FE" w:rsidRPr="00BA5C18" w:rsidRDefault="000419FE" w:rsidP="00195B4F">
          <w:pPr>
            <w:pStyle w:val="Piedepgina"/>
            <w:rPr>
              <w:rFonts w:ascii="Arial" w:hAnsi="Arial" w:cs="Arial"/>
              <w:sz w:val="16"/>
              <w:szCs w:val="16"/>
            </w:rPr>
          </w:pPr>
          <w:r w:rsidRPr="00BA5C18">
            <w:rPr>
              <w:rFonts w:ascii="Arial" w:hAnsi="Arial" w:cs="Arial"/>
              <w:sz w:val="16"/>
              <w:szCs w:val="16"/>
            </w:rPr>
            <w:t>Vigencia</w:t>
          </w:r>
        </w:p>
      </w:tc>
      <w:tc>
        <w:tcPr>
          <w:tcW w:w="4455" w:type="dxa"/>
          <w:shd w:val="clear" w:color="auto" w:fill="auto"/>
        </w:tcPr>
        <w:p w:rsidR="000419FE" w:rsidRPr="00BA5C18" w:rsidRDefault="000419FE" w:rsidP="00195B4F">
          <w:pPr>
            <w:pStyle w:val="Piedepgina"/>
            <w:rPr>
              <w:rFonts w:ascii="Arial" w:hAnsi="Arial" w:cs="Arial"/>
              <w:sz w:val="16"/>
              <w:szCs w:val="16"/>
            </w:rPr>
          </w:pPr>
          <w:r>
            <w:rPr>
              <w:rFonts w:ascii="Arial" w:hAnsi="Arial" w:cs="Arial"/>
              <w:sz w:val="16"/>
              <w:szCs w:val="16"/>
            </w:rPr>
            <w:t>2009/08/25</w:t>
          </w:r>
        </w:p>
      </w:tc>
    </w:tr>
    <w:tr w:rsidR="000419FE" w:rsidRPr="00BA5C18" w:rsidTr="00B0560F">
      <w:trPr>
        <w:trHeight w:val="179"/>
      </w:trPr>
      <w:tc>
        <w:tcPr>
          <w:tcW w:w="2242" w:type="dxa"/>
          <w:shd w:val="clear" w:color="auto" w:fill="auto"/>
        </w:tcPr>
        <w:p w:rsidR="000419FE" w:rsidRPr="00BA5C18" w:rsidRDefault="000419FE"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0419FE" w:rsidRPr="00BA5C18" w:rsidRDefault="000419FE" w:rsidP="00195B4F">
          <w:pPr>
            <w:pStyle w:val="Piedepgina"/>
            <w:rPr>
              <w:rFonts w:ascii="Arial" w:hAnsi="Arial" w:cs="Arial"/>
              <w:sz w:val="16"/>
              <w:szCs w:val="16"/>
            </w:rPr>
          </w:pPr>
          <w:r>
            <w:rPr>
              <w:rFonts w:ascii="Arial" w:hAnsi="Arial" w:cs="Arial"/>
              <w:sz w:val="16"/>
              <w:szCs w:val="16"/>
            </w:rPr>
            <w:t>L Legislatura</w:t>
          </w:r>
        </w:p>
      </w:tc>
    </w:tr>
    <w:tr w:rsidR="000419FE" w:rsidRPr="00BA5C18" w:rsidTr="00B0560F">
      <w:trPr>
        <w:trHeight w:val="174"/>
      </w:trPr>
      <w:tc>
        <w:tcPr>
          <w:tcW w:w="2242" w:type="dxa"/>
          <w:shd w:val="clear" w:color="auto" w:fill="auto"/>
        </w:tcPr>
        <w:p w:rsidR="000419FE" w:rsidRPr="00BA5C18" w:rsidRDefault="000419FE"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0419FE" w:rsidRPr="00BA5C18" w:rsidRDefault="000419FE" w:rsidP="00195B4F">
          <w:pPr>
            <w:pStyle w:val="Piedepgina"/>
            <w:rPr>
              <w:rFonts w:ascii="Arial" w:hAnsi="Arial" w:cs="Arial"/>
              <w:sz w:val="16"/>
              <w:szCs w:val="16"/>
            </w:rPr>
          </w:pPr>
          <w:r>
            <w:rPr>
              <w:rFonts w:ascii="Arial" w:hAnsi="Arial" w:cs="Arial"/>
              <w:sz w:val="16"/>
              <w:szCs w:val="16"/>
            </w:rPr>
            <w:t>4735</w:t>
          </w:r>
          <w:r w:rsidRPr="00BA5C18">
            <w:rPr>
              <w:rFonts w:ascii="Arial" w:hAnsi="Arial" w:cs="Arial"/>
              <w:sz w:val="16"/>
              <w:szCs w:val="16"/>
            </w:rPr>
            <w:t xml:space="preserve"> “Tierra y Libertad”</w:t>
          </w:r>
        </w:p>
      </w:tc>
    </w:tr>
  </w:tbl>
  <w:p w:rsidR="000419FE" w:rsidRDefault="000419FE" w:rsidP="00195B4F">
    <w:pPr>
      <w:pStyle w:val="Piedepgina"/>
      <w:tabs>
        <w:tab w:val="clear" w:pos="4419"/>
        <w:tab w:val="clear" w:pos="8838"/>
        <w:tab w:val="left" w:pos="6748"/>
      </w:tabs>
    </w:pPr>
    <w:r>
      <w:tab/>
    </w:r>
  </w:p>
  <w:p w:rsidR="000419FE" w:rsidRDefault="000419FE" w:rsidP="00195B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C06" w:rsidRDefault="00514C06" w:rsidP="00BA5C18">
      <w:pPr>
        <w:spacing w:after="0" w:line="240" w:lineRule="auto"/>
      </w:pPr>
      <w:r>
        <w:separator/>
      </w:r>
    </w:p>
  </w:footnote>
  <w:footnote w:type="continuationSeparator" w:id="0">
    <w:p w:rsidR="00514C06" w:rsidRDefault="00514C06"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FE" w:rsidRDefault="00897C31"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-135890</wp:posOffset>
              </wp:positionV>
              <wp:extent cx="6084570" cy="204470"/>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E" w:rsidRPr="005C61E9" w:rsidRDefault="000419FE" w:rsidP="008E23BB">
                          <w:pPr>
                            <w:spacing w:after="0" w:line="240" w:lineRule="auto"/>
                            <w:jc w:val="right"/>
                            <w:rPr>
                              <w:rFonts w:ascii="Arial" w:hAnsi="Arial" w:cs="Arial"/>
                              <w:sz w:val="14"/>
                              <w:szCs w:val="14"/>
                            </w:rPr>
                          </w:pPr>
                          <w:r w:rsidRPr="005C61E9">
                            <w:rPr>
                              <w:rFonts w:ascii="Arial" w:hAnsi="Arial" w:cs="Arial"/>
                              <w:sz w:val="14"/>
                              <w:szCs w:val="14"/>
                            </w:rPr>
                            <w:t xml:space="preserve"> Ley de Reinserción Social y Seguimiento de Medidas Cautelares</w:t>
                          </w:r>
                        </w:p>
                        <w:p w:rsidR="000419FE" w:rsidRPr="001721EC" w:rsidRDefault="000419FE" w:rsidP="00E42DB0">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10.7pt;width:479.1pt;height:1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LLuQIAAMIFAAAOAAAAZHJzL2Uyb0RvYy54bWysVNtu2zAMfR+wfxD07voy5WKjTtHG8TCg&#10;uwDdPkCx5FiYLXmSEqcb9u+j5CRNWgwYtvlBkETqkIc85vXNvmvRjmsjlMxxfBVhxGWlmJCbHH/5&#10;XAZzjIylktFWSZ7jR27wzeL1q+uhz3iiGtUyrhGASJMNfY4ba/ssDE3V8I6aK9VzCcZa6Y5aOOpN&#10;yDQdAL1rwySKpuGgNOu1qrgxcFuMRrzw+HXNK/uxrg23qM0x5Gb9qv26dmu4uKbZRtO+EdUhDfoX&#10;WXRUSAh6giqopWirxQuoTlRaGVXbq0p1oaprUXHPAdjE0TM2Dw3tuecCxTH9qUzm/8FWH3afNBIs&#10;x0mMkaQd9Gi5pUwrxDiyfG8VAguUaehNBt4PPfjb/Z3aQ7s9ZdPfq+qrQVItGyo3/FZrNTScMkjT&#10;vwzPno44xoGsh/eKQTi6tcoD7WvduRpCVRCgQ7seTy2CRFAFl9NoTiYzMFVgSyJCYA/JhTQ7vu61&#10;sW+56pDb5FiDBDw63d0bO7oeXVwwqUrRtl4Grby4AMzxBmLDU2dzWfiu/kijdDVfzUlAkukqIFFR&#10;BLflkgTTMp5NijfFclnEP13cmGSNYIxLF+aosJj8WQcPWh+1cdKYUa1gDs6lZPRmvWw12lFQeOm/&#10;Q0HO3MLLNHy9gMszSnFCorskDcrpfBaQkkyCdBbNgyhO79JpRFJSlJeU7oXk/04JDTlOJ8lkFNNv&#10;uUX+e8mNZp2wMENa0eV4fnKimZPgSjLfWktFO+7PSuHSfyoFtPvYaC9Yp9FRrXa/3gOKU/FasUeQ&#10;rlagLBAhDD7YNEp/x2iAIZJj821LNceofSdB/mlMiJs6/gC6TeCgzy3rcwuVFUDleI3RuF3acVJt&#10;ey02DUQafzipbuGXqYVX81NWQMUdYFB4Uoeh5ibR+dl7PY3exS8AAAD//wMAUEsDBBQABgAIAAAA&#10;IQCcfBQS3gAAAAkBAAAPAAAAZHJzL2Rvd25yZXYueG1sTI9BTsMwEEX3SNzBGiR2rZ02qto0ToUK&#10;XVZA4QB27CaBeBzFTpPcnmEFuxnN05/388PkWnazfWg8SkiWApjF0psGKwmfH6fFFliICo1qPVoJ&#10;sw1wKO7vcpUZP+K7vV1ixSgEQ6Yk1DF2GeehrK1TYek7i3S7+t6pSGtfcdOrkcJdy1dCbLhTDdKH&#10;WnX2WNvy+zI4CS9vetZp8nVKn8Wszet4PpbDWcrHh+lpDyzaKf7B8KtP6lCQk/YDmsBaCet1SqSE&#10;xSqhgYDdLtkA00SKLfAi5/8bFD8AAAD//wMAUEsBAi0AFAAGAAgAAAAhALaDOJL+AAAA4QEAABMA&#10;AAAAAAAAAAAAAAAAAAAAAFtDb250ZW50X1R5cGVzXS54bWxQSwECLQAUAAYACAAAACEAOP0h/9YA&#10;AACUAQAACwAAAAAAAAAAAAAAAAAvAQAAX3JlbHMvLnJlbHNQSwECLQAUAAYACAAAACEAC2bSy7kC&#10;AADCBQAADgAAAAAAAAAAAAAAAAAuAgAAZHJzL2Uyb0RvYy54bWxQSwECLQAUAAYACAAAACEAnHwU&#10;Et4AAAAJAQAADwAAAAAAAAAAAAAAAAATBQAAZHJzL2Rvd25yZXYueG1sUEsFBgAAAAAEAAQA8wAA&#10;AB4GAAAAAA==&#10;" filled="f" stroked="f">
              <v:textbox>
                <w:txbxContent>
                  <w:p w:rsidR="000419FE" w:rsidRPr="005C61E9" w:rsidRDefault="000419FE" w:rsidP="008E23BB">
                    <w:pPr>
                      <w:spacing w:after="0" w:line="240" w:lineRule="auto"/>
                      <w:jc w:val="right"/>
                      <w:rPr>
                        <w:rFonts w:ascii="Arial" w:hAnsi="Arial" w:cs="Arial"/>
                        <w:sz w:val="14"/>
                        <w:szCs w:val="14"/>
                      </w:rPr>
                    </w:pPr>
                    <w:r w:rsidRPr="005C61E9">
                      <w:rPr>
                        <w:rFonts w:ascii="Arial" w:hAnsi="Arial" w:cs="Arial"/>
                        <w:sz w:val="14"/>
                        <w:szCs w:val="14"/>
                      </w:rPr>
                      <w:t xml:space="preserve"> Ley de Reinserción Social y Seguimiento de Medidas Cautelares</w:t>
                    </w:r>
                  </w:p>
                  <w:p w:rsidR="000419FE" w:rsidRPr="001721EC" w:rsidRDefault="000419FE" w:rsidP="00E42DB0">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-542290</wp:posOffset>
          </wp:positionH>
          <wp:positionV relativeFrom="paragraph">
            <wp:posOffset>-300355</wp:posOffset>
          </wp:positionV>
          <wp:extent cx="794385" cy="904240"/>
          <wp:effectExtent l="0" t="0" r="0" b="0"/>
          <wp:wrapThrough wrapText="bothSides">
            <wp:wrapPolygon edited="0">
              <wp:start x="0" y="0"/>
              <wp:lineTo x="0" y="20933"/>
              <wp:lineTo x="21237" y="20933"/>
              <wp:lineTo x="21237" y="0"/>
              <wp:lineTo x="0" y="0"/>
            </wp:wrapPolygon>
          </wp:wrapThrough>
          <wp:docPr id="32" name="Imagen 32"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p>
  <w:p w:rsidR="000419FE" w:rsidRDefault="00897C31"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322580</wp:posOffset>
          </wp:positionH>
          <wp:positionV relativeFrom="paragraph">
            <wp:posOffset>62230</wp:posOffset>
          </wp:positionV>
          <wp:extent cx="5918200" cy="38735"/>
          <wp:effectExtent l="0" t="0" r="0" b="0"/>
          <wp:wrapThrough wrapText="bothSides">
            <wp:wrapPolygon edited="0">
              <wp:start x="0" y="0"/>
              <wp:lineTo x="0" y="10623"/>
              <wp:lineTo x="21554" y="10623"/>
              <wp:lineTo x="21554" y="0"/>
              <wp:lineTo x="0" y="0"/>
            </wp:wrapPolygon>
          </wp:wrapThrough>
          <wp:docPr id="33" name="Imagen 33"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114300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E" w:rsidRPr="00AD67D8" w:rsidRDefault="00572781" w:rsidP="00F43E1D">
                          <w:pPr>
                            <w:jc w:val="right"/>
                            <w:rPr>
                              <w:rFonts w:ascii="Arial" w:hAnsi="Arial" w:cs="Arial"/>
                              <w:sz w:val="14"/>
                              <w:szCs w:val="14"/>
                            </w:rPr>
                          </w:pPr>
                          <w:r>
                            <w:rPr>
                              <w:rFonts w:ascii="Arial" w:hAnsi="Arial" w:cs="Arial"/>
                              <w:sz w:val="14"/>
                              <w:szCs w:val="14"/>
                            </w:rPr>
                            <w:t>Última Reforma: 01-06-2016</w:t>
                          </w:r>
                        </w:p>
                        <w:p w:rsidR="000419FE" w:rsidRPr="00B02A56" w:rsidRDefault="000419FE"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9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LAfKB3QAAAAkBAAAPAAAAZHJzL2Rvd25yZXYueG1sTI/LTsMwEEX3SPyDNUjsqE1p&#10;oAmZVAjEFkR5SOzceJpExOModpvw9wwrWI7u1Z1zys3se3WkMXaBES4XBhRxHVzHDcLb6+PFGlRM&#10;lp3tAxPCN0XYVKcnpS1cmPiFjtvUKBnhWFiENqWh0DrWLXkbF2EglmwfRm+TnGOj3WgnGfe9Xhpz&#10;rb3tWD60dqD7luqv7cEjvD/tPz9W5rl58Nkwhdlo9rlGPD+b725BJZrTXxl+8QUdKmHahQO7qHqE&#10;myy/kqoEa3GSQp4vxWWHkGUr0FWp/xtUPwAAAP//AwBQSwECLQAUAAYACAAAACEAtoM4kv4AAADh&#10;AQAAEwAAAAAAAAAAAAAAAAAAAAAAW0NvbnRlbnRfVHlwZXNdLnhtbFBLAQItABQABgAIAAAAIQA4&#10;/SH/1gAAAJQBAAALAAAAAAAAAAAAAAAAAC8BAABfcmVscy8ucmVsc1BLAQItABQABgAIAAAAIQAG&#10;HecPvwIAAMkFAAAOAAAAAAAAAAAAAAAAAC4CAABkcnMvZTJvRG9jLnhtbFBLAQItABQABgAIAAAA&#10;IQCLAfKB3QAAAAkBAAAPAAAAAAAAAAAAAAAAABkFAABkcnMvZG93bnJldi54bWxQSwUGAAAAAAQA&#10;BADzAAAAIwYAAAAA&#10;" filled="f" stroked="f">
              <v:textbox>
                <w:txbxContent>
                  <w:p w:rsidR="000419FE" w:rsidRPr="00AD67D8" w:rsidRDefault="00572781" w:rsidP="00F43E1D">
                    <w:pPr>
                      <w:jc w:val="right"/>
                      <w:rPr>
                        <w:rFonts w:ascii="Arial" w:hAnsi="Arial" w:cs="Arial"/>
                        <w:sz w:val="14"/>
                        <w:szCs w:val="14"/>
                      </w:rPr>
                    </w:pPr>
                    <w:r>
                      <w:rPr>
                        <w:rFonts w:ascii="Arial" w:hAnsi="Arial" w:cs="Arial"/>
                        <w:sz w:val="14"/>
                        <w:szCs w:val="14"/>
                      </w:rPr>
                      <w:t>Última Reforma: 01-06-2016</w:t>
                    </w:r>
                  </w:p>
                  <w:p w:rsidR="000419FE" w:rsidRPr="00B02A56" w:rsidRDefault="000419FE"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100965</wp:posOffset>
              </wp:positionV>
              <wp:extent cx="327152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E" w:rsidRPr="00AD67D8" w:rsidRDefault="000419FE"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0419FE" w:rsidRPr="00AD67D8" w:rsidRDefault="000419FE"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882BD5" w:rsidRDefault="00882BD5" w:rsidP="00882BD5">
                          <w:pPr>
                            <w:spacing w:after="0" w:line="240" w:lineRule="auto"/>
                            <w:rPr>
                              <w:rFonts w:ascii="Arial" w:hAnsi="Arial" w:cs="Arial"/>
                              <w:sz w:val="14"/>
                              <w:szCs w:val="14"/>
                            </w:rPr>
                          </w:pPr>
                          <w:r>
                            <w:rPr>
                              <w:rFonts w:ascii="Arial" w:hAnsi="Arial" w:cs="Arial"/>
                              <w:sz w:val="14"/>
                              <w:szCs w:val="14"/>
                            </w:rPr>
                            <w:t xml:space="preserve">Subdirección de Jurismática </w:t>
                          </w:r>
                        </w:p>
                        <w:p w:rsidR="000419FE" w:rsidRPr="00AD67D8" w:rsidRDefault="000419FE" w:rsidP="00882BD5">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7.95pt;width:257.6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vwIAAMk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DGoH&#10;lZK0gxott5RphRhHlu+tQiCBNA29yUD7sQd9u79Xe/jiQzb9g6q+GSTVsqFyw++0VkPDKQM3Y/cz&#10;vPg64hgHsh4+KAbm6NYqD7SvdedyCFlBgA7lejqVCBxBFTxeJ7N4koCoAhmZTZOJr2FIs+PvXhv7&#10;jqsOuUOONVDAo9Pdg7HOG5odVZwxqUrRtp4GrXz2AIrjC9iGr07mvPBV/ZlG6Wq+mpOAJNNVQKKi&#10;CO7KJQmmZTybFNfFclnEv5zdmGSNYIxLZ+bIsJj8WQUPXB+5ceKYUa1gDs65ZPRmvWw12lFgeOmX&#10;zzlIzmrhczd8EiCWFyHFCYnukzQop/NZQEoyCdJZNA+iOL1PpxFJSVE+D+lBSP7vIaEhx+kkmYxk&#10;Ojv9IrbIr9ex0awTFmZIK7ocz09KNHMUXEnmS2upaMfzRSqc++dUQLmPhfaEdRwd2Wr3671vkeTY&#10;B2vFnoDBWgHBgIsw/+DQKP0DowFmSY7N9y3VHKP2vYQuSGNC3PDxFzKZOf7qS8n6UkJlBVA5thiN&#10;x6UdB9a212LTgKWx76S6g86phSe1a7HRq0O/wbzwsR1mmxtIl3evdZ7Ai98AAAD//wMAUEsDBBQA&#10;BgAIAAAAIQDpn2q33AAAAAgBAAAPAAAAZHJzL2Rvd25yZXYueG1sTI/NTsMwEITvSLyDtUjcqN2S&#10;AE7jVAjEFUT5kbi58TaJGq+j2G3C27Oc4La7M5r9ptzMvhcnHGMXyMByoUAg1cF11Bh4f3u6ugMR&#10;kyVn+0Bo4BsjbKrzs9IWLkz0iqdtagSHUCysgTaloZAy1i16GxdhQGJtH0ZvE69jI91oJw73vVwp&#10;dSO97Yg/tHbAhxbrw/boDXw8778+M/XSPPp8mMKsJHktjbm8mO/XIBLO6c8Mv/iMDhUz7cKRXBS9&#10;gevslp18zzUI1vNM87AzoJUGWZXyf4HqBwAA//8DAFBLAQItABQABgAIAAAAIQC2gziS/gAAAOEB&#10;AAATAAAAAAAAAAAAAAAAAAAAAABbQ29udGVudF9UeXBlc10ueG1sUEsBAi0AFAAGAAgAAAAhADj9&#10;If/WAAAAlAEAAAsAAAAAAAAAAAAAAAAALwEAAF9yZWxzLy5yZWxzUEsBAi0AFAAGAAgAAAAhAEOP&#10;79y/AgAAyQUAAA4AAAAAAAAAAAAAAAAALgIAAGRycy9lMm9Eb2MueG1sUEsBAi0AFAAGAAgAAAAh&#10;AOmfarfcAAAACAEAAA8AAAAAAAAAAAAAAAAAGQUAAGRycy9kb3ducmV2LnhtbFBLBQYAAAAABAAE&#10;APMAAAAiBgAAAAA=&#10;" filled="f" stroked="f">
              <v:textbox>
                <w:txbxContent>
                  <w:p w:rsidR="000419FE" w:rsidRPr="00AD67D8" w:rsidRDefault="000419FE"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0419FE" w:rsidRPr="00AD67D8" w:rsidRDefault="000419FE"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882BD5" w:rsidRDefault="00882BD5" w:rsidP="00882BD5">
                    <w:pPr>
                      <w:spacing w:after="0" w:line="240" w:lineRule="auto"/>
                      <w:rPr>
                        <w:rFonts w:ascii="Arial" w:hAnsi="Arial" w:cs="Arial"/>
                        <w:sz w:val="14"/>
                        <w:szCs w:val="14"/>
                      </w:rPr>
                    </w:pPr>
                    <w:r>
                      <w:rPr>
                        <w:rFonts w:ascii="Arial" w:hAnsi="Arial" w:cs="Arial"/>
                        <w:sz w:val="14"/>
                        <w:szCs w:val="14"/>
                      </w:rPr>
                      <w:t xml:space="preserve">Subdirección de Jurismática </w:t>
                    </w:r>
                  </w:p>
                  <w:p w:rsidR="000419FE" w:rsidRPr="00AD67D8" w:rsidRDefault="000419FE" w:rsidP="00882BD5">
                    <w:pPr>
                      <w:spacing w:after="0" w:line="240" w:lineRule="auto"/>
                      <w:rPr>
                        <w:rFonts w:ascii="Arial" w:hAnsi="Arial" w:cs="Arial"/>
                        <w:sz w:val="14"/>
                        <w:szCs w:val="14"/>
                      </w:rPr>
                    </w:pPr>
                  </w:p>
                </w:txbxContent>
              </v:textbox>
            </v:shape>
          </w:pict>
        </mc:Fallback>
      </mc:AlternateContent>
    </w:r>
  </w:p>
  <w:p w:rsidR="000419FE" w:rsidRDefault="00897C31">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6985"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C633B"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FE" w:rsidRDefault="00897C31" w:rsidP="00C52874">
    <w:pPr>
      <w:pStyle w:val="Encabezado"/>
    </w:pPr>
    <w:r>
      <w:rPr>
        <w:rFonts w:ascii="Times New Roman" w:hAnsi="Times New Roman"/>
        <w:noProof/>
        <w:sz w:val="24"/>
        <w:szCs w:val="24"/>
        <w:lang w:eastAsia="es-MX"/>
      </w:rPr>
      <w:drawing>
        <wp:anchor distT="0" distB="0" distL="114300" distR="114300" simplePos="0" relativeHeight="251659776" behindDoc="1" locked="0" layoutInCell="1" allowOverlap="1">
          <wp:simplePos x="0" y="0"/>
          <wp:positionH relativeFrom="column">
            <wp:posOffset>-441325</wp:posOffset>
          </wp:positionH>
          <wp:positionV relativeFrom="paragraph">
            <wp:posOffset>-147955</wp:posOffset>
          </wp:positionV>
          <wp:extent cx="794385" cy="904240"/>
          <wp:effectExtent l="0" t="0" r="0" b="0"/>
          <wp:wrapThrough wrapText="bothSides">
            <wp:wrapPolygon edited="0">
              <wp:start x="0" y="0"/>
              <wp:lineTo x="0" y="20933"/>
              <wp:lineTo x="21237" y="20933"/>
              <wp:lineTo x="21237" y="0"/>
              <wp:lineTo x="0" y="0"/>
            </wp:wrapPolygon>
          </wp:wrapThrough>
          <wp:docPr id="30" name="Imagen 30"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339090</wp:posOffset>
              </wp:positionH>
              <wp:positionV relativeFrom="paragraph">
                <wp:posOffset>16510</wp:posOffset>
              </wp:positionV>
              <wp:extent cx="6052185" cy="36195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E" w:rsidRPr="005C61E9" w:rsidRDefault="000419FE" w:rsidP="008E23BB">
                          <w:pPr>
                            <w:spacing w:after="0" w:line="240" w:lineRule="auto"/>
                            <w:jc w:val="right"/>
                            <w:rPr>
                              <w:rFonts w:ascii="Arial" w:hAnsi="Arial" w:cs="Arial"/>
                              <w:sz w:val="14"/>
                              <w:szCs w:val="14"/>
                            </w:rPr>
                          </w:pPr>
                          <w:r w:rsidRPr="005C61E9">
                            <w:rPr>
                              <w:rFonts w:ascii="Arial" w:hAnsi="Arial" w:cs="Arial"/>
                              <w:sz w:val="14"/>
                              <w:szCs w:val="14"/>
                            </w:rPr>
                            <w:t>Ley de Reinserción Social y Seguimiento de Medidas Cautelares</w:t>
                          </w:r>
                        </w:p>
                        <w:p w:rsidR="000419FE" w:rsidRPr="007B7092" w:rsidRDefault="000419FE" w:rsidP="00C52874">
                          <w:pPr>
                            <w:spacing w:after="0" w:line="240" w:lineRule="auto"/>
                            <w:jc w:val="both"/>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pt;margin-top:1.3pt;width:476.5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wM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TVGgvZQo0e2N+hO7hGZ2/yMg85A7WEARbOHd9B1serhXlbfNBJy2VKxYbdKybFltAb/QvvTv/g6&#10;4WgLsh4/yhrs0K2RDmjfqN4mD9KBAB3q9HSqjfWlgsdZEEdhEmNUgex6FqaxK55Ps+PvQWnznske&#10;2UOOFdTeodPdvTbWG5odVawxIUveda7+nXj2AIrTC9iGr1ZmvXDl/JkG6SpZJcQj0WzlkaAovNty&#10;SbxZGc7j4rpYLovwl7Ubkqzldc2ENXOkVkj+rHQHkk+kOJFLy47XFs66pNVmvewU2lGgdumWyzlI&#10;zmr+czdcEiCWFyGFEQnuotQrZ8ncIyWJvXQeJF4QpnfpLCApKcrnId1zwf49JDTmOI2jeCLT2ekX&#10;sQVuvY6NZj03MDw63uc4OSnRzFJwJWpXWkN5N50vUmHdP6cCyn0stCOs5ejEVrNf711vkGMfrGX9&#10;BAxWEggGNIXBB4dWqh8YjTBEcqy/b6liGHUfBHRBGhJip467kHgewUVdStaXEioqgMrxGqPpuDTT&#10;pNoOim9asDT1nZC30DkNd6S2LTZ5deg3GBQutsNQs5Po8u60zqN38RsAAP//AwBQSwMEFAAGAAgA&#10;AAAhALtuzxfcAAAACAEAAA8AAABkcnMvZG93bnJldi54bWxMj9FOg0AQRd9N/IfNmPhml1ZKLGVp&#10;TLWPjbX6AQs7AsrOEnYp8PdOn/Rxcm7uPZPtJtuKC/a+caRguYhAIJXONFQp+Pw4PDyB8EGT0a0j&#10;VDCjh11+e5Pp1LiR3vFyDpXgEvKpVlCH0KVS+rJGq/3CdUjMvlxvdeCzr6Tp9cjltpWrKEqk1Q3x&#10;Qq073NdY/pwHq+D1VMxFvPw+xC/RXJi38bgvh6NS93fT8xZEwCn8heGqz+qQs1PhBjJetArWjzEn&#10;FawSEFfMY2sQBYNNAjLP5P8H8l8AAAD//wMAUEsBAi0AFAAGAAgAAAAhALaDOJL+AAAA4QEAABMA&#10;AAAAAAAAAAAAAAAAAAAAAFtDb250ZW50X1R5cGVzXS54bWxQSwECLQAUAAYACAAAACEAOP0h/9YA&#10;AACUAQAACwAAAAAAAAAAAAAAAAAvAQAAX3JlbHMvLnJlbHNQSwECLQAUAAYACAAAACEARBpsDLsC&#10;AADCBQAADgAAAAAAAAAAAAAAAAAuAgAAZHJzL2Uyb0RvYy54bWxQSwECLQAUAAYACAAAACEAu27P&#10;F9wAAAAIAQAADwAAAAAAAAAAAAAAAAAVBQAAZHJzL2Rvd25yZXYueG1sUEsFBgAAAAAEAAQA8wAA&#10;AB4GAAAAAA==&#10;" filled="f" stroked="f">
              <v:textbox>
                <w:txbxContent>
                  <w:p w:rsidR="000419FE" w:rsidRPr="005C61E9" w:rsidRDefault="000419FE" w:rsidP="008E23BB">
                    <w:pPr>
                      <w:spacing w:after="0" w:line="240" w:lineRule="auto"/>
                      <w:jc w:val="right"/>
                      <w:rPr>
                        <w:rFonts w:ascii="Arial" w:hAnsi="Arial" w:cs="Arial"/>
                        <w:sz w:val="14"/>
                        <w:szCs w:val="14"/>
                      </w:rPr>
                    </w:pPr>
                    <w:r w:rsidRPr="005C61E9">
                      <w:rPr>
                        <w:rFonts w:ascii="Arial" w:hAnsi="Arial" w:cs="Arial"/>
                        <w:sz w:val="14"/>
                        <w:szCs w:val="14"/>
                      </w:rPr>
                      <w:t>Ley de Reinserción Social y Seguimiento de Medidas Cautelares</w:t>
                    </w:r>
                  </w:p>
                  <w:p w:rsidR="000419FE" w:rsidRPr="007B7092" w:rsidRDefault="000419FE" w:rsidP="00C52874">
                    <w:pPr>
                      <w:spacing w:after="0" w:line="240" w:lineRule="auto"/>
                      <w:jc w:val="both"/>
                      <w:rPr>
                        <w:rFonts w:ascii="Arial" w:hAnsi="Arial" w:cs="Arial"/>
                        <w:sz w:val="16"/>
                        <w:szCs w:val="16"/>
                      </w:rPr>
                    </w:pPr>
                  </w:p>
                </w:txbxContent>
              </v:textbox>
              <w10:wrap type="square"/>
            </v:shape>
          </w:pict>
        </mc:Fallback>
      </mc:AlternateContent>
    </w:r>
  </w:p>
  <w:p w:rsidR="000419FE" w:rsidRDefault="00897C31">
    <w:pPr>
      <w:pStyle w:val="Encabezado"/>
    </w:pPr>
    <w:r>
      <w:rPr>
        <w:rFonts w:ascii="Times New Roman" w:hAnsi="Times New Roman"/>
        <w:noProof/>
        <w:sz w:val="24"/>
        <w:szCs w:val="24"/>
        <w:lang w:eastAsia="es-MX"/>
      </w:rPr>
      <w:drawing>
        <wp:anchor distT="0" distB="0" distL="114300" distR="114300" simplePos="0" relativeHeight="251663872" behindDoc="1" locked="0" layoutInCell="1" allowOverlap="1">
          <wp:simplePos x="0" y="0"/>
          <wp:positionH relativeFrom="column">
            <wp:posOffset>0</wp:posOffset>
          </wp:positionH>
          <wp:positionV relativeFrom="paragraph">
            <wp:posOffset>692785</wp:posOffset>
          </wp:positionV>
          <wp:extent cx="5600700" cy="2514600"/>
          <wp:effectExtent l="0" t="0" r="0" b="0"/>
          <wp:wrapThrough wrapText="bothSides">
            <wp:wrapPolygon edited="0">
              <wp:start x="0" y="0"/>
              <wp:lineTo x="0" y="21436"/>
              <wp:lineTo x="21527" y="21436"/>
              <wp:lineTo x="21527" y="0"/>
              <wp:lineTo x="0" y="0"/>
            </wp:wrapPolygon>
          </wp:wrapThrough>
          <wp:docPr id="34" name="Imagen 34"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MX"/>
      </w:rPr>
      <w:drawing>
        <wp:anchor distT="0" distB="0" distL="114300" distR="114300" simplePos="0" relativeHeight="251660800" behindDoc="1" locked="0" layoutInCell="1" allowOverlap="1">
          <wp:simplePos x="0" y="0"/>
          <wp:positionH relativeFrom="column">
            <wp:posOffset>434975</wp:posOffset>
          </wp:positionH>
          <wp:positionV relativeFrom="paragraph">
            <wp:posOffset>207645</wp:posOffset>
          </wp:positionV>
          <wp:extent cx="5918200" cy="38735"/>
          <wp:effectExtent l="0" t="0" r="0" b="0"/>
          <wp:wrapThrough wrapText="bothSides">
            <wp:wrapPolygon edited="0">
              <wp:start x="0" y="0"/>
              <wp:lineTo x="0" y="10623"/>
              <wp:lineTo x="21554" y="10623"/>
              <wp:lineTo x="21554" y="0"/>
              <wp:lineTo x="0" y="0"/>
            </wp:wrapPolygon>
          </wp:wrapThrough>
          <wp:docPr id="31" name="Imagen 31"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254635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E" w:rsidRPr="00AD67D8" w:rsidRDefault="00572781" w:rsidP="00C52874">
                          <w:pPr>
                            <w:jc w:val="right"/>
                            <w:rPr>
                              <w:rFonts w:ascii="Arial" w:hAnsi="Arial" w:cs="Arial"/>
                              <w:sz w:val="14"/>
                              <w:szCs w:val="14"/>
                            </w:rPr>
                          </w:pPr>
                          <w:r>
                            <w:rPr>
                              <w:rFonts w:ascii="Arial" w:hAnsi="Arial" w:cs="Arial"/>
                              <w:sz w:val="14"/>
                              <w:szCs w:val="14"/>
                            </w:rPr>
                            <w:t>Última Reforma: 01-06-2016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8pt;margin-top:20.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B3rTnY3QAAAAoBAAAPAAAAZHJzL2Rvd25yZXYueG1sTI/BTsMwEETvSPyDtUjcqF3UpiVk&#10;UyEQVxAFKnFz420SEa+j2G3C37M9wWk12tHMm2Iz+U6daIhtYIT5zIAiroJruUb4eH++WYOKybKz&#10;XWBC+KEIm/LyorC5CyO/0WmbaiUhHHOL0KTU51rHqiFv4yz0xPI7hMHbJHKotRvsKOG+07fGZNrb&#10;lqWhsT09NlR9b48e4fPl8LVbmNf6yS/7MUxGs7/TiNdX08M9qERT+jPDGV/QoRSmfTiyi6pDyFaZ&#10;bEkICzMHdTZI3RLUHmElV5eF/j+h/AUAAP//AwBQSwECLQAUAAYACAAAACEAtoM4kv4AAADhAQAA&#10;EwAAAAAAAAAAAAAAAAAAAAAAW0NvbnRlbnRfVHlwZXNdLnhtbFBLAQItABQABgAIAAAAIQA4/SH/&#10;1gAAAJQBAAALAAAAAAAAAAAAAAAAAC8BAABfcmVscy8ucmVsc1BLAQItABQABgAIAAAAIQCfOH6N&#10;vAIAAMIFAAAOAAAAAAAAAAAAAAAAAC4CAABkcnMvZTJvRG9jLnhtbFBLAQItABQABgAIAAAAIQB3&#10;rTnY3QAAAAoBAAAPAAAAAAAAAAAAAAAAABYFAABkcnMvZG93bnJldi54bWxQSwUGAAAAAAQABADz&#10;AAAAIAYAAAAA&#10;" filled="f" stroked="f">
              <v:textbox>
                <w:txbxContent>
                  <w:p w:rsidR="000419FE" w:rsidRPr="00AD67D8" w:rsidRDefault="00572781" w:rsidP="00C52874">
                    <w:pPr>
                      <w:jc w:val="right"/>
                      <w:rPr>
                        <w:rFonts w:ascii="Arial" w:hAnsi="Arial" w:cs="Arial"/>
                        <w:sz w:val="14"/>
                        <w:szCs w:val="14"/>
                      </w:rPr>
                    </w:pPr>
                    <w:r>
                      <w:rPr>
                        <w:rFonts w:ascii="Arial" w:hAnsi="Arial" w:cs="Arial"/>
                        <w:sz w:val="14"/>
                        <w:szCs w:val="14"/>
                      </w:rPr>
                      <w:t>Última Reforma: 01-06-2016</w:t>
                    </w: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250190</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9FE" w:rsidRPr="00AD67D8" w:rsidRDefault="000419FE"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0419FE" w:rsidRPr="00AD67D8" w:rsidRDefault="000419FE"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882BD5" w:rsidRDefault="00882BD5" w:rsidP="00882BD5">
                          <w:pPr>
                            <w:spacing w:after="0" w:line="240" w:lineRule="auto"/>
                            <w:rPr>
                              <w:rFonts w:ascii="Arial" w:hAnsi="Arial" w:cs="Arial"/>
                              <w:sz w:val="14"/>
                              <w:szCs w:val="14"/>
                            </w:rPr>
                          </w:pPr>
                          <w:r>
                            <w:rPr>
                              <w:rFonts w:ascii="Arial" w:hAnsi="Arial" w:cs="Arial"/>
                              <w:sz w:val="14"/>
                              <w:szCs w:val="14"/>
                            </w:rPr>
                            <w:t xml:space="preserve">Subdirección de Jurismática </w:t>
                          </w:r>
                        </w:p>
                        <w:p w:rsidR="000419FE" w:rsidRPr="00AD67D8" w:rsidRDefault="000419FE" w:rsidP="00882BD5">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9.7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BVcyA+3QAAAAkBAAAPAAAAZHJzL2Rvd25yZXYueG1sTI/LTsMwEEX3SP0Hayqxo3ZIg0iIU1Ug&#10;tiDKQ2LnxtMkajyOYrcJf8+wosvRPbpzbrmZXS/OOIbOk4ZkpUAg1d521Gj4eH++uQcRoiFrek+o&#10;4QcDbKrFVWkK6yd6w/MuNoJLKBRGQxvjUEgZ6hadCSs/IHF28KMzkc+xkXY0E5e7Xt4qdSed6Yg/&#10;tGbAxxbr4+7kNHy+HL6/1uq1eXLZMPlZSXK51Pp6OW8fQESc4z8Mf/qsDhU77f2JbBC9hizNmNSQ&#10;5msQnGdJytv2DKZJDrIq5eWC6hcAAP//AwBQSwECLQAUAAYACAAAACEAtoM4kv4AAADhAQAAEwAA&#10;AAAAAAAAAAAAAAAAAAAAW0NvbnRlbnRfVHlwZXNdLnhtbFBLAQItABQABgAIAAAAIQA4/SH/1gAA&#10;AJQBAAALAAAAAAAAAAAAAAAAAC8BAABfcmVscy8ucmVsc1BLAQItABQABgAIAAAAIQCmat+6uQIA&#10;AMIFAAAOAAAAAAAAAAAAAAAAAC4CAABkcnMvZTJvRG9jLnhtbFBLAQItABQABgAIAAAAIQBVcyA+&#10;3QAAAAkBAAAPAAAAAAAAAAAAAAAAABMFAABkcnMvZG93bnJldi54bWxQSwUGAAAAAAQABADzAAAA&#10;HQYAAAAA&#10;" filled="f" stroked="f">
              <v:textbox>
                <w:txbxContent>
                  <w:p w:rsidR="000419FE" w:rsidRPr="00AD67D8" w:rsidRDefault="000419FE"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0419FE" w:rsidRPr="00AD67D8" w:rsidRDefault="000419FE"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882BD5" w:rsidRDefault="00882BD5" w:rsidP="00882BD5">
                    <w:pPr>
                      <w:spacing w:after="0" w:line="240" w:lineRule="auto"/>
                      <w:rPr>
                        <w:rFonts w:ascii="Arial" w:hAnsi="Arial" w:cs="Arial"/>
                        <w:sz w:val="14"/>
                        <w:szCs w:val="14"/>
                      </w:rPr>
                    </w:pPr>
                    <w:r>
                      <w:rPr>
                        <w:rFonts w:ascii="Arial" w:hAnsi="Arial" w:cs="Arial"/>
                        <w:sz w:val="14"/>
                        <w:szCs w:val="14"/>
                      </w:rPr>
                      <w:t xml:space="preserve">Subdirección de Jurismática </w:t>
                    </w:r>
                  </w:p>
                  <w:p w:rsidR="000419FE" w:rsidRPr="00AD67D8" w:rsidRDefault="000419FE" w:rsidP="00882BD5">
                    <w:pPr>
                      <w:spacing w:after="0" w:line="240" w:lineRule="auto"/>
                      <w:rPr>
                        <w:rFonts w:ascii="Arial" w:hAnsi="Arial" w:cs="Arial"/>
                        <w:sz w:val="14"/>
                        <w:szCs w:val="1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6F750F"/>
    <w:multiLevelType w:val="hybridMultilevel"/>
    <w:tmpl w:val="2C147F62"/>
    <w:lvl w:ilvl="0" w:tplc="54468F18">
      <w:start w:val="2"/>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3AEC24BC"/>
    <w:multiLevelType w:val="hybridMultilevel"/>
    <w:tmpl w:val="C8BA2BB6"/>
    <w:lvl w:ilvl="0" w:tplc="71C866B6">
      <w:start w:val="1"/>
      <w:numFmt w:val="lowerLetter"/>
      <w:suff w:val="space"/>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DBA6D28"/>
    <w:multiLevelType w:val="hybridMultilevel"/>
    <w:tmpl w:val="F5C414C2"/>
    <w:lvl w:ilvl="0" w:tplc="700CEC82">
      <w:start w:val="1"/>
      <w:numFmt w:val="upperRoman"/>
      <w:suff w:val="space"/>
      <w:lvlText w:val="%1."/>
      <w:lvlJc w:val="right"/>
      <w:pPr>
        <w:ind w:left="1416" w:hanging="360"/>
      </w:pPr>
      <w:rPr>
        <w:rFonts w:hint="default"/>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num w:numId="1">
    <w:abstractNumId w:val="2"/>
  </w:num>
  <w:num w:numId="2">
    <w:abstractNumId w:val="3"/>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11870"/>
    <w:rsid w:val="000419FE"/>
    <w:rsid w:val="00092718"/>
    <w:rsid w:val="000B4A34"/>
    <w:rsid w:val="000B5AD7"/>
    <w:rsid w:val="000D6A2F"/>
    <w:rsid w:val="000D7A57"/>
    <w:rsid w:val="000F5FAC"/>
    <w:rsid w:val="001108F4"/>
    <w:rsid w:val="00123DAD"/>
    <w:rsid w:val="00126870"/>
    <w:rsid w:val="001721EC"/>
    <w:rsid w:val="00195B4F"/>
    <w:rsid w:val="00202655"/>
    <w:rsid w:val="00235CD8"/>
    <w:rsid w:val="002928AC"/>
    <w:rsid w:val="00295B88"/>
    <w:rsid w:val="002C7614"/>
    <w:rsid w:val="003402E1"/>
    <w:rsid w:val="00344386"/>
    <w:rsid w:val="00351CBB"/>
    <w:rsid w:val="003712DB"/>
    <w:rsid w:val="003D760F"/>
    <w:rsid w:val="00426430"/>
    <w:rsid w:val="0043315B"/>
    <w:rsid w:val="00455DBB"/>
    <w:rsid w:val="004E70A0"/>
    <w:rsid w:val="004F02AC"/>
    <w:rsid w:val="00502FE2"/>
    <w:rsid w:val="00511A93"/>
    <w:rsid w:val="00514C06"/>
    <w:rsid w:val="00516F33"/>
    <w:rsid w:val="00571A76"/>
    <w:rsid w:val="00572781"/>
    <w:rsid w:val="005B7CA0"/>
    <w:rsid w:val="005C61E9"/>
    <w:rsid w:val="006075E4"/>
    <w:rsid w:val="00630F77"/>
    <w:rsid w:val="007103E1"/>
    <w:rsid w:val="007772AA"/>
    <w:rsid w:val="007C5324"/>
    <w:rsid w:val="00853A24"/>
    <w:rsid w:val="0088123E"/>
    <w:rsid w:val="00882BD5"/>
    <w:rsid w:val="00897C31"/>
    <w:rsid w:val="008B685A"/>
    <w:rsid w:val="008C0A11"/>
    <w:rsid w:val="008C2BEB"/>
    <w:rsid w:val="008E23BB"/>
    <w:rsid w:val="0097095A"/>
    <w:rsid w:val="009730AD"/>
    <w:rsid w:val="00980C0C"/>
    <w:rsid w:val="009C6EAC"/>
    <w:rsid w:val="009D2BFA"/>
    <w:rsid w:val="00A339BD"/>
    <w:rsid w:val="00A918BE"/>
    <w:rsid w:val="00AE4D65"/>
    <w:rsid w:val="00B0560F"/>
    <w:rsid w:val="00BA5588"/>
    <w:rsid w:val="00BA5C18"/>
    <w:rsid w:val="00BB3F95"/>
    <w:rsid w:val="00BD3DC0"/>
    <w:rsid w:val="00BF6642"/>
    <w:rsid w:val="00C25BA9"/>
    <w:rsid w:val="00C369DF"/>
    <w:rsid w:val="00C52874"/>
    <w:rsid w:val="00C61F45"/>
    <w:rsid w:val="00C774E4"/>
    <w:rsid w:val="00CA31C3"/>
    <w:rsid w:val="00CB7F33"/>
    <w:rsid w:val="00CE3A48"/>
    <w:rsid w:val="00D07679"/>
    <w:rsid w:val="00D8476B"/>
    <w:rsid w:val="00D90F77"/>
    <w:rsid w:val="00DD57B1"/>
    <w:rsid w:val="00DE2B71"/>
    <w:rsid w:val="00E00500"/>
    <w:rsid w:val="00E04C5F"/>
    <w:rsid w:val="00E2392E"/>
    <w:rsid w:val="00E42DB0"/>
    <w:rsid w:val="00E51781"/>
    <w:rsid w:val="00E67ED0"/>
    <w:rsid w:val="00E81112"/>
    <w:rsid w:val="00EF6355"/>
    <w:rsid w:val="00F154FD"/>
    <w:rsid w:val="00F43E1D"/>
    <w:rsid w:val="00F44D6E"/>
    <w:rsid w:val="00F50DF0"/>
    <w:rsid w:val="00FC14D3"/>
    <w:rsid w:val="00FD74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1907774-1FF6-44AB-923F-7A74A924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título 2 Car1,Chapter Title Car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semiHidden/>
    <w:unhideWhenUsed/>
    <w:rsid w:val="00511A93"/>
  </w:style>
  <w:style w:type="character" w:styleId="Hipervnculo">
    <w:name w:val="Hyperlink"/>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paragraph" w:styleId="Sangra3detindependiente">
    <w:name w:val="Body Text Indent 3"/>
    <w:basedOn w:val="Normal"/>
    <w:link w:val="Sangra3detindependienteCar"/>
    <w:rsid w:val="009C6EAC"/>
    <w:pPr>
      <w:widowControl w:val="0"/>
      <w:spacing w:after="0" w:line="240" w:lineRule="atLeast"/>
      <w:ind w:left="567"/>
    </w:pPr>
    <w:rPr>
      <w:rFonts w:ascii="Arial" w:eastAsia="Times New Roman" w:hAnsi="Arial" w:cs="Arial"/>
      <w:spacing w:val="-6"/>
      <w:sz w:val="24"/>
      <w:szCs w:val="19"/>
      <w:lang w:val="es-ES_tradnl" w:eastAsia="es-ES"/>
    </w:rPr>
  </w:style>
  <w:style w:type="character" w:customStyle="1" w:styleId="Sangra3detindependienteCar">
    <w:name w:val="Sangría 3 de t. independiente Car"/>
    <w:link w:val="Sangra3detindependiente"/>
    <w:rsid w:val="009C6EAC"/>
    <w:rPr>
      <w:rFonts w:ascii="Arial" w:eastAsia="Times New Roman" w:hAnsi="Arial" w:cs="Arial"/>
      <w:spacing w:val="-6"/>
      <w:sz w:val="24"/>
      <w:szCs w:val="19"/>
      <w:lang w:val="es-ES_tradnl" w:eastAsia="es-ES"/>
    </w:rPr>
  </w:style>
  <w:style w:type="paragraph" w:customStyle="1" w:styleId="BodyTextIndent3">
    <w:name w:val="Body Text Indent 3"/>
    <w:basedOn w:val="Normal"/>
    <w:rsid w:val="00F43E1D"/>
    <w:pPr>
      <w:spacing w:after="0" w:line="240" w:lineRule="auto"/>
      <w:ind w:firstLine="567"/>
      <w:jc w:val="both"/>
    </w:pPr>
    <w:rPr>
      <w:rFonts w:ascii="Arial" w:eastAsia="Times New Roman" w:hAnsi="Arial"/>
      <w:sz w:val="28"/>
      <w:szCs w:val="20"/>
      <w:lang w:val="es-ES" w:eastAsia="es-ES"/>
    </w:rPr>
  </w:style>
  <w:style w:type="paragraph" w:customStyle="1" w:styleId="CarCarCarCar">
    <w:name w:val=" Car Car Car Car"/>
    <w:basedOn w:val="Normal"/>
    <w:rsid w:val="00F43E1D"/>
    <w:pPr>
      <w:spacing w:after="160" w:line="240" w:lineRule="exact"/>
    </w:pPr>
    <w:rPr>
      <w:rFonts w:ascii="Tahoma" w:eastAsia="Times New Roman" w:hAnsi="Tahoma"/>
      <w:sz w:val="20"/>
      <w:szCs w:val="20"/>
      <w:lang w:val="en-US"/>
    </w:rPr>
  </w:style>
  <w:style w:type="character" w:styleId="Hipervnculovisitado">
    <w:name w:val="FollowedHyperlink"/>
    <w:rsid w:val="00F43E1D"/>
    <w:rPr>
      <w:color w:val="800080"/>
      <w:u w:val="single"/>
    </w:rPr>
  </w:style>
  <w:style w:type="paragraph" w:customStyle="1" w:styleId="xl70">
    <w:name w:val="xl70"/>
    <w:basedOn w:val="Normal"/>
    <w:rsid w:val="00F43E1D"/>
    <w:pPr>
      <w:spacing w:before="100" w:beforeAutospacing="1" w:after="100" w:afterAutospacing="1" w:line="240" w:lineRule="auto"/>
      <w:jc w:val="center"/>
    </w:pPr>
    <w:rPr>
      <w:rFonts w:ascii="Arial" w:eastAsia="Arial Unicode MS" w:hAnsi="Arial" w:cs="Arial"/>
      <w:b/>
      <w:bCs/>
      <w:sz w:val="24"/>
      <w:szCs w:val="24"/>
      <w:lang w:val="es-ES" w:eastAsia="es-ES"/>
    </w:rPr>
  </w:style>
  <w:style w:type="character" w:customStyle="1" w:styleId="CarCar6">
    <w:name w:val=" Car Car6"/>
    <w:rsid w:val="00F43E1D"/>
    <w:rPr>
      <w:b/>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4383">
      <w:bodyDiv w:val="1"/>
      <w:marLeft w:val="0"/>
      <w:marRight w:val="0"/>
      <w:marTop w:val="0"/>
      <w:marBottom w:val="0"/>
      <w:divBdr>
        <w:top w:val="none" w:sz="0" w:space="0" w:color="auto"/>
        <w:left w:val="none" w:sz="0" w:space="0" w:color="auto"/>
        <w:bottom w:val="none" w:sz="0" w:space="0" w:color="auto"/>
        <w:right w:val="none" w:sz="0" w:space="0" w:color="auto"/>
      </w:divBdr>
    </w:div>
    <w:div w:id="20281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A727-086C-492B-ACF3-3F8FC12F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Formato.dot</Template>
  <TotalTime>0</TotalTime>
  <Pages>108</Pages>
  <Words>34755</Words>
  <Characters>191157</Characters>
  <Application>Microsoft Office Word</Application>
  <DocSecurity>0</DocSecurity>
  <Lines>1592</Lines>
  <Paragraphs>450</Paragraphs>
  <ScaleCrop>false</ScaleCrop>
  <HeadingPairs>
    <vt:vector size="2" baseType="variant">
      <vt:variant>
        <vt:lpstr>Título</vt:lpstr>
      </vt:variant>
      <vt:variant>
        <vt:i4>1</vt:i4>
      </vt:variant>
    </vt:vector>
  </HeadingPairs>
  <TitlesOfParts>
    <vt:vector size="1" baseType="lpstr">
      <vt:lpstr>LeyReinserciónSocialEdoMor</vt:lpstr>
    </vt:vector>
  </TitlesOfParts>
  <Company>Microsoft</Company>
  <LinksUpToDate>false</LinksUpToDate>
  <CharactersWithSpaces>225462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LeyReinserciónSocialEdoMor</dc:title>
  <dc:subject/>
  <dc:creator>COnsejería Jurídica</dc:creator>
  <cp:keywords/>
  <cp:lastModifiedBy>FGEM</cp:lastModifiedBy>
  <cp:revision>2</cp:revision>
  <cp:lastPrinted>2017-08-02T00:13:00Z</cp:lastPrinted>
  <dcterms:created xsi:type="dcterms:W3CDTF">2024-07-08T23:35:00Z</dcterms:created>
  <dcterms:modified xsi:type="dcterms:W3CDTF">2024-07-08T23:35:00Z</dcterms:modified>
</cp:coreProperties>
</file>